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CD" w:rsidRDefault="00FA23CD"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A23CD" w:rsidRDefault="00FA23CD"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FA23CD" w:rsidRPr="00F550D9" w:rsidRDefault="00FA23CD"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FA23CD" w:rsidRDefault="00FA23CD"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FA23CD" w:rsidRPr="006261DD" w:rsidRDefault="00FA23CD"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FA23CD" w:rsidRPr="007673FA" w:rsidTr="00526FE9">
        <w:trPr>
          <w:trHeight w:val="334"/>
        </w:trPr>
        <w:tc>
          <w:tcPr>
            <w:tcW w:w="2232" w:type="dxa"/>
            <w:shd w:val="clear" w:color="auto" w:fill="FFFFFF"/>
          </w:tcPr>
          <w:p w:rsidR="00FA23CD" w:rsidRPr="00DD35B7" w:rsidRDefault="00FA23CD"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FA23CD" w:rsidRPr="007673FA" w:rsidRDefault="00FA23CD" w:rsidP="00A07EA6">
            <w:pPr>
              <w:ind w:right="-993"/>
              <w:jc w:val="left"/>
              <w:rPr>
                <w:rFonts w:ascii="Verdana" w:hAnsi="Verdana" w:cs="Arial"/>
                <w:b/>
                <w:color w:val="002060"/>
                <w:sz w:val="20"/>
                <w:lang w:val="en-GB"/>
              </w:rPr>
            </w:pPr>
          </w:p>
        </w:tc>
        <w:tc>
          <w:tcPr>
            <w:tcW w:w="2307" w:type="dxa"/>
            <w:shd w:val="clear" w:color="auto" w:fill="FFFFFF"/>
          </w:tcPr>
          <w:p w:rsidR="00FA23CD" w:rsidRPr="007673FA" w:rsidRDefault="00FA23CD"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FA23CD" w:rsidRPr="007673FA" w:rsidRDefault="00FA23CD" w:rsidP="00A07EA6">
            <w:pPr>
              <w:ind w:right="-993"/>
              <w:jc w:val="center"/>
              <w:rPr>
                <w:rFonts w:ascii="Verdana" w:hAnsi="Verdana" w:cs="Arial"/>
                <w:b/>
                <w:color w:val="002060"/>
                <w:sz w:val="20"/>
                <w:lang w:val="en-GB"/>
              </w:rPr>
            </w:pPr>
          </w:p>
        </w:tc>
      </w:tr>
      <w:tr w:rsidR="00FA23CD" w:rsidRPr="007673FA" w:rsidTr="00526FE9">
        <w:trPr>
          <w:trHeight w:val="412"/>
        </w:trPr>
        <w:tc>
          <w:tcPr>
            <w:tcW w:w="2232" w:type="dxa"/>
            <w:shd w:val="clear" w:color="auto" w:fill="FFFFFF"/>
          </w:tcPr>
          <w:p w:rsidR="00FA23CD" w:rsidRPr="007673FA" w:rsidRDefault="00FA23CD"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307" w:type="dxa"/>
            <w:shd w:val="clear" w:color="auto" w:fill="FFFFFF"/>
          </w:tcPr>
          <w:p w:rsidR="00FA23CD" w:rsidRPr="007673FA" w:rsidRDefault="00FA23CD"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FA23CD" w:rsidRPr="007673FA" w:rsidRDefault="00FA23CD" w:rsidP="00A07EA6">
            <w:pPr>
              <w:ind w:right="-993"/>
              <w:jc w:val="center"/>
              <w:rPr>
                <w:rFonts w:ascii="Verdana" w:hAnsi="Verdana" w:cs="Arial"/>
                <w:b/>
                <w:sz w:val="20"/>
                <w:lang w:val="en-GB"/>
              </w:rPr>
            </w:pPr>
          </w:p>
        </w:tc>
      </w:tr>
      <w:tr w:rsidR="00FA23CD" w:rsidRPr="007673FA" w:rsidTr="00526FE9">
        <w:tc>
          <w:tcPr>
            <w:tcW w:w="2232" w:type="dxa"/>
            <w:shd w:val="clear" w:color="auto" w:fill="FFFFFF"/>
          </w:tcPr>
          <w:p w:rsidR="00FA23CD" w:rsidRPr="007673FA" w:rsidRDefault="00FA23CD"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307" w:type="dxa"/>
            <w:shd w:val="clear" w:color="auto" w:fill="FFFFFF"/>
          </w:tcPr>
          <w:p w:rsidR="00FA23CD" w:rsidRPr="007673FA" w:rsidRDefault="00FA23CD"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FA23CD" w:rsidRPr="007673FA" w:rsidRDefault="00FA23CD"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FA23CD" w:rsidRPr="007673FA" w:rsidTr="004A0549">
        <w:tc>
          <w:tcPr>
            <w:tcW w:w="2232" w:type="dxa"/>
            <w:shd w:val="clear" w:color="auto" w:fill="FFFFFF"/>
          </w:tcPr>
          <w:p w:rsidR="00FA23CD" w:rsidRPr="007673FA" w:rsidRDefault="00FA23CD"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FA23CD" w:rsidRPr="007673FA" w:rsidRDefault="00FA23CD" w:rsidP="00A07EA6">
            <w:pPr>
              <w:ind w:right="-993"/>
              <w:jc w:val="center"/>
              <w:rPr>
                <w:rFonts w:ascii="Verdana" w:hAnsi="Verdana" w:cs="Arial"/>
                <w:b/>
                <w:color w:val="002060"/>
                <w:sz w:val="20"/>
                <w:lang w:val="en-GB"/>
              </w:rPr>
            </w:pPr>
          </w:p>
        </w:tc>
      </w:tr>
    </w:tbl>
    <w:p w:rsidR="00FA23CD" w:rsidRPr="00A22108" w:rsidRDefault="00FA23CD" w:rsidP="00F8782D">
      <w:pPr>
        <w:spacing w:after="0"/>
        <w:ind w:right="-992"/>
        <w:jc w:val="left"/>
        <w:rPr>
          <w:rFonts w:ascii="Verdana" w:hAnsi="Verdana" w:cs="Arial"/>
          <w:b/>
          <w:color w:val="002060"/>
          <w:sz w:val="16"/>
          <w:szCs w:val="16"/>
          <w:lang w:val="en-GB"/>
        </w:rPr>
      </w:pPr>
    </w:p>
    <w:p w:rsidR="00FA23CD" w:rsidRDefault="00FA23CD"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FA23CD" w:rsidRPr="007673FA" w:rsidTr="00526FE9">
        <w:trPr>
          <w:trHeight w:val="371"/>
        </w:trPr>
        <w:tc>
          <w:tcPr>
            <w:tcW w:w="2232" w:type="dxa"/>
            <w:shd w:val="clear" w:color="auto" w:fill="FFFFFF"/>
          </w:tcPr>
          <w:p w:rsidR="00FA23CD" w:rsidRPr="007673FA" w:rsidRDefault="00FA23CD"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A23CD" w:rsidRPr="007673FA" w:rsidRDefault="00FA23CD" w:rsidP="00A07EA6">
            <w:pPr>
              <w:ind w:right="-993"/>
              <w:jc w:val="left"/>
              <w:rPr>
                <w:rFonts w:ascii="Verdana" w:hAnsi="Verdana" w:cs="Arial"/>
                <w:b/>
                <w:color w:val="002060"/>
                <w:sz w:val="20"/>
                <w:lang w:val="en-GB"/>
              </w:rPr>
            </w:pPr>
          </w:p>
        </w:tc>
        <w:tc>
          <w:tcPr>
            <w:tcW w:w="2268" w:type="dxa"/>
            <w:vMerge w:val="restart"/>
            <w:shd w:val="clear" w:color="auto" w:fill="FFFFFF"/>
          </w:tcPr>
          <w:p w:rsidR="00FA23CD" w:rsidRPr="00E02718" w:rsidRDefault="00FA23CD"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FA23CD" w:rsidRPr="007673FA" w:rsidRDefault="00FA23CD" w:rsidP="00526FE9">
            <w:pPr>
              <w:ind w:right="-993"/>
              <w:rPr>
                <w:rFonts w:ascii="Verdana" w:hAnsi="Verdana" w:cs="Arial"/>
                <w:b/>
                <w:color w:val="002060"/>
                <w:sz w:val="20"/>
                <w:lang w:val="en-GB"/>
              </w:rPr>
            </w:pPr>
          </w:p>
        </w:tc>
      </w:tr>
      <w:tr w:rsidR="00FA23CD" w:rsidRPr="007673FA" w:rsidTr="00526FE9">
        <w:trPr>
          <w:trHeight w:val="371"/>
        </w:trPr>
        <w:tc>
          <w:tcPr>
            <w:tcW w:w="2232" w:type="dxa"/>
            <w:shd w:val="clear" w:color="auto" w:fill="FFFFFF"/>
          </w:tcPr>
          <w:p w:rsidR="00FA23CD" w:rsidRPr="001264FF" w:rsidRDefault="00FA23CD"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FA23CD" w:rsidRPr="005E466D" w:rsidRDefault="00FA23CD"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A23CD" w:rsidRPr="007673FA" w:rsidRDefault="00FA23CD"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FA23CD" w:rsidRPr="007673FA" w:rsidRDefault="00FA23CD" w:rsidP="00A07EA6">
            <w:pPr>
              <w:ind w:right="-993"/>
              <w:jc w:val="left"/>
              <w:rPr>
                <w:rFonts w:ascii="Verdana" w:hAnsi="Verdana" w:cs="Arial"/>
                <w:b/>
                <w:color w:val="002060"/>
                <w:sz w:val="20"/>
                <w:lang w:val="en-GB"/>
              </w:rPr>
            </w:pPr>
          </w:p>
        </w:tc>
        <w:tc>
          <w:tcPr>
            <w:tcW w:w="2268" w:type="dxa"/>
            <w:vMerge/>
            <w:shd w:val="clear" w:color="auto" w:fill="FFFFFF"/>
          </w:tcPr>
          <w:p w:rsidR="00FA23CD" w:rsidRPr="007673FA" w:rsidRDefault="00FA23CD" w:rsidP="00A07EA6">
            <w:pPr>
              <w:ind w:right="-993"/>
              <w:jc w:val="left"/>
              <w:rPr>
                <w:rFonts w:ascii="Verdana" w:hAnsi="Verdana" w:cs="Arial"/>
                <w:sz w:val="20"/>
                <w:lang w:val="en-GB"/>
              </w:rPr>
            </w:pPr>
          </w:p>
        </w:tc>
        <w:tc>
          <w:tcPr>
            <w:tcW w:w="2157" w:type="dxa"/>
            <w:vMerge/>
            <w:shd w:val="clear" w:color="auto" w:fill="FFFFFF"/>
          </w:tcPr>
          <w:p w:rsidR="00FA23CD" w:rsidRPr="007673FA" w:rsidRDefault="00FA23CD" w:rsidP="00A07EA6">
            <w:pPr>
              <w:ind w:right="-993"/>
              <w:jc w:val="center"/>
              <w:rPr>
                <w:rFonts w:ascii="Verdana" w:hAnsi="Verdana" w:cs="Arial"/>
                <w:b/>
                <w:color w:val="002060"/>
                <w:sz w:val="20"/>
                <w:lang w:val="en-GB"/>
              </w:rPr>
            </w:pPr>
          </w:p>
        </w:tc>
      </w:tr>
      <w:tr w:rsidR="00FA23CD" w:rsidRPr="007673FA" w:rsidTr="00526FE9">
        <w:trPr>
          <w:trHeight w:val="559"/>
        </w:trPr>
        <w:tc>
          <w:tcPr>
            <w:tcW w:w="2232" w:type="dxa"/>
            <w:shd w:val="clear" w:color="auto" w:fill="FFFFFF"/>
          </w:tcPr>
          <w:p w:rsidR="00FA23CD" w:rsidRPr="007673FA" w:rsidRDefault="00FA23C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268" w:type="dxa"/>
            <w:shd w:val="clear" w:color="auto" w:fill="FFFFFF"/>
          </w:tcPr>
          <w:p w:rsidR="00FA23CD" w:rsidRPr="005E466D" w:rsidRDefault="00FA23C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FA23CD" w:rsidRPr="007673FA" w:rsidRDefault="00FA23CD" w:rsidP="00A07EA6">
            <w:pPr>
              <w:ind w:right="-993"/>
              <w:jc w:val="center"/>
              <w:rPr>
                <w:rFonts w:ascii="Verdana" w:hAnsi="Verdana" w:cs="Arial"/>
                <w:b/>
                <w:sz w:val="20"/>
                <w:lang w:val="en-GB"/>
              </w:rPr>
            </w:pPr>
          </w:p>
        </w:tc>
      </w:tr>
      <w:tr w:rsidR="00FA23CD" w:rsidRPr="00E02718" w:rsidTr="00526FE9">
        <w:tc>
          <w:tcPr>
            <w:tcW w:w="2232" w:type="dxa"/>
            <w:shd w:val="clear" w:color="auto" w:fill="FFFFFF"/>
          </w:tcPr>
          <w:p w:rsidR="00FA23CD" w:rsidRPr="007673FA" w:rsidRDefault="00FA23C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268" w:type="dxa"/>
            <w:shd w:val="clear" w:color="auto" w:fill="FFFFFF"/>
          </w:tcPr>
          <w:p w:rsidR="00FA23CD" w:rsidRPr="00E02718" w:rsidRDefault="00FA23C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FA23CD" w:rsidRPr="00E02718" w:rsidRDefault="00FA23CD" w:rsidP="00A07EA6">
            <w:pPr>
              <w:ind w:right="-993"/>
              <w:jc w:val="left"/>
              <w:rPr>
                <w:rFonts w:ascii="Verdana" w:hAnsi="Verdana" w:cs="Arial"/>
                <w:b/>
                <w:color w:val="002060"/>
                <w:sz w:val="20"/>
                <w:lang w:val="fr-BE"/>
              </w:rPr>
            </w:pPr>
          </w:p>
        </w:tc>
      </w:tr>
    </w:tbl>
    <w:p w:rsidR="00FA23CD" w:rsidRPr="00076EA2" w:rsidRDefault="00FA23CD" w:rsidP="00F8782D">
      <w:pPr>
        <w:spacing w:after="0"/>
        <w:ind w:right="-992"/>
        <w:jc w:val="left"/>
        <w:rPr>
          <w:rFonts w:ascii="Verdana" w:hAnsi="Verdana" w:cs="Arial"/>
          <w:b/>
          <w:color w:val="002060"/>
          <w:sz w:val="16"/>
          <w:szCs w:val="16"/>
          <w:lang w:val="fr-BE"/>
        </w:rPr>
      </w:pPr>
    </w:p>
    <w:p w:rsidR="00FA23CD" w:rsidRDefault="00FA23CD"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FA23CD" w:rsidRPr="00D97FE7" w:rsidTr="00BE7FD7">
        <w:trPr>
          <w:trHeight w:val="371"/>
        </w:trPr>
        <w:tc>
          <w:tcPr>
            <w:tcW w:w="2232" w:type="dxa"/>
            <w:shd w:val="clear" w:color="auto" w:fill="FFFFFF"/>
          </w:tcPr>
          <w:p w:rsidR="00FA23CD" w:rsidRPr="007673FA" w:rsidRDefault="00FA23CD"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FA23CD" w:rsidRPr="007673FA" w:rsidRDefault="00FA23CD" w:rsidP="00A07EA6">
            <w:pPr>
              <w:ind w:right="-993"/>
              <w:jc w:val="center"/>
              <w:rPr>
                <w:rFonts w:ascii="Verdana" w:hAnsi="Verdana" w:cs="Arial"/>
                <w:b/>
                <w:color w:val="002060"/>
                <w:sz w:val="20"/>
                <w:lang w:val="en-GB"/>
              </w:rPr>
            </w:pPr>
          </w:p>
        </w:tc>
      </w:tr>
      <w:tr w:rsidR="00FA23CD" w:rsidRPr="007673FA" w:rsidTr="00526FE9">
        <w:trPr>
          <w:trHeight w:val="371"/>
        </w:trPr>
        <w:tc>
          <w:tcPr>
            <w:tcW w:w="2232" w:type="dxa"/>
            <w:shd w:val="clear" w:color="auto" w:fill="FFFFFF"/>
          </w:tcPr>
          <w:p w:rsidR="00FA23CD" w:rsidRPr="00461A0D" w:rsidRDefault="00FA23CD"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FA23CD" w:rsidRPr="00A740AA" w:rsidRDefault="00FA23CD"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FA23CD" w:rsidRPr="007673FA" w:rsidRDefault="00FA23CD" w:rsidP="00A07EA6">
            <w:pPr>
              <w:spacing w:after="0"/>
              <w:ind w:right="-993"/>
              <w:jc w:val="left"/>
              <w:rPr>
                <w:rFonts w:ascii="Verdana" w:hAnsi="Verdana" w:cs="Arial"/>
                <w:sz w:val="20"/>
                <w:lang w:val="en-GB"/>
              </w:rPr>
            </w:pPr>
          </w:p>
        </w:tc>
        <w:tc>
          <w:tcPr>
            <w:tcW w:w="2232" w:type="dxa"/>
            <w:shd w:val="clear" w:color="auto" w:fill="FFFFFF"/>
          </w:tcPr>
          <w:p w:rsidR="00FA23CD" w:rsidRPr="007673FA" w:rsidRDefault="00FA23CD" w:rsidP="00A07EA6">
            <w:pPr>
              <w:ind w:right="-993"/>
              <w:jc w:val="left"/>
              <w:rPr>
                <w:rFonts w:ascii="Verdana" w:hAnsi="Verdana" w:cs="Arial"/>
                <w:b/>
                <w:color w:val="002060"/>
                <w:sz w:val="20"/>
                <w:lang w:val="en-GB"/>
              </w:rPr>
            </w:pPr>
          </w:p>
        </w:tc>
        <w:tc>
          <w:tcPr>
            <w:tcW w:w="2307" w:type="dxa"/>
            <w:shd w:val="clear" w:color="auto" w:fill="FFFFFF"/>
          </w:tcPr>
          <w:p w:rsidR="00FA23CD" w:rsidRPr="007673FA" w:rsidRDefault="00FA23CD"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FA23CD" w:rsidRPr="007673FA" w:rsidRDefault="00FA23CD" w:rsidP="00A07EA6">
            <w:pPr>
              <w:ind w:right="-993"/>
              <w:jc w:val="center"/>
              <w:rPr>
                <w:rFonts w:ascii="Verdana" w:hAnsi="Verdana" w:cs="Arial"/>
                <w:b/>
                <w:color w:val="002060"/>
                <w:sz w:val="20"/>
                <w:lang w:val="en-GB"/>
              </w:rPr>
            </w:pPr>
          </w:p>
        </w:tc>
      </w:tr>
      <w:tr w:rsidR="00FA23CD" w:rsidRPr="007673FA" w:rsidTr="00526FE9">
        <w:trPr>
          <w:trHeight w:val="559"/>
        </w:trPr>
        <w:tc>
          <w:tcPr>
            <w:tcW w:w="2232" w:type="dxa"/>
            <w:shd w:val="clear" w:color="auto" w:fill="FFFFFF"/>
          </w:tcPr>
          <w:p w:rsidR="00FA23CD" w:rsidRPr="007673FA" w:rsidRDefault="00FA23CD"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307" w:type="dxa"/>
            <w:shd w:val="clear" w:color="auto" w:fill="FFFFFF"/>
          </w:tcPr>
          <w:p w:rsidR="00FA23CD" w:rsidRPr="007673FA" w:rsidRDefault="00FA23CD"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A23CD" w:rsidRPr="007673FA" w:rsidRDefault="00FA23CD" w:rsidP="00A07EA6">
            <w:pPr>
              <w:ind w:right="-993"/>
              <w:jc w:val="center"/>
              <w:rPr>
                <w:rFonts w:ascii="Verdana" w:hAnsi="Verdana" w:cs="Arial"/>
                <w:b/>
                <w:sz w:val="20"/>
                <w:lang w:val="en-GB"/>
              </w:rPr>
            </w:pPr>
          </w:p>
        </w:tc>
      </w:tr>
      <w:tr w:rsidR="00FA23CD" w:rsidRPr="003D0705" w:rsidTr="00526FE9">
        <w:tc>
          <w:tcPr>
            <w:tcW w:w="2232" w:type="dxa"/>
            <w:shd w:val="clear" w:color="auto" w:fill="FFFFFF"/>
          </w:tcPr>
          <w:p w:rsidR="00FA23CD" w:rsidRPr="007673FA" w:rsidRDefault="00FA23CD"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307" w:type="dxa"/>
            <w:shd w:val="clear" w:color="auto" w:fill="FFFFFF"/>
          </w:tcPr>
          <w:p w:rsidR="00FA23CD" w:rsidRPr="003D0705" w:rsidRDefault="00FA23CD"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FA23CD" w:rsidRPr="003D0705" w:rsidRDefault="00FA23CD" w:rsidP="00A07EA6">
            <w:pPr>
              <w:ind w:right="-993"/>
              <w:jc w:val="left"/>
              <w:rPr>
                <w:rFonts w:ascii="Verdana" w:hAnsi="Verdana" w:cs="Arial"/>
                <w:b/>
                <w:color w:val="002060"/>
                <w:sz w:val="20"/>
                <w:lang w:val="fr-BE"/>
              </w:rPr>
            </w:pPr>
          </w:p>
        </w:tc>
      </w:tr>
      <w:tr w:rsidR="00FA23CD" w:rsidRPr="00DD35B7" w:rsidTr="00526FE9">
        <w:tc>
          <w:tcPr>
            <w:tcW w:w="2232" w:type="dxa"/>
            <w:shd w:val="clear" w:color="auto" w:fill="FFFFFF"/>
          </w:tcPr>
          <w:p w:rsidR="00FA23CD" w:rsidRDefault="00FA23CD" w:rsidP="00A07EA6">
            <w:pPr>
              <w:spacing w:after="0"/>
              <w:ind w:right="-993"/>
              <w:jc w:val="left"/>
              <w:rPr>
                <w:rFonts w:ascii="Verdana" w:hAnsi="Verdana" w:cs="Arial"/>
                <w:sz w:val="20"/>
                <w:lang w:val="en-GB"/>
              </w:rPr>
            </w:pPr>
            <w:r>
              <w:rPr>
                <w:rFonts w:ascii="Verdana" w:hAnsi="Verdana" w:cs="Arial"/>
                <w:sz w:val="20"/>
                <w:lang w:val="en-GB"/>
              </w:rPr>
              <w:t>Type of enterprise:</w:t>
            </w:r>
          </w:p>
          <w:p w:rsidR="00FA23CD" w:rsidRPr="005E466D" w:rsidRDefault="00FA23CD"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FA23CD" w:rsidRPr="00E02718" w:rsidRDefault="00FA23CD"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FA23CD" w:rsidRPr="007673FA" w:rsidRDefault="00FA23CD" w:rsidP="00A07EA6">
            <w:pPr>
              <w:ind w:right="-993"/>
              <w:jc w:val="left"/>
              <w:rPr>
                <w:rFonts w:ascii="Verdana" w:hAnsi="Verdana" w:cs="Arial"/>
                <w:color w:val="002060"/>
                <w:sz w:val="20"/>
                <w:lang w:val="en-GB"/>
              </w:rPr>
            </w:pPr>
          </w:p>
        </w:tc>
        <w:tc>
          <w:tcPr>
            <w:tcW w:w="2307" w:type="dxa"/>
            <w:shd w:val="clear" w:color="auto" w:fill="FFFFFF"/>
          </w:tcPr>
          <w:p w:rsidR="00FA23CD" w:rsidRPr="00CF3C00" w:rsidRDefault="00FA23CD"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FA23CD" w:rsidRPr="00526FE9" w:rsidRDefault="00FA23CD"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FA23CD" w:rsidRDefault="00FA23CD"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FA23CD" w:rsidRPr="00E02718" w:rsidRDefault="00FA23CD"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FA23CD" w:rsidRPr="00E2199B" w:rsidRDefault="00FA23CD" w:rsidP="00967A21">
      <w:pPr>
        <w:pStyle w:val="Text4"/>
        <w:pBdr>
          <w:bottom w:val="single" w:sz="6" w:space="1" w:color="auto"/>
        </w:pBdr>
        <w:ind w:left="0"/>
        <w:rPr>
          <w:lang w:val="en-GB"/>
        </w:rPr>
      </w:pPr>
    </w:p>
    <w:p w:rsidR="00FA23CD" w:rsidRDefault="00FA23CD"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A23CD" w:rsidRPr="00F550D9" w:rsidRDefault="00FA23CD"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FA23CD" w:rsidRDefault="00FA23CD"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FA23CD" w:rsidRPr="003C59B7" w:rsidRDefault="00FA23CD"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FA23CD" w:rsidRPr="008B1B7F" w:rsidTr="007E5D32">
        <w:trPr>
          <w:jc w:val="center"/>
        </w:trPr>
        <w:tc>
          <w:tcPr>
            <w:tcW w:w="8763" w:type="dxa"/>
            <w:shd w:val="clear" w:color="auto" w:fill="FFFFFF"/>
          </w:tcPr>
          <w:p w:rsidR="00FA23CD" w:rsidRDefault="00FA23CD"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FA23CD" w:rsidRDefault="00FA23CD" w:rsidP="00F550D9">
            <w:pPr>
              <w:spacing w:before="240" w:after="120"/>
              <w:ind w:left="-6" w:firstLine="6"/>
              <w:rPr>
                <w:rFonts w:ascii="Verdana" w:hAnsi="Verdana" w:cs="Calibri"/>
                <w:b/>
                <w:sz w:val="20"/>
                <w:lang w:val="en-GB"/>
              </w:rPr>
            </w:pPr>
          </w:p>
          <w:p w:rsidR="00FA23CD" w:rsidRDefault="00FA23CD" w:rsidP="004A4118">
            <w:pPr>
              <w:spacing w:before="240" w:after="120"/>
              <w:rPr>
                <w:rFonts w:ascii="Verdana" w:hAnsi="Verdana" w:cs="Calibri"/>
                <w:b/>
                <w:sz w:val="20"/>
                <w:lang w:val="en-GB"/>
              </w:rPr>
            </w:pPr>
          </w:p>
          <w:p w:rsidR="00FA23CD" w:rsidRDefault="00FA23CD" w:rsidP="00482A4F">
            <w:pPr>
              <w:spacing w:before="240" w:after="120"/>
              <w:ind w:left="-6" w:firstLine="6"/>
              <w:rPr>
                <w:rFonts w:ascii="Verdana" w:hAnsi="Verdana" w:cs="Calibri"/>
                <w:b/>
                <w:sz w:val="20"/>
                <w:lang w:val="en-GB"/>
              </w:rPr>
            </w:pPr>
          </w:p>
          <w:p w:rsidR="00FA23CD" w:rsidRPr="00482A4F" w:rsidRDefault="00FA23CD" w:rsidP="00F550D9">
            <w:pPr>
              <w:spacing w:before="240" w:after="120"/>
              <w:ind w:left="-6" w:firstLine="6"/>
              <w:rPr>
                <w:rFonts w:ascii="Verdana" w:hAnsi="Verdana" w:cs="Calibri"/>
                <w:b/>
                <w:sz w:val="20"/>
                <w:lang w:val="en-GB"/>
              </w:rPr>
            </w:pPr>
          </w:p>
        </w:tc>
      </w:tr>
      <w:tr w:rsidR="00FA23CD" w:rsidRPr="008B1B7F" w:rsidTr="007E5D32">
        <w:trPr>
          <w:jc w:val="center"/>
        </w:trPr>
        <w:tc>
          <w:tcPr>
            <w:tcW w:w="8763" w:type="dxa"/>
            <w:shd w:val="clear" w:color="auto" w:fill="FFFFFF"/>
          </w:tcPr>
          <w:p w:rsidR="00FA23CD" w:rsidRDefault="00FA23CD"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FA23CD" w:rsidRDefault="00FA23CD" w:rsidP="004A4118">
            <w:pPr>
              <w:spacing w:before="240" w:after="120"/>
              <w:rPr>
                <w:rFonts w:ascii="Verdana" w:hAnsi="Verdana" w:cs="Calibri"/>
                <w:b/>
                <w:sz w:val="20"/>
                <w:lang w:val="en-GB"/>
              </w:rPr>
            </w:pPr>
          </w:p>
          <w:p w:rsidR="00FA23CD" w:rsidRDefault="00FA23CD" w:rsidP="004A4118">
            <w:pPr>
              <w:spacing w:before="240" w:after="120"/>
              <w:rPr>
                <w:rFonts w:ascii="Verdana" w:hAnsi="Verdana" w:cs="Calibri"/>
                <w:b/>
                <w:sz w:val="20"/>
                <w:lang w:val="en-GB"/>
              </w:rPr>
            </w:pPr>
          </w:p>
          <w:p w:rsidR="00FA23CD" w:rsidRDefault="00FA23CD" w:rsidP="00D97FE7">
            <w:pPr>
              <w:spacing w:before="240" w:after="120"/>
              <w:ind w:left="-6" w:firstLine="6"/>
              <w:rPr>
                <w:rFonts w:ascii="Verdana" w:hAnsi="Verdana" w:cs="Calibri"/>
                <w:b/>
                <w:sz w:val="20"/>
                <w:lang w:val="en-GB"/>
              </w:rPr>
            </w:pPr>
          </w:p>
          <w:p w:rsidR="00FA23CD" w:rsidRPr="00482A4F" w:rsidRDefault="00FA23CD" w:rsidP="004A4118">
            <w:pPr>
              <w:spacing w:before="240" w:after="120"/>
              <w:rPr>
                <w:rFonts w:ascii="Verdana" w:hAnsi="Verdana" w:cs="Calibri"/>
                <w:b/>
                <w:sz w:val="20"/>
                <w:lang w:val="en-GB"/>
              </w:rPr>
            </w:pPr>
          </w:p>
        </w:tc>
      </w:tr>
      <w:tr w:rsidR="00FA23CD" w:rsidRPr="008B1B7F" w:rsidTr="007E5D32">
        <w:trPr>
          <w:jc w:val="center"/>
        </w:trPr>
        <w:tc>
          <w:tcPr>
            <w:tcW w:w="8763" w:type="dxa"/>
            <w:shd w:val="clear" w:color="auto" w:fill="FFFFFF"/>
          </w:tcPr>
          <w:p w:rsidR="00FA23CD" w:rsidRDefault="00FA23CD"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FA23CD" w:rsidRDefault="00FA23CD" w:rsidP="004A4118">
            <w:pPr>
              <w:spacing w:before="240" w:after="120"/>
              <w:rPr>
                <w:rFonts w:ascii="Verdana" w:hAnsi="Verdana" w:cs="Calibri"/>
                <w:b/>
                <w:sz w:val="20"/>
                <w:lang w:val="en-GB"/>
              </w:rPr>
            </w:pPr>
          </w:p>
          <w:p w:rsidR="00FA23CD" w:rsidRDefault="00FA23CD" w:rsidP="004A4118">
            <w:pPr>
              <w:spacing w:before="240" w:after="120"/>
              <w:rPr>
                <w:rFonts w:ascii="Verdana" w:hAnsi="Verdana" w:cs="Calibri"/>
                <w:b/>
                <w:sz w:val="20"/>
                <w:lang w:val="en-GB"/>
              </w:rPr>
            </w:pPr>
          </w:p>
          <w:p w:rsidR="00FA23CD" w:rsidRDefault="00FA23CD" w:rsidP="00482A4F">
            <w:pPr>
              <w:spacing w:before="240" w:after="120"/>
              <w:ind w:left="-6" w:firstLine="6"/>
              <w:rPr>
                <w:rFonts w:ascii="Verdana" w:hAnsi="Verdana" w:cs="Calibri"/>
                <w:b/>
                <w:sz w:val="20"/>
                <w:lang w:val="en-GB"/>
              </w:rPr>
            </w:pPr>
          </w:p>
          <w:p w:rsidR="00FA23CD" w:rsidRDefault="00FA23CD" w:rsidP="00482A4F">
            <w:pPr>
              <w:spacing w:before="240" w:after="120"/>
              <w:ind w:left="-6" w:firstLine="6"/>
              <w:rPr>
                <w:rFonts w:ascii="Verdana" w:hAnsi="Verdana" w:cs="Calibri"/>
                <w:b/>
                <w:sz w:val="20"/>
                <w:lang w:val="en-GB"/>
              </w:rPr>
            </w:pPr>
          </w:p>
          <w:p w:rsidR="00FA23CD" w:rsidRPr="00482A4F" w:rsidRDefault="00FA23CD" w:rsidP="004A4118">
            <w:pPr>
              <w:spacing w:before="240" w:after="120"/>
              <w:rPr>
                <w:rFonts w:ascii="Verdana" w:hAnsi="Verdana" w:cs="Calibri"/>
                <w:b/>
                <w:sz w:val="20"/>
                <w:lang w:val="en-GB"/>
              </w:rPr>
            </w:pPr>
          </w:p>
        </w:tc>
      </w:tr>
      <w:tr w:rsidR="00FA23CD" w:rsidRPr="008B1B7F" w:rsidTr="007E5D32">
        <w:trPr>
          <w:jc w:val="center"/>
        </w:trPr>
        <w:tc>
          <w:tcPr>
            <w:tcW w:w="8763" w:type="dxa"/>
            <w:shd w:val="clear" w:color="auto" w:fill="FFFFFF"/>
          </w:tcPr>
          <w:p w:rsidR="00FA23CD" w:rsidRDefault="00FA23CD"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FA23CD" w:rsidRDefault="00FA23CD" w:rsidP="004A4118">
            <w:pPr>
              <w:spacing w:before="240" w:after="120"/>
              <w:rPr>
                <w:rFonts w:ascii="Verdana" w:hAnsi="Verdana" w:cs="Calibri"/>
                <w:b/>
                <w:sz w:val="20"/>
                <w:lang w:val="en-GB"/>
              </w:rPr>
            </w:pPr>
          </w:p>
          <w:p w:rsidR="00FA23CD" w:rsidRDefault="00FA23CD" w:rsidP="004A4118">
            <w:pPr>
              <w:spacing w:before="240" w:after="120"/>
              <w:rPr>
                <w:rFonts w:ascii="Verdana" w:hAnsi="Verdana" w:cs="Calibri"/>
                <w:b/>
                <w:sz w:val="20"/>
                <w:lang w:val="en-GB"/>
              </w:rPr>
            </w:pPr>
          </w:p>
          <w:p w:rsidR="00FA23CD" w:rsidRDefault="00FA23CD" w:rsidP="00D97FE7">
            <w:pPr>
              <w:spacing w:before="240" w:after="120"/>
              <w:ind w:left="-6" w:firstLine="6"/>
              <w:rPr>
                <w:rFonts w:ascii="Verdana" w:hAnsi="Verdana" w:cs="Calibri"/>
                <w:b/>
                <w:sz w:val="20"/>
                <w:lang w:val="en-GB"/>
              </w:rPr>
            </w:pPr>
          </w:p>
          <w:p w:rsidR="00FA23CD" w:rsidRPr="00482A4F" w:rsidRDefault="00FA23CD" w:rsidP="004A4118">
            <w:pPr>
              <w:spacing w:before="240" w:after="120"/>
              <w:rPr>
                <w:rFonts w:ascii="Verdana" w:hAnsi="Verdana" w:cs="Calibri"/>
                <w:b/>
                <w:sz w:val="20"/>
                <w:lang w:val="en-GB"/>
              </w:rPr>
            </w:pPr>
          </w:p>
        </w:tc>
      </w:tr>
    </w:tbl>
    <w:p w:rsidR="00FA23CD" w:rsidRDefault="00FA23CD" w:rsidP="003910F3">
      <w:pPr>
        <w:keepNext/>
        <w:keepLines/>
        <w:tabs>
          <w:tab w:val="left" w:pos="426"/>
        </w:tabs>
        <w:rPr>
          <w:rFonts w:ascii="Verdana" w:hAnsi="Verdana" w:cs="Calibri"/>
          <w:b/>
          <w:color w:val="002060"/>
          <w:sz w:val="20"/>
          <w:lang w:val="en-GB"/>
        </w:rPr>
      </w:pPr>
    </w:p>
    <w:p w:rsidR="00FA23CD" w:rsidRDefault="00FA23CD"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FA23CD" w:rsidRPr="004A4118" w:rsidRDefault="00FA23CD"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FA23CD" w:rsidRPr="004A4118" w:rsidRDefault="00FA23CD"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FA23CD" w:rsidRPr="004A4118" w:rsidRDefault="00FA23CD"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A23CD" w:rsidRPr="004A4118" w:rsidRDefault="00FA23CD"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FA23CD" w:rsidRPr="004A4118" w:rsidRDefault="00FA23CD"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FA23CD" w:rsidRPr="008B1B7F" w:rsidTr="00772741">
        <w:trPr>
          <w:jc w:val="center"/>
        </w:trPr>
        <w:tc>
          <w:tcPr>
            <w:tcW w:w="8876" w:type="dxa"/>
            <w:shd w:val="clear" w:color="auto" w:fill="FFFFFF"/>
          </w:tcPr>
          <w:p w:rsidR="00FA23CD" w:rsidRDefault="00FA23CD"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A23CD" w:rsidRDefault="00FA23CD" w:rsidP="00772741">
            <w:pPr>
              <w:tabs>
                <w:tab w:val="left" w:pos="6165"/>
              </w:tabs>
              <w:spacing w:after="120"/>
              <w:rPr>
                <w:rFonts w:ascii="Verdana" w:hAnsi="Verdana" w:cs="Calibri"/>
                <w:sz w:val="20"/>
                <w:lang w:val="en-GB"/>
              </w:rPr>
            </w:pPr>
            <w:r>
              <w:rPr>
                <w:rFonts w:ascii="Verdana" w:hAnsi="Verdana" w:cs="Calibri"/>
                <w:sz w:val="20"/>
                <w:lang w:val="en-GB"/>
              </w:rPr>
              <w:t>Name:</w:t>
            </w:r>
          </w:p>
          <w:p w:rsidR="00FA23CD" w:rsidRPr="007B3F1B" w:rsidRDefault="00FA23CD"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A23CD" w:rsidRPr="00EE0C35" w:rsidRDefault="00FA23CD"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FA23CD" w:rsidRPr="007B3F1B" w:rsidTr="00772741">
        <w:trPr>
          <w:jc w:val="center"/>
        </w:trPr>
        <w:tc>
          <w:tcPr>
            <w:tcW w:w="8841" w:type="dxa"/>
            <w:shd w:val="clear" w:color="auto" w:fill="FFFFFF"/>
          </w:tcPr>
          <w:p w:rsidR="00FA23CD" w:rsidRPr="006B63AE" w:rsidRDefault="00FA23CD"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A23CD" w:rsidRDefault="00FA23CD"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A23CD" w:rsidRPr="007B3F1B" w:rsidRDefault="00FA23CD"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A23CD" w:rsidRPr="00EE0C35" w:rsidRDefault="00FA23CD"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FA23CD" w:rsidRPr="007B3F1B" w:rsidTr="00772741">
        <w:trPr>
          <w:jc w:val="center"/>
        </w:trPr>
        <w:tc>
          <w:tcPr>
            <w:tcW w:w="8823" w:type="dxa"/>
            <w:shd w:val="clear" w:color="auto" w:fill="FFFFFF"/>
          </w:tcPr>
          <w:p w:rsidR="00FA23CD" w:rsidRPr="006B63AE" w:rsidRDefault="00FA23CD"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A23CD" w:rsidRDefault="00FA23CD"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A23CD" w:rsidRPr="007B3F1B" w:rsidRDefault="00FA23CD"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FA23CD" w:rsidRPr="008F1CA2" w:rsidRDefault="00FA23CD" w:rsidP="004A4118">
      <w:pPr>
        <w:tabs>
          <w:tab w:val="left" w:pos="954"/>
        </w:tabs>
        <w:rPr>
          <w:rFonts w:ascii="Verdana" w:hAnsi="Verdana" w:cs="Calibri"/>
          <w:b/>
          <w:color w:val="002060"/>
          <w:sz w:val="28"/>
          <w:lang w:val="en-GB"/>
        </w:rPr>
      </w:pPr>
    </w:p>
    <w:sectPr w:rsidR="00FA23CD" w:rsidRPr="008F1CA2"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CD" w:rsidRDefault="00FA23CD">
      <w:r>
        <w:separator/>
      </w:r>
    </w:p>
  </w:endnote>
  <w:endnote w:type="continuationSeparator" w:id="0">
    <w:p w:rsidR="00FA23CD" w:rsidRDefault="00FA23CD">
      <w:r>
        <w:continuationSeparator/>
      </w:r>
    </w:p>
  </w:endnote>
  <w:endnote w:id="1">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FA23CD" w:rsidRDefault="00FA23CD"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FA23CD" w:rsidRDefault="00FA23CD" w:rsidP="004A4118">
      <w:pPr>
        <w:pStyle w:val="EndnoteText"/>
        <w:spacing w:after="100"/>
        <w:jc w:val="left"/>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yperlink"/>
            <w:rFonts w:ascii="Verdana" w:hAnsi="Verdana"/>
            <w:sz w:val="16"/>
            <w:szCs w:val="16"/>
            <w:lang w:val="en-GB"/>
          </w:rPr>
          <w:t>http://ec.europa.eu/eurostat/ramon/nomenclatures/index.cfm?TargetUrl=LST_NOM_DTL&amp;StrNom=NACE_REV2&amp;StrLanguageCode=EN</w:t>
        </w:r>
      </w:hyperlink>
    </w:p>
  </w:endnote>
  <w:endnote w:id="8">
    <w:p w:rsidR="00FA23CD" w:rsidRDefault="00FA23CD"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CD" w:rsidRDefault="00FA2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CD" w:rsidRDefault="00FA23CD">
    <w:pPr>
      <w:pStyle w:val="Footer"/>
      <w:jc w:val="center"/>
    </w:pPr>
    <w:fldSimple w:instr=" PAGE   \* MERGEFORMAT ">
      <w:r>
        <w:rPr>
          <w:noProof/>
        </w:rPr>
        <w:t>1</w:t>
      </w:r>
    </w:fldSimple>
  </w:p>
  <w:p w:rsidR="00FA23CD" w:rsidRPr="007E2F6C" w:rsidRDefault="00FA23CD"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CD" w:rsidRDefault="00FA23CD">
    <w:pPr>
      <w:pStyle w:val="Footer"/>
    </w:pPr>
  </w:p>
  <w:p w:rsidR="00FA23CD" w:rsidRPr="00910BEB" w:rsidRDefault="00FA23CD"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CD" w:rsidRDefault="00FA23CD">
      <w:r>
        <w:separator/>
      </w:r>
    </w:p>
  </w:footnote>
  <w:footnote w:type="continuationSeparator" w:id="0">
    <w:p w:rsidR="00FA23CD" w:rsidRDefault="00FA2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CD" w:rsidRDefault="00FA2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FA23CD" w:rsidRPr="006C040A" w:rsidTr="00FE0FB6">
      <w:trPr>
        <w:trHeight w:val="823"/>
      </w:trPr>
      <w:tc>
        <w:tcPr>
          <w:tcW w:w="7135" w:type="dxa"/>
          <w:vAlign w:val="center"/>
        </w:tcPr>
        <w:p w:rsidR="00FA23CD" w:rsidRPr="00AD66BB" w:rsidRDefault="00FA23CD"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FA23CD" w:rsidRPr="00AD66BB" w:rsidRDefault="00FA23C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bookmarkStart w:id="0" w:name="_GoBack"/>
                      <w:bookmarkEnd w:id="0"/>
                      <w:r w:rsidRPr="00AD66BB">
                        <w:rPr>
                          <w:rFonts w:ascii="Verdana" w:hAnsi="Verdana"/>
                          <w:b/>
                          <w:color w:val="003CB4"/>
                          <w:sz w:val="16"/>
                          <w:szCs w:val="16"/>
                          <w:lang w:val="en-GB"/>
                        </w:rPr>
                        <w:t xml:space="preserve"> </w:t>
                      </w:r>
                    </w:p>
                    <w:p w:rsidR="00FA23CD" w:rsidRDefault="00FA23C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A23CD" w:rsidRPr="006852C7" w:rsidRDefault="00FA23C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FA23CD" w:rsidRPr="00AD66BB" w:rsidRDefault="00FA23C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FA23CD" w:rsidRPr="00967BFC" w:rsidRDefault="00FA23CD" w:rsidP="00C05937">
          <w:pPr>
            <w:pStyle w:val="ZDGName"/>
            <w:rPr>
              <w:lang w:val="en-GB"/>
            </w:rPr>
          </w:pPr>
        </w:p>
      </w:tc>
    </w:tr>
  </w:tbl>
  <w:p w:rsidR="00FA23CD" w:rsidRPr="00495B18" w:rsidRDefault="00FA23CD"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CD" w:rsidRPr="00865FC1" w:rsidRDefault="00FA23CD"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F128E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0024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6528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06D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007D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D0D4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82D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B50B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5B1"/>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0A41"/>
    <w:rsid w:val="008D39EF"/>
    <w:rsid w:val="008D4337"/>
    <w:rsid w:val="008D595F"/>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9B6"/>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3CD"/>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B769B6"/>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B769B6"/>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B769B6"/>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B769B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B769B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B769B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B769B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B769B6"/>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E7"/>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1053E7"/>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1053E7"/>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1053E7"/>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1053E7"/>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1053E7"/>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1053E7"/>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1053E7"/>
    <w:rPr>
      <w:rFonts w:asciiTheme="majorHAnsi" w:eastAsiaTheme="majorEastAsia" w:hAnsiTheme="majorHAnsi" w:cstheme="majorBidi"/>
      <w:lang w:val="fr-FR" w:eastAsia="en-US"/>
    </w:rPr>
  </w:style>
  <w:style w:type="paragraph" w:customStyle="1" w:styleId="Text1">
    <w:name w:val="Text 1"/>
    <w:basedOn w:val="Normal"/>
    <w:uiPriority w:val="99"/>
    <w:rsid w:val="00B769B6"/>
    <w:pPr>
      <w:ind w:left="482"/>
    </w:pPr>
  </w:style>
  <w:style w:type="paragraph" w:customStyle="1" w:styleId="Text2">
    <w:name w:val="Text 2"/>
    <w:basedOn w:val="Normal"/>
    <w:uiPriority w:val="99"/>
    <w:rsid w:val="00B769B6"/>
    <w:pPr>
      <w:tabs>
        <w:tab w:val="left" w:pos="2302"/>
      </w:tabs>
      <w:ind w:left="1202"/>
    </w:pPr>
  </w:style>
  <w:style w:type="paragraph" w:customStyle="1" w:styleId="Text3">
    <w:name w:val="Text 3"/>
    <w:basedOn w:val="Normal"/>
    <w:uiPriority w:val="99"/>
    <w:rsid w:val="00B769B6"/>
    <w:pPr>
      <w:tabs>
        <w:tab w:val="left" w:pos="2302"/>
      </w:tabs>
      <w:ind w:left="1202"/>
    </w:pPr>
  </w:style>
  <w:style w:type="paragraph" w:customStyle="1" w:styleId="Text4">
    <w:name w:val="Text 4"/>
    <w:basedOn w:val="Normal"/>
    <w:uiPriority w:val="99"/>
    <w:rsid w:val="00B769B6"/>
    <w:pPr>
      <w:tabs>
        <w:tab w:val="left" w:pos="2302"/>
      </w:tabs>
      <w:ind w:left="1202"/>
    </w:pPr>
  </w:style>
  <w:style w:type="paragraph" w:customStyle="1" w:styleId="Address">
    <w:name w:val="Address"/>
    <w:basedOn w:val="Normal"/>
    <w:uiPriority w:val="99"/>
    <w:rsid w:val="00B769B6"/>
    <w:pPr>
      <w:spacing w:after="0"/>
      <w:jc w:val="left"/>
    </w:pPr>
  </w:style>
  <w:style w:type="paragraph" w:customStyle="1" w:styleId="AddressTL">
    <w:name w:val="AddressTL"/>
    <w:basedOn w:val="Normal"/>
    <w:next w:val="Normal"/>
    <w:uiPriority w:val="99"/>
    <w:rsid w:val="00B769B6"/>
    <w:pPr>
      <w:spacing w:after="720"/>
      <w:jc w:val="left"/>
    </w:pPr>
  </w:style>
  <w:style w:type="paragraph" w:customStyle="1" w:styleId="AddressTR">
    <w:name w:val="AddressTR"/>
    <w:basedOn w:val="Normal"/>
    <w:next w:val="Normal"/>
    <w:uiPriority w:val="99"/>
    <w:rsid w:val="00B769B6"/>
    <w:pPr>
      <w:spacing w:after="720"/>
      <w:ind w:left="5103"/>
      <w:jc w:val="left"/>
    </w:pPr>
  </w:style>
  <w:style w:type="paragraph" w:styleId="BlockText">
    <w:name w:val="Block Text"/>
    <w:basedOn w:val="Normal"/>
    <w:uiPriority w:val="99"/>
    <w:rsid w:val="00B769B6"/>
    <w:pPr>
      <w:spacing w:after="120"/>
      <w:ind w:left="1440" w:right="1440"/>
    </w:pPr>
  </w:style>
  <w:style w:type="paragraph" w:styleId="BodyText">
    <w:name w:val="Body Text"/>
    <w:basedOn w:val="Normal"/>
    <w:link w:val="BodyTextChar"/>
    <w:uiPriority w:val="99"/>
    <w:rsid w:val="00B769B6"/>
    <w:pPr>
      <w:spacing w:after="120"/>
    </w:pPr>
  </w:style>
  <w:style w:type="character" w:customStyle="1" w:styleId="BodyTextChar">
    <w:name w:val="Body Text Char"/>
    <w:basedOn w:val="DefaultParagraphFont"/>
    <w:link w:val="BodyText"/>
    <w:uiPriority w:val="99"/>
    <w:semiHidden/>
    <w:rsid w:val="001053E7"/>
    <w:rPr>
      <w:sz w:val="24"/>
      <w:szCs w:val="20"/>
      <w:lang w:val="fr-FR" w:eastAsia="en-US"/>
    </w:rPr>
  </w:style>
  <w:style w:type="paragraph" w:styleId="BodyText2">
    <w:name w:val="Body Text 2"/>
    <w:basedOn w:val="Normal"/>
    <w:link w:val="BodyText2Char"/>
    <w:uiPriority w:val="99"/>
    <w:rsid w:val="00B769B6"/>
    <w:pPr>
      <w:spacing w:after="120" w:line="480" w:lineRule="auto"/>
    </w:pPr>
  </w:style>
  <w:style w:type="character" w:customStyle="1" w:styleId="BodyText2Char">
    <w:name w:val="Body Text 2 Char"/>
    <w:basedOn w:val="DefaultParagraphFont"/>
    <w:link w:val="BodyText2"/>
    <w:uiPriority w:val="99"/>
    <w:semiHidden/>
    <w:rsid w:val="001053E7"/>
    <w:rPr>
      <w:sz w:val="24"/>
      <w:szCs w:val="20"/>
      <w:lang w:val="fr-FR" w:eastAsia="en-US"/>
    </w:rPr>
  </w:style>
  <w:style w:type="paragraph" w:styleId="BodyText3">
    <w:name w:val="Body Text 3"/>
    <w:basedOn w:val="Normal"/>
    <w:link w:val="BodyText3Char"/>
    <w:uiPriority w:val="99"/>
    <w:rsid w:val="00B769B6"/>
    <w:pPr>
      <w:spacing w:after="120"/>
    </w:pPr>
    <w:rPr>
      <w:sz w:val="16"/>
    </w:rPr>
  </w:style>
  <w:style w:type="character" w:customStyle="1" w:styleId="BodyText3Char">
    <w:name w:val="Body Text 3 Char"/>
    <w:basedOn w:val="DefaultParagraphFont"/>
    <w:link w:val="BodyText3"/>
    <w:uiPriority w:val="99"/>
    <w:semiHidden/>
    <w:rsid w:val="001053E7"/>
    <w:rPr>
      <w:sz w:val="16"/>
      <w:szCs w:val="16"/>
      <w:lang w:val="fr-FR" w:eastAsia="en-US"/>
    </w:rPr>
  </w:style>
  <w:style w:type="paragraph" w:styleId="BodyTextFirstIndent">
    <w:name w:val="Body Text First Indent"/>
    <w:basedOn w:val="BodyText"/>
    <w:link w:val="BodyTextFirstIndentChar"/>
    <w:uiPriority w:val="99"/>
    <w:rsid w:val="00B769B6"/>
    <w:pPr>
      <w:ind w:firstLine="210"/>
    </w:pPr>
  </w:style>
  <w:style w:type="character" w:customStyle="1" w:styleId="BodyTextFirstIndentChar">
    <w:name w:val="Body Text First Indent Char"/>
    <w:basedOn w:val="BodyTextChar"/>
    <w:link w:val="BodyTextFirstIndent"/>
    <w:uiPriority w:val="99"/>
    <w:semiHidden/>
    <w:rsid w:val="001053E7"/>
  </w:style>
  <w:style w:type="paragraph" w:styleId="BodyTextIndent">
    <w:name w:val="Body Text Indent"/>
    <w:basedOn w:val="Normal"/>
    <w:link w:val="BodyTextIndentChar"/>
    <w:uiPriority w:val="99"/>
    <w:rsid w:val="00B769B6"/>
    <w:pPr>
      <w:spacing w:after="120"/>
      <w:ind w:left="283"/>
    </w:pPr>
  </w:style>
  <w:style w:type="character" w:customStyle="1" w:styleId="BodyTextIndentChar">
    <w:name w:val="Body Text Indent Char"/>
    <w:basedOn w:val="DefaultParagraphFont"/>
    <w:link w:val="BodyTextIndent"/>
    <w:uiPriority w:val="99"/>
    <w:semiHidden/>
    <w:rsid w:val="001053E7"/>
    <w:rPr>
      <w:sz w:val="24"/>
      <w:szCs w:val="20"/>
      <w:lang w:val="fr-FR" w:eastAsia="en-US"/>
    </w:rPr>
  </w:style>
  <w:style w:type="paragraph" w:styleId="BodyTextFirstIndent2">
    <w:name w:val="Body Text First Indent 2"/>
    <w:basedOn w:val="BodyTextIndent"/>
    <w:link w:val="BodyTextFirstIndent2Char"/>
    <w:uiPriority w:val="99"/>
    <w:rsid w:val="00B769B6"/>
    <w:pPr>
      <w:ind w:firstLine="210"/>
    </w:pPr>
  </w:style>
  <w:style w:type="character" w:customStyle="1" w:styleId="BodyTextFirstIndent2Char">
    <w:name w:val="Body Text First Indent 2 Char"/>
    <w:basedOn w:val="BodyTextIndentChar"/>
    <w:link w:val="BodyTextFirstIndent2"/>
    <w:uiPriority w:val="99"/>
    <w:semiHidden/>
    <w:rsid w:val="001053E7"/>
  </w:style>
  <w:style w:type="paragraph" w:styleId="BodyTextIndent2">
    <w:name w:val="Body Text Indent 2"/>
    <w:basedOn w:val="Normal"/>
    <w:link w:val="BodyTextIndent2Char"/>
    <w:uiPriority w:val="99"/>
    <w:rsid w:val="00B769B6"/>
    <w:pPr>
      <w:spacing w:after="120" w:line="480" w:lineRule="auto"/>
      <w:ind w:left="283"/>
    </w:pPr>
  </w:style>
  <w:style w:type="character" w:customStyle="1" w:styleId="BodyTextIndent2Char">
    <w:name w:val="Body Text Indent 2 Char"/>
    <w:basedOn w:val="DefaultParagraphFont"/>
    <w:link w:val="BodyTextIndent2"/>
    <w:uiPriority w:val="99"/>
    <w:semiHidden/>
    <w:rsid w:val="001053E7"/>
    <w:rPr>
      <w:sz w:val="24"/>
      <w:szCs w:val="20"/>
      <w:lang w:val="fr-FR" w:eastAsia="en-US"/>
    </w:rPr>
  </w:style>
  <w:style w:type="paragraph" w:styleId="BodyTextIndent3">
    <w:name w:val="Body Text Indent 3"/>
    <w:basedOn w:val="Normal"/>
    <w:link w:val="BodyTextIndent3Char"/>
    <w:uiPriority w:val="99"/>
    <w:rsid w:val="00B769B6"/>
    <w:pPr>
      <w:spacing w:after="120"/>
      <w:ind w:left="283"/>
    </w:pPr>
    <w:rPr>
      <w:sz w:val="16"/>
    </w:rPr>
  </w:style>
  <w:style w:type="character" w:customStyle="1" w:styleId="BodyTextIndent3Char">
    <w:name w:val="Body Text Indent 3 Char"/>
    <w:basedOn w:val="DefaultParagraphFont"/>
    <w:link w:val="BodyTextIndent3"/>
    <w:uiPriority w:val="99"/>
    <w:semiHidden/>
    <w:rsid w:val="001053E7"/>
    <w:rPr>
      <w:sz w:val="16"/>
      <w:szCs w:val="16"/>
      <w:lang w:val="fr-FR" w:eastAsia="en-US"/>
    </w:rPr>
  </w:style>
  <w:style w:type="paragraph" w:styleId="Caption">
    <w:name w:val="caption"/>
    <w:basedOn w:val="Normal"/>
    <w:next w:val="Normal"/>
    <w:uiPriority w:val="99"/>
    <w:qFormat/>
    <w:rsid w:val="00B769B6"/>
    <w:pPr>
      <w:spacing w:before="120" w:after="120"/>
    </w:pPr>
    <w:rPr>
      <w:b/>
    </w:rPr>
  </w:style>
  <w:style w:type="paragraph" w:customStyle="1" w:styleId="ChapterTitle">
    <w:name w:val="ChapterTitle"/>
    <w:basedOn w:val="Normal"/>
    <w:next w:val="SectionTitle"/>
    <w:uiPriority w:val="99"/>
    <w:rsid w:val="00B769B6"/>
    <w:pPr>
      <w:keepNext/>
      <w:spacing w:after="480"/>
      <w:jc w:val="center"/>
    </w:pPr>
    <w:rPr>
      <w:b/>
      <w:sz w:val="32"/>
    </w:rPr>
  </w:style>
  <w:style w:type="paragraph" w:customStyle="1" w:styleId="SectionTitle">
    <w:name w:val="SectionTitle"/>
    <w:basedOn w:val="Normal"/>
    <w:next w:val="Heading1"/>
    <w:uiPriority w:val="99"/>
    <w:rsid w:val="00B769B6"/>
    <w:pPr>
      <w:keepNext/>
      <w:spacing w:after="480"/>
      <w:jc w:val="center"/>
    </w:pPr>
    <w:rPr>
      <w:b/>
      <w:smallCaps/>
      <w:sz w:val="28"/>
    </w:rPr>
  </w:style>
  <w:style w:type="paragraph" w:styleId="Closing">
    <w:name w:val="Closing"/>
    <w:basedOn w:val="Normal"/>
    <w:link w:val="ClosingChar"/>
    <w:uiPriority w:val="99"/>
    <w:rsid w:val="00B769B6"/>
    <w:pPr>
      <w:ind w:left="4252"/>
    </w:pPr>
  </w:style>
  <w:style w:type="character" w:customStyle="1" w:styleId="ClosingChar">
    <w:name w:val="Closing Char"/>
    <w:basedOn w:val="DefaultParagraphFont"/>
    <w:link w:val="Closing"/>
    <w:uiPriority w:val="99"/>
    <w:semiHidden/>
    <w:rsid w:val="001053E7"/>
    <w:rPr>
      <w:sz w:val="24"/>
      <w:szCs w:val="20"/>
      <w:lang w:val="fr-FR" w:eastAsia="en-US"/>
    </w:rPr>
  </w:style>
  <w:style w:type="paragraph" w:styleId="CommentText">
    <w:name w:val="annotation text"/>
    <w:basedOn w:val="Normal"/>
    <w:link w:val="CommentTextChar"/>
    <w:uiPriority w:val="99"/>
    <w:rsid w:val="00B769B6"/>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B769B6"/>
    <w:pPr>
      <w:spacing w:after="0"/>
      <w:ind w:left="5103" w:right="-567"/>
      <w:jc w:val="left"/>
    </w:pPr>
  </w:style>
  <w:style w:type="character" w:customStyle="1" w:styleId="DateChar">
    <w:name w:val="Date Char"/>
    <w:basedOn w:val="DefaultParagraphFont"/>
    <w:link w:val="Date"/>
    <w:uiPriority w:val="99"/>
    <w:semiHidden/>
    <w:rsid w:val="001053E7"/>
    <w:rPr>
      <w:sz w:val="24"/>
      <w:szCs w:val="20"/>
      <w:lang w:val="fr-FR" w:eastAsia="en-US"/>
    </w:rPr>
  </w:style>
  <w:style w:type="paragraph" w:customStyle="1" w:styleId="References">
    <w:name w:val="References"/>
    <w:basedOn w:val="Normal"/>
    <w:next w:val="AddressTR"/>
    <w:uiPriority w:val="99"/>
    <w:rsid w:val="00B769B6"/>
    <w:pPr>
      <w:ind w:left="5103"/>
      <w:jc w:val="left"/>
    </w:pPr>
    <w:rPr>
      <w:sz w:val="20"/>
    </w:rPr>
  </w:style>
  <w:style w:type="paragraph" w:styleId="DocumentMap">
    <w:name w:val="Document Map"/>
    <w:basedOn w:val="Normal"/>
    <w:link w:val="DocumentMapChar"/>
    <w:uiPriority w:val="99"/>
    <w:semiHidden/>
    <w:rsid w:val="00B769B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053E7"/>
    <w:rPr>
      <w:sz w:val="0"/>
      <w:szCs w:val="0"/>
      <w:lang w:val="fr-FR" w:eastAsia="en-US"/>
    </w:rPr>
  </w:style>
  <w:style w:type="paragraph" w:customStyle="1" w:styleId="DoubSign">
    <w:name w:val="DoubSign"/>
    <w:basedOn w:val="Normal"/>
    <w:next w:val="Enclosures"/>
    <w:uiPriority w:val="99"/>
    <w:rsid w:val="00B769B6"/>
    <w:pPr>
      <w:tabs>
        <w:tab w:val="left" w:pos="5103"/>
      </w:tabs>
      <w:spacing w:before="1200" w:after="0"/>
      <w:jc w:val="left"/>
    </w:pPr>
  </w:style>
  <w:style w:type="paragraph" w:customStyle="1" w:styleId="Enclosures">
    <w:name w:val="Enclosures"/>
    <w:basedOn w:val="Normal"/>
    <w:uiPriority w:val="99"/>
    <w:rsid w:val="00B769B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B769B6"/>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B769B6"/>
    <w:pPr>
      <w:framePr w:w="7920" w:h="1980" w:hRule="exact" w:hSpace="180" w:wrap="auto" w:hAnchor="page" w:xAlign="center" w:yAlign="bottom"/>
      <w:spacing w:after="0"/>
    </w:pPr>
  </w:style>
  <w:style w:type="paragraph" w:styleId="EnvelopeReturn">
    <w:name w:val="envelope return"/>
    <w:basedOn w:val="Normal"/>
    <w:uiPriority w:val="99"/>
    <w:rsid w:val="00B769B6"/>
    <w:pPr>
      <w:spacing w:after="0"/>
    </w:pPr>
    <w:rPr>
      <w:sz w:val="20"/>
    </w:rPr>
  </w:style>
  <w:style w:type="paragraph" w:styleId="Footer">
    <w:name w:val="footer"/>
    <w:basedOn w:val="Normal"/>
    <w:link w:val="FooterChar"/>
    <w:uiPriority w:val="99"/>
    <w:rsid w:val="00B769B6"/>
    <w:pPr>
      <w:spacing w:after="0"/>
      <w:ind w:right="-567"/>
      <w:jc w:val="left"/>
    </w:pPr>
    <w:rPr>
      <w:rFonts w:ascii="Arial" w:hAnsi="Arial"/>
      <w:sz w:val="16"/>
      <w:lang w:eastAsia="pl-PL"/>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B769B6"/>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B769B6"/>
    <w:pPr>
      <w:tabs>
        <w:tab w:val="center" w:pos="4153"/>
        <w:tab w:val="right" w:pos="8306"/>
      </w:tabs>
    </w:pPr>
    <w:rPr>
      <w:lang w:eastAsia="pl-PL"/>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B769B6"/>
    <w:pPr>
      <w:ind w:left="240" w:hanging="240"/>
    </w:pPr>
  </w:style>
  <w:style w:type="paragraph" w:styleId="Index2">
    <w:name w:val="index 2"/>
    <w:basedOn w:val="Normal"/>
    <w:next w:val="Normal"/>
    <w:autoRedefine/>
    <w:uiPriority w:val="99"/>
    <w:semiHidden/>
    <w:rsid w:val="00B769B6"/>
    <w:pPr>
      <w:ind w:left="480" w:hanging="240"/>
    </w:pPr>
  </w:style>
  <w:style w:type="paragraph" w:styleId="Index3">
    <w:name w:val="index 3"/>
    <w:basedOn w:val="Normal"/>
    <w:next w:val="Normal"/>
    <w:autoRedefine/>
    <w:uiPriority w:val="99"/>
    <w:semiHidden/>
    <w:rsid w:val="00B769B6"/>
    <w:pPr>
      <w:ind w:left="720" w:hanging="240"/>
    </w:pPr>
  </w:style>
  <w:style w:type="paragraph" w:styleId="Index4">
    <w:name w:val="index 4"/>
    <w:basedOn w:val="Normal"/>
    <w:next w:val="Normal"/>
    <w:autoRedefine/>
    <w:uiPriority w:val="99"/>
    <w:semiHidden/>
    <w:rsid w:val="00B769B6"/>
    <w:pPr>
      <w:ind w:left="960" w:hanging="240"/>
    </w:pPr>
  </w:style>
  <w:style w:type="paragraph" w:styleId="Index5">
    <w:name w:val="index 5"/>
    <w:basedOn w:val="Normal"/>
    <w:next w:val="Normal"/>
    <w:autoRedefine/>
    <w:uiPriority w:val="99"/>
    <w:semiHidden/>
    <w:rsid w:val="00B769B6"/>
    <w:pPr>
      <w:ind w:left="1200" w:hanging="240"/>
    </w:pPr>
  </w:style>
  <w:style w:type="paragraph" w:styleId="Index6">
    <w:name w:val="index 6"/>
    <w:basedOn w:val="Normal"/>
    <w:next w:val="Normal"/>
    <w:autoRedefine/>
    <w:uiPriority w:val="99"/>
    <w:semiHidden/>
    <w:rsid w:val="00B769B6"/>
    <w:pPr>
      <w:ind w:left="1440" w:hanging="240"/>
    </w:pPr>
  </w:style>
  <w:style w:type="paragraph" w:styleId="Index7">
    <w:name w:val="index 7"/>
    <w:basedOn w:val="Normal"/>
    <w:next w:val="Normal"/>
    <w:autoRedefine/>
    <w:uiPriority w:val="99"/>
    <w:semiHidden/>
    <w:rsid w:val="00B769B6"/>
    <w:pPr>
      <w:ind w:left="1680" w:hanging="240"/>
    </w:pPr>
  </w:style>
  <w:style w:type="paragraph" w:styleId="Index8">
    <w:name w:val="index 8"/>
    <w:basedOn w:val="Normal"/>
    <w:next w:val="Normal"/>
    <w:autoRedefine/>
    <w:uiPriority w:val="99"/>
    <w:semiHidden/>
    <w:rsid w:val="00B769B6"/>
    <w:pPr>
      <w:ind w:left="1920" w:hanging="240"/>
    </w:pPr>
  </w:style>
  <w:style w:type="paragraph" w:styleId="Index9">
    <w:name w:val="index 9"/>
    <w:basedOn w:val="Normal"/>
    <w:next w:val="Normal"/>
    <w:autoRedefine/>
    <w:uiPriority w:val="99"/>
    <w:semiHidden/>
    <w:rsid w:val="00B769B6"/>
    <w:pPr>
      <w:ind w:left="2160" w:hanging="240"/>
    </w:pPr>
  </w:style>
  <w:style w:type="paragraph" w:styleId="IndexHeading">
    <w:name w:val="index heading"/>
    <w:basedOn w:val="Normal"/>
    <w:next w:val="Index1"/>
    <w:uiPriority w:val="99"/>
    <w:semiHidden/>
    <w:rsid w:val="00B769B6"/>
    <w:rPr>
      <w:rFonts w:ascii="Arial" w:hAnsi="Arial"/>
      <w:b/>
    </w:rPr>
  </w:style>
  <w:style w:type="paragraph" w:styleId="List">
    <w:name w:val="List"/>
    <w:basedOn w:val="Normal"/>
    <w:uiPriority w:val="99"/>
    <w:rsid w:val="00B769B6"/>
    <w:pPr>
      <w:ind w:left="283" w:hanging="283"/>
    </w:pPr>
  </w:style>
  <w:style w:type="paragraph" w:styleId="List2">
    <w:name w:val="List 2"/>
    <w:basedOn w:val="Normal"/>
    <w:uiPriority w:val="99"/>
    <w:rsid w:val="00B769B6"/>
    <w:pPr>
      <w:ind w:left="566" w:hanging="283"/>
    </w:pPr>
  </w:style>
  <w:style w:type="paragraph" w:styleId="List3">
    <w:name w:val="List 3"/>
    <w:basedOn w:val="Normal"/>
    <w:uiPriority w:val="99"/>
    <w:rsid w:val="00B769B6"/>
    <w:pPr>
      <w:ind w:left="849" w:hanging="283"/>
    </w:pPr>
  </w:style>
  <w:style w:type="paragraph" w:styleId="List4">
    <w:name w:val="List 4"/>
    <w:basedOn w:val="Normal"/>
    <w:uiPriority w:val="99"/>
    <w:rsid w:val="00B769B6"/>
    <w:pPr>
      <w:ind w:left="1132" w:hanging="283"/>
    </w:pPr>
  </w:style>
  <w:style w:type="paragraph" w:styleId="List5">
    <w:name w:val="List 5"/>
    <w:basedOn w:val="Normal"/>
    <w:uiPriority w:val="99"/>
    <w:rsid w:val="00B769B6"/>
    <w:pPr>
      <w:ind w:left="1415" w:hanging="283"/>
    </w:pPr>
  </w:style>
  <w:style w:type="paragraph" w:styleId="ListBullet">
    <w:name w:val="List Bullet"/>
    <w:basedOn w:val="Normal"/>
    <w:uiPriority w:val="99"/>
    <w:rsid w:val="00B769B6"/>
    <w:pPr>
      <w:numPr>
        <w:numId w:val="14"/>
      </w:numPr>
    </w:pPr>
  </w:style>
  <w:style w:type="paragraph" w:styleId="ListBullet2">
    <w:name w:val="List Bullet 2"/>
    <w:basedOn w:val="Text2"/>
    <w:uiPriority w:val="99"/>
    <w:rsid w:val="00B769B6"/>
    <w:pPr>
      <w:numPr>
        <w:numId w:val="16"/>
      </w:numPr>
      <w:tabs>
        <w:tab w:val="clear" w:pos="2302"/>
      </w:tabs>
    </w:pPr>
  </w:style>
  <w:style w:type="paragraph" w:styleId="ListBullet3">
    <w:name w:val="List Bullet 3"/>
    <w:basedOn w:val="Text3"/>
    <w:uiPriority w:val="99"/>
    <w:rsid w:val="00B769B6"/>
    <w:pPr>
      <w:numPr>
        <w:numId w:val="17"/>
      </w:numPr>
      <w:tabs>
        <w:tab w:val="clear" w:pos="2302"/>
      </w:tabs>
    </w:pPr>
  </w:style>
  <w:style w:type="paragraph" w:styleId="ListBullet4">
    <w:name w:val="List Bullet 4"/>
    <w:basedOn w:val="Text4"/>
    <w:uiPriority w:val="99"/>
    <w:rsid w:val="00B769B6"/>
    <w:pPr>
      <w:numPr>
        <w:numId w:val="18"/>
      </w:numPr>
      <w:tabs>
        <w:tab w:val="clear" w:pos="2302"/>
      </w:tabs>
    </w:pPr>
  </w:style>
  <w:style w:type="paragraph" w:styleId="ListBullet5">
    <w:name w:val="List Bullet 5"/>
    <w:basedOn w:val="Normal"/>
    <w:autoRedefine/>
    <w:uiPriority w:val="99"/>
    <w:rsid w:val="00B769B6"/>
    <w:pPr>
      <w:numPr>
        <w:numId w:val="11"/>
      </w:numPr>
    </w:pPr>
  </w:style>
  <w:style w:type="paragraph" w:styleId="ListContinue">
    <w:name w:val="List Continue"/>
    <w:basedOn w:val="Normal"/>
    <w:uiPriority w:val="99"/>
    <w:rsid w:val="00B769B6"/>
    <w:pPr>
      <w:spacing w:after="120"/>
      <w:ind w:left="283"/>
    </w:pPr>
  </w:style>
  <w:style w:type="paragraph" w:styleId="ListContinue2">
    <w:name w:val="List Continue 2"/>
    <w:basedOn w:val="Normal"/>
    <w:uiPriority w:val="99"/>
    <w:rsid w:val="00B769B6"/>
    <w:pPr>
      <w:spacing w:after="120"/>
      <w:ind w:left="566"/>
    </w:pPr>
  </w:style>
  <w:style w:type="paragraph" w:styleId="ListContinue3">
    <w:name w:val="List Continue 3"/>
    <w:basedOn w:val="Normal"/>
    <w:uiPriority w:val="99"/>
    <w:rsid w:val="00B769B6"/>
    <w:pPr>
      <w:spacing w:after="120"/>
      <w:ind w:left="849"/>
    </w:pPr>
  </w:style>
  <w:style w:type="paragraph" w:styleId="ListContinue4">
    <w:name w:val="List Continue 4"/>
    <w:basedOn w:val="Normal"/>
    <w:uiPriority w:val="99"/>
    <w:rsid w:val="00B769B6"/>
    <w:pPr>
      <w:spacing w:after="120"/>
      <w:ind w:left="1132"/>
    </w:pPr>
  </w:style>
  <w:style w:type="paragraph" w:styleId="ListContinue5">
    <w:name w:val="List Continue 5"/>
    <w:basedOn w:val="Normal"/>
    <w:uiPriority w:val="99"/>
    <w:rsid w:val="00B769B6"/>
    <w:pPr>
      <w:spacing w:after="120"/>
      <w:ind w:left="1415"/>
    </w:pPr>
  </w:style>
  <w:style w:type="paragraph" w:styleId="ListNumber">
    <w:name w:val="List Number"/>
    <w:basedOn w:val="Normal"/>
    <w:uiPriority w:val="99"/>
    <w:rsid w:val="00B769B6"/>
    <w:pPr>
      <w:numPr>
        <w:numId w:val="24"/>
      </w:numPr>
    </w:pPr>
  </w:style>
  <w:style w:type="paragraph" w:styleId="ListNumber2">
    <w:name w:val="List Number 2"/>
    <w:basedOn w:val="Text2"/>
    <w:uiPriority w:val="99"/>
    <w:rsid w:val="00B769B6"/>
    <w:pPr>
      <w:numPr>
        <w:numId w:val="26"/>
      </w:numPr>
      <w:tabs>
        <w:tab w:val="clear" w:pos="2302"/>
      </w:tabs>
    </w:pPr>
  </w:style>
  <w:style w:type="paragraph" w:styleId="ListNumber3">
    <w:name w:val="List Number 3"/>
    <w:basedOn w:val="Text3"/>
    <w:uiPriority w:val="99"/>
    <w:rsid w:val="00B769B6"/>
    <w:pPr>
      <w:numPr>
        <w:numId w:val="27"/>
      </w:numPr>
      <w:tabs>
        <w:tab w:val="clear" w:pos="2302"/>
      </w:tabs>
    </w:pPr>
  </w:style>
  <w:style w:type="paragraph" w:styleId="ListNumber4">
    <w:name w:val="List Number 4"/>
    <w:basedOn w:val="Text4"/>
    <w:uiPriority w:val="99"/>
    <w:rsid w:val="00B769B6"/>
    <w:pPr>
      <w:numPr>
        <w:numId w:val="28"/>
      </w:numPr>
      <w:tabs>
        <w:tab w:val="clear" w:pos="2302"/>
      </w:tabs>
    </w:pPr>
  </w:style>
  <w:style w:type="paragraph" w:styleId="ListNumber5">
    <w:name w:val="List Number 5"/>
    <w:basedOn w:val="Normal"/>
    <w:uiPriority w:val="99"/>
    <w:rsid w:val="00B769B6"/>
    <w:pPr>
      <w:numPr>
        <w:numId w:val="12"/>
      </w:numPr>
    </w:pPr>
  </w:style>
  <w:style w:type="paragraph" w:styleId="MacroText">
    <w:name w:val="macro"/>
    <w:link w:val="MacroTextChar"/>
    <w:uiPriority w:val="99"/>
    <w:semiHidden/>
    <w:rsid w:val="00B769B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1053E7"/>
    <w:rPr>
      <w:rFonts w:ascii="Courier New" w:hAnsi="Courier New" w:cs="Courier New"/>
      <w:sz w:val="20"/>
      <w:szCs w:val="20"/>
      <w:lang w:val="fr-FR" w:eastAsia="en-US"/>
    </w:rPr>
  </w:style>
  <w:style w:type="paragraph" w:styleId="MessageHeader">
    <w:name w:val="Message Header"/>
    <w:basedOn w:val="Normal"/>
    <w:link w:val="MessageHeaderChar"/>
    <w:uiPriority w:val="99"/>
    <w:rsid w:val="00B769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1053E7"/>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B769B6"/>
    <w:pPr>
      <w:ind w:left="720"/>
    </w:pPr>
    <w:rPr>
      <w:lang w:eastAsia="pl-PL"/>
    </w:rPr>
  </w:style>
  <w:style w:type="paragraph" w:styleId="NoteHeading">
    <w:name w:val="Note Heading"/>
    <w:basedOn w:val="Normal"/>
    <w:next w:val="Normal"/>
    <w:link w:val="NoteHeadingChar"/>
    <w:uiPriority w:val="99"/>
    <w:rsid w:val="00B769B6"/>
  </w:style>
  <w:style w:type="character" w:customStyle="1" w:styleId="NoteHeadingChar">
    <w:name w:val="Note Heading Char"/>
    <w:basedOn w:val="DefaultParagraphFont"/>
    <w:link w:val="NoteHeading"/>
    <w:uiPriority w:val="99"/>
    <w:semiHidden/>
    <w:rsid w:val="001053E7"/>
    <w:rPr>
      <w:sz w:val="24"/>
      <w:szCs w:val="20"/>
      <w:lang w:val="fr-FR" w:eastAsia="en-US"/>
    </w:rPr>
  </w:style>
  <w:style w:type="paragraph" w:customStyle="1" w:styleId="NoteHead">
    <w:name w:val="NoteHead"/>
    <w:basedOn w:val="Normal"/>
    <w:next w:val="Subject"/>
    <w:uiPriority w:val="99"/>
    <w:rsid w:val="00B769B6"/>
    <w:pPr>
      <w:spacing w:before="720" w:after="720"/>
      <w:jc w:val="center"/>
    </w:pPr>
    <w:rPr>
      <w:b/>
      <w:smallCaps/>
    </w:rPr>
  </w:style>
  <w:style w:type="paragraph" w:customStyle="1" w:styleId="Subject">
    <w:name w:val="Subject"/>
    <w:basedOn w:val="Normal"/>
    <w:next w:val="Normal"/>
    <w:uiPriority w:val="99"/>
    <w:rsid w:val="00B769B6"/>
    <w:pPr>
      <w:spacing w:after="480"/>
      <w:ind w:left="1531" w:hanging="1531"/>
      <w:jc w:val="left"/>
    </w:pPr>
    <w:rPr>
      <w:b/>
    </w:rPr>
  </w:style>
  <w:style w:type="paragraph" w:customStyle="1" w:styleId="NoteList">
    <w:name w:val="NoteList"/>
    <w:basedOn w:val="Normal"/>
    <w:next w:val="Subject"/>
    <w:uiPriority w:val="99"/>
    <w:rsid w:val="00B769B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B769B6"/>
    <w:pPr>
      <w:keepNext w:val="0"/>
      <w:spacing w:before="0"/>
      <w:outlineLvl w:val="9"/>
    </w:pPr>
    <w:rPr>
      <w:b w:val="0"/>
      <w:smallCaps w:val="0"/>
    </w:rPr>
  </w:style>
  <w:style w:type="paragraph" w:customStyle="1" w:styleId="NumPar2">
    <w:name w:val="NumPar 2"/>
    <w:basedOn w:val="Heading2"/>
    <w:next w:val="Text2"/>
    <w:uiPriority w:val="99"/>
    <w:rsid w:val="00B769B6"/>
    <w:pPr>
      <w:keepNext w:val="0"/>
      <w:outlineLvl w:val="9"/>
    </w:pPr>
    <w:rPr>
      <w:b w:val="0"/>
    </w:rPr>
  </w:style>
  <w:style w:type="paragraph" w:customStyle="1" w:styleId="NumPar3">
    <w:name w:val="NumPar 3"/>
    <w:basedOn w:val="Heading3"/>
    <w:next w:val="Text3"/>
    <w:uiPriority w:val="99"/>
    <w:rsid w:val="00B769B6"/>
    <w:pPr>
      <w:keepNext w:val="0"/>
      <w:outlineLvl w:val="9"/>
    </w:pPr>
    <w:rPr>
      <w:i w:val="0"/>
    </w:rPr>
  </w:style>
  <w:style w:type="paragraph" w:customStyle="1" w:styleId="NumPar4">
    <w:name w:val="NumPar 4"/>
    <w:basedOn w:val="Heading4"/>
    <w:next w:val="Text4"/>
    <w:uiPriority w:val="99"/>
    <w:rsid w:val="00B769B6"/>
    <w:pPr>
      <w:keepNext w:val="0"/>
      <w:outlineLvl w:val="9"/>
    </w:pPr>
  </w:style>
  <w:style w:type="paragraph" w:customStyle="1" w:styleId="PartTitle">
    <w:name w:val="PartTitle"/>
    <w:basedOn w:val="Normal"/>
    <w:next w:val="ChapterTitle"/>
    <w:uiPriority w:val="99"/>
    <w:rsid w:val="00B769B6"/>
    <w:pPr>
      <w:keepNext/>
      <w:pageBreakBefore/>
      <w:spacing w:after="480"/>
      <w:jc w:val="center"/>
    </w:pPr>
    <w:rPr>
      <w:b/>
      <w:sz w:val="36"/>
    </w:rPr>
  </w:style>
  <w:style w:type="paragraph" w:styleId="PlainText">
    <w:name w:val="Plain Text"/>
    <w:basedOn w:val="Normal"/>
    <w:link w:val="PlainTextChar"/>
    <w:uiPriority w:val="99"/>
    <w:rsid w:val="00B769B6"/>
    <w:rPr>
      <w:rFonts w:ascii="Courier New" w:hAnsi="Courier New"/>
      <w:sz w:val="20"/>
    </w:rPr>
  </w:style>
  <w:style w:type="character" w:customStyle="1" w:styleId="PlainTextChar">
    <w:name w:val="Plain Text Char"/>
    <w:basedOn w:val="DefaultParagraphFont"/>
    <w:link w:val="PlainText"/>
    <w:uiPriority w:val="99"/>
    <w:semiHidden/>
    <w:rsid w:val="001053E7"/>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B769B6"/>
  </w:style>
  <w:style w:type="character" w:customStyle="1" w:styleId="SalutationChar">
    <w:name w:val="Salutation Char"/>
    <w:basedOn w:val="DefaultParagraphFont"/>
    <w:link w:val="Salutation"/>
    <w:uiPriority w:val="99"/>
    <w:semiHidden/>
    <w:rsid w:val="001053E7"/>
    <w:rPr>
      <w:sz w:val="24"/>
      <w:szCs w:val="20"/>
      <w:lang w:val="fr-FR" w:eastAsia="en-US"/>
    </w:rPr>
  </w:style>
  <w:style w:type="paragraph" w:styleId="Signature">
    <w:name w:val="Signature"/>
    <w:basedOn w:val="Normal"/>
    <w:next w:val="Enclosures"/>
    <w:link w:val="SignatureChar"/>
    <w:uiPriority w:val="99"/>
    <w:rsid w:val="00B769B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1053E7"/>
    <w:rPr>
      <w:sz w:val="24"/>
      <w:szCs w:val="20"/>
      <w:lang w:val="fr-FR" w:eastAsia="en-US"/>
    </w:rPr>
  </w:style>
  <w:style w:type="paragraph" w:styleId="Subtitle">
    <w:name w:val="Subtitle"/>
    <w:basedOn w:val="Normal"/>
    <w:link w:val="SubtitleChar"/>
    <w:uiPriority w:val="99"/>
    <w:qFormat/>
    <w:rsid w:val="00B769B6"/>
    <w:pPr>
      <w:spacing w:after="60"/>
      <w:jc w:val="center"/>
      <w:outlineLvl w:val="1"/>
    </w:pPr>
    <w:rPr>
      <w:rFonts w:ascii="Arial" w:hAnsi="Arial"/>
    </w:rPr>
  </w:style>
  <w:style w:type="character" w:customStyle="1" w:styleId="SubtitleChar">
    <w:name w:val="Subtitle Char"/>
    <w:basedOn w:val="DefaultParagraphFont"/>
    <w:link w:val="Subtitle"/>
    <w:uiPriority w:val="11"/>
    <w:rsid w:val="001053E7"/>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B769B6"/>
    <w:pPr>
      <w:jc w:val="center"/>
    </w:pPr>
    <w:rPr>
      <w:b/>
      <w:sz w:val="40"/>
    </w:rPr>
  </w:style>
  <w:style w:type="paragraph" w:customStyle="1" w:styleId="SubTitle2">
    <w:name w:val="SubTitle 2"/>
    <w:basedOn w:val="Normal"/>
    <w:uiPriority w:val="99"/>
    <w:rsid w:val="00B769B6"/>
    <w:pPr>
      <w:jc w:val="center"/>
    </w:pPr>
    <w:rPr>
      <w:b/>
      <w:sz w:val="32"/>
    </w:rPr>
  </w:style>
  <w:style w:type="paragraph" w:styleId="TableofAuthorities">
    <w:name w:val="table of authorities"/>
    <w:basedOn w:val="Normal"/>
    <w:next w:val="Normal"/>
    <w:uiPriority w:val="99"/>
    <w:semiHidden/>
    <w:rsid w:val="00B769B6"/>
    <w:pPr>
      <w:ind w:left="240" w:hanging="240"/>
    </w:pPr>
  </w:style>
  <w:style w:type="paragraph" w:styleId="TableofFigures">
    <w:name w:val="table of figures"/>
    <w:basedOn w:val="Normal"/>
    <w:next w:val="Normal"/>
    <w:uiPriority w:val="99"/>
    <w:semiHidden/>
    <w:rsid w:val="00B769B6"/>
    <w:pPr>
      <w:ind w:left="480" w:hanging="480"/>
    </w:pPr>
  </w:style>
  <w:style w:type="paragraph" w:styleId="Title">
    <w:name w:val="Title"/>
    <w:basedOn w:val="Normal"/>
    <w:next w:val="SubTitle1"/>
    <w:link w:val="TitleChar"/>
    <w:uiPriority w:val="99"/>
    <w:qFormat/>
    <w:rsid w:val="00B769B6"/>
    <w:pPr>
      <w:spacing w:after="480"/>
      <w:jc w:val="center"/>
    </w:pPr>
    <w:rPr>
      <w:b/>
      <w:kern w:val="28"/>
      <w:sz w:val="48"/>
    </w:rPr>
  </w:style>
  <w:style w:type="character" w:customStyle="1" w:styleId="TitleChar">
    <w:name w:val="Title Char"/>
    <w:basedOn w:val="DefaultParagraphFont"/>
    <w:link w:val="Title"/>
    <w:uiPriority w:val="10"/>
    <w:rsid w:val="001053E7"/>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B769B6"/>
    <w:pPr>
      <w:spacing w:before="120"/>
    </w:pPr>
    <w:rPr>
      <w:rFonts w:ascii="Arial" w:hAnsi="Arial"/>
      <w:b/>
    </w:rPr>
  </w:style>
  <w:style w:type="paragraph" w:styleId="TOC1">
    <w:name w:val="toc 1"/>
    <w:basedOn w:val="Normal"/>
    <w:next w:val="Normal"/>
    <w:uiPriority w:val="99"/>
    <w:semiHidden/>
    <w:rsid w:val="00B769B6"/>
    <w:pPr>
      <w:tabs>
        <w:tab w:val="right" w:leader="dot" w:pos="8640"/>
      </w:tabs>
      <w:spacing w:before="120" w:after="120"/>
      <w:ind w:left="482" w:right="720" w:hanging="482"/>
    </w:pPr>
    <w:rPr>
      <w:caps/>
    </w:rPr>
  </w:style>
  <w:style w:type="paragraph" w:styleId="TOC2">
    <w:name w:val="toc 2"/>
    <w:basedOn w:val="Normal"/>
    <w:next w:val="Normal"/>
    <w:uiPriority w:val="99"/>
    <w:semiHidden/>
    <w:rsid w:val="00B769B6"/>
    <w:pPr>
      <w:tabs>
        <w:tab w:val="right" w:leader="dot" w:pos="8640"/>
      </w:tabs>
      <w:spacing w:before="60" w:after="60"/>
      <w:ind w:left="1077" w:right="720" w:hanging="595"/>
    </w:pPr>
  </w:style>
  <w:style w:type="paragraph" w:styleId="TOC3">
    <w:name w:val="toc 3"/>
    <w:basedOn w:val="Normal"/>
    <w:next w:val="Normal"/>
    <w:uiPriority w:val="99"/>
    <w:semiHidden/>
    <w:rsid w:val="00B769B6"/>
    <w:pPr>
      <w:tabs>
        <w:tab w:val="right" w:leader="dot" w:pos="8640"/>
      </w:tabs>
      <w:spacing w:before="60" w:after="60"/>
      <w:ind w:left="1916" w:right="720" w:hanging="839"/>
    </w:pPr>
  </w:style>
  <w:style w:type="paragraph" w:styleId="TOC4">
    <w:name w:val="toc 4"/>
    <w:basedOn w:val="Normal"/>
    <w:next w:val="Normal"/>
    <w:uiPriority w:val="99"/>
    <w:semiHidden/>
    <w:rsid w:val="00B769B6"/>
    <w:pPr>
      <w:tabs>
        <w:tab w:val="right" w:leader="dot" w:pos="8641"/>
      </w:tabs>
      <w:spacing w:before="60" w:after="60"/>
      <w:ind w:left="2880" w:right="720" w:hanging="964"/>
    </w:pPr>
  </w:style>
  <w:style w:type="paragraph" w:styleId="TOC5">
    <w:name w:val="toc 5"/>
    <w:basedOn w:val="Normal"/>
    <w:next w:val="Normal"/>
    <w:uiPriority w:val="99"/>
    <w:semiHidden/>
    <w:rsid w:val="00B769B6"/>
    <w:pPr>
      <w:tabs>
        <w:tab w:val="right" w:leader="dot" w:pos="8641"/>
      </w:tabs>
      <w:spacing w:before="240" w:after="120"/>
      <w:ind w:right="720"/>
    </w:pPr>
    <w:rPr>
      <w:caps/>
    </w:rPr>
  </w:style>
  <w:style w:type="paragraph" w:styleId="TOC6">
    <w:name w:val="toc 6"/>
    <w:basedOn w:val="Normal"/>
    <w:next w:val="Normal"/>
    <w:autoRedefine/>
    <w:uiPriority w:val="99"/>
    <w:semiHidden/>
    <w:rsid w:val="00B769B6"/>
    <w:pPr>
      <w:ind w:left="1200"/>
    </w:pPr>
  </w:style>
  <w:style w:type="paragraph" w:styleId="TOC7">
    <w:name w:val="toc 7"/>
    <w:basedOn w:val="Normal"/>
    <w:next w:val="Normal"/>
    <w:autoRedefine/>
    <w:uiPriority w:val="99"/>
    <w:semiHidden/>
    <w:rsid w:val="00B769B6"/>
    <w:pPr>
      <w:ind w:left="1440"/>
    </w:pPr>
  </w:style>
  <w:style w:type="paragraph" w:styleId="TOC8">
    <w:name w:val="toc 8"/>
    <w:basedOn w:val="Normal"/>
    <w:next w:val="Normal"/>
    <w:autoRedefine/>
    <w:uiPriority w:val="99"/>
    <w:semiHidden/>
    <w:rsid w:val="00B769B6"/>
    <w:pPr>
      <w:ind w:left="1680"/>
    </w:pPr>
  </w:style>
  <w:style w:type="paragraph" w:styleId="TOC9">
    <w:name w:val="toc 9"/>
    <w:basedOn w:val="Normal"/>
    <w:next w:val="Normal"/>
    <w:autoRedefine/>
    <w:uiPriority w:val="99"/>
    <w:semiHidden/>
    <w:rsid w:val="00B769B6"/>
    <w:pPr>
      <w:ind w:left="1920"/>
    </w:pPr>
  </w:style>
  <w:style w:type="paragraph" w:customStyle="1" w:styleId="YReferences">
    <w:name w:val="YReferences"/>
    <w:basedOn w:val="Normal"/>
    <w:next w:val="Normal"/>
    <w:uiPriority w:val="99"/>
    <w:rsid w:val="00B769B6"/>
    <w:pPr>
      <w:spacing w:after="480"/>
      <w:ind w:left="1531" w:hanging="1531"/>
    </w:pPr>
  </w:style>
  <w:style w:type="paragraph" w:customStyle="1" w:styleId="ListBullet1">
    <w:name w:val="List Bullet 1"/>
    <w:basedOn w:val="Text1"/>
    <w:uiPriority w:val="99"/>
    <w:rsid w:val="00B769B6"/>
    <w:pPr>
      <w:numPr>
        <w:numId w:val="15"/>
      </w:numPr>
    </w:pPr>
  </w:style>
  <w:style w:type="paragraph" w:customStyle="1" w:styleId="ListDash">
    <w:name w:val="List Dash"/>
    <w:basedOn w:val="Normal"/>
    <w:uiPriority w:val="99"/>
    <w:rsid w:val="00B769B6"/>
    <w:pPr>
      <w:numPr>
        <w:numId w:val="19"/>
      </w:numPr>
    </w:pPr>
  </w:style>
  <w:style w:type="paragraph" w:customStyle="1" w:styleId="ListDash1">
    <w:name w:val="List Dash 1"/>
    <w:basedOn w:val="Text1"/>
    <w:uiPriority w:val="99"/>
    <w:rsid w:val="00B769B6"/>
    <w:pPr>
      <w:numPr>
        <w:numId w:val="20"/>
      </w:numPr>
    </w:pPr>
  </w:style>
  <w:style w:type="paragraph" w:customStyle="1" w:styleId="ListDash2">
    <w:name w:val="List Dash 2"/>
    <w:basedOn w:val="Text2"/>
    <w:uiPriority w:val="99"/>
    <w:rsid w:val="00B769B6"/>
    <w:pPr>
      <w:numPr>
        <w:numId w:val="21"/>
      </w:numPr>
      <w:tabs>
        <w:tab w:val="clear" w:pos="2302"/>
      </w:tabs>
    </w:pPr>
  </w:style>
  <w:style w:type="paragraph" w:customStyle="1" w:styleId="ListDash3">
    <w:name w:val="List Dash 3"/>
    <w:basedOn w:val="Text3"/>
    <w:uiPriority w:val="99"/>
    <w:rsid w:val="00B769B6"/>
    <w:pPr>
      <w:numPr>
        <w:numId w:val="22"/>
      </w:numPr>
      <w:tabs>
        <w:tab w:val="clear" w:pos="2302"/>
      </w:tabs>
    </w:pPr>
  </w:style>
  <w:style w:type="paragraph" w:customStyle="1" w:styleId="ListDash4">
    <w:name w:val="List Dash 4"/>
    <w:basedOn w:val="Text4"/>
    <w:uiPriority w:val="99"/>
    <w:rsid w:val="00B769B6"/>
    <w:pPr>
      <w:numPr>
        <w:numId w:val="23"/>
      </w:numPr>
      <w:tabs>
        <w:tab w:val="clear" w:pos="2302"/>
      </w:tabs>
    </w:pPr>
  </w:style>
  <w:style w:type="paragraph" w:customStyle="1" w:styleId="ListNumberLevel2">
    <w:name w:val="List Number (Level 2)"/>
    <w:basedOn w:val="Normal"/>
    <w:uiPriority w:val="99"/>
    <w:rsid w:val="00B769B6"/>
    <w:pPr>
      <w:numPr>
        <w:ilvl w:val="1"/>
        <w:numId w:val="24"/>
      </w:numPr>
    </w:pPr>
  </w:style>
  <w:style w:type="paragraph" w:customStyle="1" w:styleId="ListNumberLevel3">
    <w:name w:val="List Number (Level 3)"/>
    <w:basedOn w:val="Normal"/>
    <w:uiPriority w:val="99"/>
    <w:rsid w:val="00B769B6"/>
    <w:pPr>
      <w:numPr>
        <w:ilvl w:val="2"/>
        <w:numId w:val="24"/>
      </w:numPr>
    </w:pPr>
  </w:style>
  <w:style w:type="paragraph" w:customStyle="1" w:styleId="ListNumberLevel4">
    <w:name w:val="List Number (Level 4)"/>
    <w:basedOn w:val="Normal"/>
    <w:uiPriority w:val="99"/>
    <w:rsid w:val="00B769B6"/>
    <w:pPr>
      <w:numPr>
        <w:ilvl w:val="3"/>
        <w:numId w:val="24"/>
      </w:numPr>
    </w:pPr>
  </w:style>
  <w:style w:type="paragraph" w:customStyle="1" w:styleId="ListNumber1">
    <w:name w:val="List Number 1"/>
    <w:basedOn w:val="Text1"/>
    <w:uiPriority w:val="99"/>
    <w:rsid w:val="00B769B6"/>
    <w:pPr>
      <w:numPr>
        <w:numId w:val="25"/>
      </w:numPr>
    </w:pPr>
  </w:style>
  <w:style w:type="paragraph" w:customStyle="1" w:styleId="ListNumber1Level2">
    <w:name w:val="List Number 1 (Level 2)"/>
    <w:basedOn w:val="Text1"/>
    <w:uiPriority w:val="99"/>
    <w:rsid w:val="00B769B6"/>
    <w:pPr>
      <w:numPr>
        <w:ilvl w:val="1"/>
        <w:numId w:val="25"/>
      </w:numPr>
    </w:pPr>
  </w:style>
  <w:style w:type="paragraph" w:customStyle="1" w:styleId="ListNumber1Level3">
    <w:name w:val="List Number 1 (Level 3)"/>
    <w:basedOn w:val="Text1"/>
    <w:uiPriority w:val="99"/>
    <w:rsid w:val="00B769B6"/>
    <w:pPr>
      <w:numPr>
        <w:ilvl w:val="2"/>
        <w:numId w:val="25"/>
      </w:numPr>
    </w:pPr>
  </w:style>
  <w:style w:type="paragraph" w:customStyle="1" w:styleId="ListNumber1Level4">
    <w:name w:val="List Number 1 (Level 4)"/>
    <w:basedOn w:val="Text1"/>
    <w:uiPriority w:val="99"/>
    <w:rsid w:val="00B769B6"/>
    <w:pPr>
      <w:numPr>
        <w:ilvl w:val="3"/>
        <w:numId w:val="25"/>
      </w:numPr>
    </w:pPr>
  </w:style>
  <w:style w:type="paragraph" w:customStyle="1" w:styleId="ListNumber2Level2">
    <w:name w:val="List Number 2 (Level 2)"/>
    <w:basedOn w:val="Text2"/>
    <w:uiPriority w:val="99"/>
    <w:rsid w:val="00B769B6"/>
    <w:pPr>
      <w:numPr>
        <w:ilvl w:val="1"/>
        <w:numId w:val="26"/>
      </w:numPr>
      <w:tabs>
        <w:tab w:val="clear" w:pos="2302"/>
      </w:tabs>
    </w:pPr>
  </w:style>
  <w:style w:type="paragraph" w:customStyle="1" w:styleId="ListNumber2Level3">
    <w:name w:val="List Number 2 (Level 3)"/>
    <w:basedOn w:val="Text2"/>
    <w:uiPriority w:val="99"/>
    <w:rsid w:val="00B769B6"/>
    <w:pPr>
      <w:numPr>
        <w:ilvl w:val="2"/>
        <w:numId w:val="26"/>
      </w:numPr>
      <w:tabs>
        <w:tab w:val="clear" w:pos="2302"/>
      </w:tabs>
    </w:pPr>
  </w:style>
  <w:style w:type="paragraph" w:customStyle="1" w:styleId="ListNumber2Level4">
    <w:name w:val="List Number 2 (Level 4)"/>
    <w:basedOn w:val="Text2"/>
    <w:uiPriority w:val="99"/>
    <w:rsid w:val="00B769B6"/>
    <w:pPr>
      <w:numPr>
        <w:ilvl w:val="3"/>
        <w:numId w:val="26"/>
      </w:numPr>
      <w:tabs>
        <w:tab w:val="clear" w:pos="2302"/>
      </w:tabs>
    </w:pPr>
  </w:style>
  <w:style w:type="paragraph" w:customStyle="1" w:styleId="ListNumber3Level2">
    <w:name w:val="List Number 3 (Level 2)"/>
    <w:basedOn w:val="Text3"/>
    <w:uiPriority w:val="99"/>
    <w:rsid w:val="00B769B6"/>
    <w:pPr>
      <w:numPr>
        <w:ilvl w:val="1"/>
        <w:numId w:val="27"/>
      </w:numPr>
      <w:tabs>
        <w:tab w:val="clear" w:pos="2302"/>
      </w:tabs>
    </w:pPr>
  </w:style>
  <w:style w:type="paragraph" w:customStyle="1" w:styleId="ListNumber3Level3">
    <w:name w:val="List Number 3 (Level 3)"/>
    <w:basedOn w:val="Text3"/>
    <w:uiPriority w:val="99"/>
    <w:rsid w:val="00B769B6"/>
    <w:pPr>
      <w:numPr>
        <w:ilvl w:val="2"/>
        <w:numId w:val="27"/>
      </w:numPr>
      <w:tabs>
        <w:tab w:val="clear" w:pos="2302"/>
      </w:tabs>
    </w:pPr>
  </w:style>
  <w:style w:type="paragraph" w:customStyle="1" w:styleId="ListNumber3Level4">
    <w:name w:val="List Number 3 (Level 4)"/>
    <w:basedOn w:val="Text3"/>
    <w:uiPriority w:val="99"/>
    <w:rsid w:val="00B769B6"/>
    <w:pPr>
      <w:numPr>
        <w:ilvl w:val="3"/>
        <w:numId w:val="27"/>
      </w:numPr>
      <w:tabs>
        <w:tab w:val="clear" w:pos="2302"/>
      </w:tabs>
    </w:pPr>
  </w:style>
  <w:style w:type="paragraph" w:customStyle="1" w:styleId="ListNumber4Level2">
    <w:name w:val="List Number 4 (Level 2)"/>
    <w:basedOn w:val="Text4"/>
    <w:uiPriority w:val="99"/>
    <w:rsid w:val="00B769B6"/>
    <w:pPr>
      <w:numPr>
        <w:ilvl w:val="1"/>
        <w:numId w:val="28"/>
      </w:numPr>
      <w:tabs>
        <w:tab w:val="clear" w:pos="2302"/>
      </w:tabs>
    </w:pPr>
  </w:style>
  <w:style w:type="paragraph" w:customStyle="1" w:styleId="ListNumber4Level3">
    <w:name w:val="List Number 4 (Level 3)"/>
    <w:basedOn w:val="Text4"/>
    <w:uiPriority w:val="99"/>
    <w:rsid w:val="00B769B6"/>
    <w:pPr>
      <w:numPr>
        <w:ilvl w:val="2"/>
        <w:numId w:val="28"/>
      </w:numPr>
      <w:tabs>
        <w:tab w:val="clear" w:pos="2302"/>
      </w:tabs>
    </w:pPr>
  </w:style>
  <w:style w:type="paragraph" w:customStyle="1" w:styleId="ListNumber4Level4">
    <w:name w:val="List Number 4 (Level 4)"/>
    <w:basedOn w:val="Text4"/>
    <w:uiPriority w:val="99"/>
    <w:rsid w:val="00B769B6"/>
    <w:pPr>
      <w:numPr>
        <w:ilvl w:val="3"/>
        <w:numId w:val="28"/>
      </w:numPr>
      <w:tabs>
        <w:tab w:val="clear" w:pos="2302"/>
      </w:tabs>
    </w:pPr>
  </w:style>
  <w:style w:type="paragraph" w:styleId="TOCHeading">
    <w:name w:val="TOC Heading"/>
    <w:basedOn w:val="Normal"/>
    <w:next w:val="Normal"/>
    <w:uiPriority w:val="99"/>
    <w:qFormat/>
    <w:rsid w:val="00B769B6"/>
    <w:pPr>
      <w:keepNext/>
      <w:spacing w:before="240"/>
      <w:jc w:val="center"/>
    </w:pPr>
    <w:rPr>
      <w:b/>
    </w:rPr>
  </w:style>
  <w:style w:type="paragraph" w:customStyle="1" w:styleId="Contact">
    <w:name w:val="Contact"/>
    <w:basedOn w:val="Normal"/>
    <w:next w:val="Normal"/>
    <w:uiPriority w:val="99"/>
    <w:rsid w:val="00B769B6"/>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pl-PL"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9424216">
      <w:marLeft w:val="0"/>
      <w:marRight w:val="0"/>
      <w:marTop w:val="0"/>
      <w:marBottom w:val="0"/>
      <w:divBdr>
        <w:top w:val="none" w:sz="0" w:space="0" w:color="auto"/>
        <w:left w:val="none" w:sz="0" w:space="0" w:color="auto"/>
        <w:bottom w:val="none" w:sz="0" w:space="0" w:color="auto"/>
        <w:right w:val="none" w:sz="0" w:space="0" w:color="auto"/>
      </w:divBdr>
    </w:div>
    <w:div w:id="99424217">
      <w:marLeft w:val="0"/>
      <w:marRight w:val="0"/>
      <w:marTop w:val="0"/>
      <w:marBottom w:val="0"/>
      <w:divBdr>
        <w:top w:val="none" w:sz="0" w:space="0" w:color="auto"/>
        <w:left w:val="none" w:sz="0" w:space="0" w:color="auto"/>
        <w:bottom w:val="none" w:sz="0" w:space="0" w:color="auto"/>
        <w:right w:val="none" w:sz="0" w:space="0" w:color="auto"/>
      </w:divBdr>
    </w:div>
    <w:div w:id="99424223">
      <w:marLeft w:val="0"/>
      <w:marRight w:val="0"/>
      <w:marTop w:val="0"/>
      <w:marBottom w:val="0"/>
      <w:divBdr>
        <w:top w:val="none" w:sz="0" w:space="0" w:color="auto"/>
        <w:left w:val="none" w:sz="0" w:space="0" w:color="auto"/>
        <w:bottom w:val="none" w:sz="0" w:space="0" w:color="auto"/>
        <w:right w:val="none" w:sz="0" w:space="0" w:color="auto"/>
      </w:divBdr>
    </w:div>
    <w:div w:id="99424232">
      <w:marLeft w:val="0"/>
      <w:marRight w:val="0"/>
      <w:marTop w:val="0"/>
      <w:marBottom w:val="0"/>
      <w:divBdr>
        <w:top w:val="none" w:sz="0" w:space="0" w:color="auto"/>
        <w:left w:val="none" w:sz="0" w:space="0" w:color="auto"/>
        <w:bottom w:val="none" w:sz="0" w:space="0" w:color="auto"/>
        <w:right w:val="none" w:sz="0" w:space="0" w:color="auto"/>
      </w:divBdr>
    </w:div>
    <w:div w:id="99424236">
      <w:marLeft w:val="0"/>
      <w:marRight w:val="0"/>
      <w:marTop w:val="0"/>
      <w:marBottom w:val="0"/>
      <w:divBdr>
        <w:top w:val="none" w:sz="0" w:space="0" w:color="auto"/>
        <w:left w:val="none" w:sz="0" w:space="0" w:color="auto"/>
        <w:bottom w:val="none" w:sz="0" w:space="0" w:color="auto"/>
        <w:right w:val="none" w:sz="0" w:space="0" w:color="auto"/>
      </w:divBdr>
    </w:div>
    <w:div w:id="99424237">
      <w:marLeft w:val="0"/>
      <w:marRight w:val="0"/>
      <w:marTop w:val="0"/>
      <w:marBottom w:val="0"/>
      <w:divBdr>
        <w:top w:val="none" w:sz="0" w:space="0" w:color="auto"/>
        <w:left w:val="none" w:sz="0" w:space="0" w:color="auto"/>
        <w:bottom w:val="none" w:sz="0" w:space="0" w:color="auto"/>
        <w:right w:val="none" w:sz="0" w:space="0" w:color="auto"/>
      </w:divBdr>
      <w:divsChild>
        <w:div w:id="99424227">
          <w:marLeft w:val="0"/>
          <w:marRight w:val="0"/>
          <w:marTop w:val="100"/>
          <w:marBottom w:val="15"/>
          <w:divBdr>
            <w:top w:val="none" w:sz="0" w:space="0" w:color="auto"/>
            <w:left w:val="none" w:sz="0" w:space="0" w:color="auto"/>
            <w:bottom w:val="none" w:sz="0" w:space="0" w:color="auto"/>
            <w:right w:val="none" w:sz="0" w:space="0" w:color="auto"/>
          </w:divBdr>
          <w:divsChild>
            <w:div w:id="99424228">
              <w:marLeft w:val="0"/>
              <w:marRight w:val="0"/>
              <w:marTop w:val="100"/>
              <w:marBottom w:val="100"/>
              <w:divBdr>
                <w:top w:val="none" w:sz="0" w:space="0" w:color="auto"/>
                <w:left w:val="none" w:sz="0" w:space="0" w:color="auto"/>
                <w:bottom w:val="none" w:sz="0" w:space="0" w:color="auto"/>
                <w:right w:val="none" w:sz="0" w:space="0" w:color="auto"/>
              </w:divBdr>
              <w:divsChild>
                <w:div w:id="99424294">
                  <w:marLeft w:val="0"/>
                  <w:marRight w:val="0"/>
                  <w:marTop w:val="225"/>
                  <w:marBottom w:val="0"/>
                  <w:divBdr>
                    <w:top w:val="none" w:sz="0" w:space="0" w:color="auto"/>
                    <w:left w:val="none" w:sz="0" w:space="0" w:color="auto"/>
                    <w:bottom w:val="none" w:sz="0" w:space="0" w:color="auto"/>
                    <w:right w:val="none" w:sz="0" w:space="0" w:color="auto"/>
                  </w:divBdr>
                  <w:divsChild>
                    <w:div w:id="99424263">
                      <w:marLeft w:val="0"/>
                      <w:marRight w:val="0"/>
                      <w:marTop w:val="0"/>
                      <w:marBottom w:val="0"/>
                      <w:divBdr>
                        <w:top w:val="none" w:sz="0" w:space="0" w:color="auto"/>
                        <w:left w:val="none" w:sz="0" w:space="0" w:color="auto"/>
                        <w:bottom w:val="none" w:sz="0" w:space="0" w:color="auto"/>
                        <w:right w:val="none" w:sz="0" w:space="0" w:color="auto"/>
                      </w:divBdr>
                      <w:divsChild>
                        <w:div w:id="99424293">
                          <w:marLeft w:val="0"/>
                          <w:marRight w:val="0"/>
                          <w:marTop w:val="0"/>
                          <w:marBottom w:val="0"/>
                          <w:divBdr>
                            <w:top w:val="none" w:sz="0" w:space="0" w:color="auto"/>
                            <w:left w:val="none" w:sz="0" w:space="0" w:color="auto"/>
                            <w:bottom w:val="none" w:sz="0" w:space="0" w:color="auto"/>
                            <w:right w:val="none" w:sz="0" w:space="0" w:color="auto"/>
                          </w:divBdr>
                          <w:divsChild>
                            <w:div w:id="99424230">
                              <w:marLeft w:val="0"/>
                              <w:marRight w:val="0"/>
                              <w:marTop w:val="0"/>
                              <w:marBottom w:val="0"/>
                              <w:divBdr>
                                <w:top w:val="none" w:sz="0" w:space="0" w:color="auto"/>
                                <w:left w:val="none" w:sz="0" w:space="0" w:color="auto"/>
                                <w:bottom w:val="none" w:sz="0" w:space="0" w:color="auto"/>
                                <w:right w:val="none" w:sz="0" w:space="0" w:color="auto"/>
                              </w:divBdr>
                              <w:divsChild>
                                <w:div w:id="99424229">
                                  <w:marLeft w:val="0"/>
                                  <w:marRight w:val="0"/>
                                  <w:marTop w:val="0"/>
                                  <w:marBottom w:val="0"/>
                                  <w:divBdr>
                                    <w:top w:val="none" w:sz="0" w:space="0" w:color="auto"/>
                                    <w:left w:val="none" w:sz="0" w:space="0" w:color="auto"/>
                                    <w:bottom w:val="none" w:sz="0" w:space="0" w:color="auto"/>
                                    <w:right w:val="none" w:sz="0" w:space="0" w:color="auto"/>
                                  </w:divBdr>
                                  <w:divsChild>
                                    <w:div w:id="99424226">
                                      <w:marLeft w:val="0"/>
                                      <w:marRight w:val="0"/>
                                      <w:marTop w:val="0"/>
                                      <w:marBottom w:val="0"/>
                                      <w:divBdr>
                                        <w:top w:val="none" w:sz="0" w:space="0" w:color="auto"/>
                                        <w:left w:val="none" w:sz="0" w:space="0" w:color="auto"/>
                                        <w:bottom w:val="none" w:sz="0" w:space="0" w:color="auto"/>
                                        <w:right w:val="none" w:sz="0" w:space="0" w:color="auto"/>
                                      </w:divBdr>
                                      <w:divsChild>
                                        <w:div w:id="99424235">
                                          <w:marLeft w:val="0"/>
                                          <w:marRight w:val="0"/>
                                          <w:marTop w:val="0"/>
                                          <w:marBottom w:val="0"/>
                                          <w:divBdr>
                                            <w:top w:val="none" w:sz="0" w:space="0" w:color="auto"/>
                                            <w:left w:val="none" w:sz="0" w:space="0" w:color="auto"/>
                                            <w:bottom w:val="none" w:sz="0" w:space="0" w:color="auto"/>
                                            <w:right w:val="none" w:sz="0" w:space="0" w:color="auto"/>
                                          </w:divBdr>
                                          <w:divsChild>
                                            <w:div w:id="99424280">
                                              <w:marLeft w:val="0"/>
                                              <w:marRight w:val="0"/>
                                              <w:marTop w:val="0"/>
                                              <w:marBottom w:val="0"/>
                                              <w:divBdr>
                                                <w:top w:val="none" w:sz="0" w:space="0" w:color="auto"/>
                                                <w:left w:val="none" w:sz="0" w:space="0" w:color="auto"/>
                                                <w:bottom w:val="none" w:sz="0" w:space="0" w:color="auto"/>
                                                <w:right w:val="none" w:sz="0" w:space="0" w:color="auto"/>
                                              </w:divBdr>
                                              <w:divsChild>
                                                <w:div w:id="994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24242">
      <w:marLeft w:val="0"/>
      <w:marRight w:val="0"/>
      <w:marTop w:val="0"/>
      <w:marBottom w:val="0"/>
      <w:divBdr>
        <w:top w:val="none" w:sz="0" w:space="0" w:color="auto"/>
        <w:left w:val="none" w:sz="0" w:space="0" w:color="auto"/>
        <w:bottom w:val="none" w:sz="0" w:space="0" w:color="auto"/>
        <w:right w:val="none" w:sz="0" w:space="0" w:color="auto"/>
      </w:divBdr>
    </w:div>
    <w:div w:id="99424247">
      <w:marLeft w:val="0"/>
      <w:marRight w:val="0"/>
      <w:marTop w:val="0"/>
      <w:marBottom w:val="0"/>
      <w:divBdr>
        <w:top w:val="none" w:sz="0" w:space="0" w:color="auto"/>
        <w:left w:val="none" w:sz="0" w:space="0" w:color="auto"/>
        <w:bottom w:val="none" w:sz="0" w:space="0" w:color="auto"/>
        <w:right w:val="none" w:sz="0" w:space="0" w:color="auto"/>
      </w:divBdr>
    </w:div>
    <w:div w:id="99424249">
      <w:marLeft w:val="0"/>
      <w:marRight w:val="0"/>
      <w:marTop w:val="0"/>
      <w:marBottom w:val="0"/>
      <w:divBdr>
        <w:top w:val="none" w:sz="0" w:space="0" w:color="auto"/>
        <w:left w:val="none" w:sz="0" w:space="0" w:color="auto"/>
        <w:bottom w:val="none" w:sz="0" w:space="0" w:color="auto"/>
        <w:right w:val="none" w:sz="0" w:space="0" w:color="auto"/>
      </w:divBdr>
      <w:divsChild>
        <w:div w:id="99424259">
          <w:marLeft w:val="0"/>
          <w:marRight w:val="0"/>
          <w:marTop w:val="0"/>
          <w:marBottom w:val="0"/>
          <w:divBdr>
            <w:top w:val="none" w:sz="0" w:space="0" w:color="auto"/>
            <w:left w:val="none" w:sz="0" w:space="0" w:color="auto"/>
            <w:bottom w:val="none" w:sz="0" w:space="0" w:color="auto"/>
            <w:right w:val="none" w:sz="0" w:space="0" w:color="auto"/>
          </w:divBdr>
          <w:divsChild>
            <w:div w:id="99424298">
              <w:marLeft w:val="0"/>
              <w:marRight w:val="0"/>
              <w:marTop w:val="0"/>
              <w:marBottom w:val="0"/>
              <w:divBdr>
                <w:top w:val="none" w:sz="0" w:space="0" w:color="auto"/>
                <w:left w:val="none" w:sz="0" w:space="0" w:color="auto"/>
                <w:bottom w:val="none" w:sz="0" w:space="0" w:color="auto"/>
                <w:right w:val="none" w:sz="0" w:space="0" w:color="auto"/>
              </w:divBdr>
              <w:divsChild>
                <w:div w:id="99424299">
                  <w:marLeft w:val="0"/>
                  <w:marRight w:val="0"/>
                  <w:marTop w:val="0"/>
                  <w:marBottom w:val="0"/>
                  <w:divBdr>
                    <w:top w:val="none" w:sz="0" w:space="0" w:color="auto"/>
                    <w:left w:val="none" w:sz="0" w:space="0" w:color="auto"/>
                    <w:bottom w:val="none" w:sz="0" w:space="0" w:color="auto"/>
                    <w:right w:val="none" w:sz="0" w:space="0" w:color="auto"/>
                  </w:divBdr>
                  <w:divsChild>
                    <w:div w:id="99424252">
                      <w:marLeft w:val="0"/>
                      <w:marRight w:val="0"/>
                      <w:marTop w:val="0"/>
                      <w:marBottom w:val="0"/>
                      <w:divBdr>
                        <w:top w:val="none" w:sz="0" w:space="0" w:color="auto"/>
                        <w:left w:val="none" w:sz="0" w:space="0" w:color="auto"/>
                        <w:bottom w:val="none" w:sz="0" w:space="0" w:color="auto"/>
                        <w:right w:val="none" w:sz="0" w:space="0" w:color="auto"/>
                      </w:divBdr>
                      <w:divsChild>
                        <w:div w:id="99424281">
                          <w:marLeft w:val="0"/>
                          <w:marRight w:val="0"/>
                          <w:marTop w:val="0"/>
                          <w:marBottom w:val="0"/>
                          <w:divBdr>
                            <w:top w:val="none" w:sz="0" w:space="0" w:color="auto"/>
                            <w:left w:val="none" w:sz="0" w:space="0" w:color="auto"/>
                            <w:bottom w:val="none" w:sz="0" w:space="0" w:color="auto"/>
                            <w:right w:val="none" w:sz="0" w:space="0" w:color="auto"/>
                          </w:divBdr>
                          <w:divsChild>
                            <w:div w:id="99424215">
                              <w:marLeft w:val="0"/>
                              <w:marRight w:val="0"/>
                              <w:marTop w:val="0"/>
                              <w:marBottom w:val="0"/>
                              <w:divBdr>
                                <w:top w:val="none" w:sz="0" w:space="0" w:color="auto"/>
                                <w:left w:val="none" w:sz="0" w:space="0" w:color="auto"/>
                                <w:bottom w:val="none" w:sz="0" w:space="0" w:color="auto"/>
                                <w:right w:val="none" w:sz="0" w:space="0" w:color="auto"/>
                              </w:divBdr>
                              <w:divsChild>
                                <w:div w:id="99424255">
                                  <w:marLeft w:val="0"/>
                                  <w:marRight w:val="0"/>
                                  <w:marTop w:val="0"/>
                                  <w:marBottom w:val="0"/>
                                  <w:divBdr>
                                    <w:top w:val="none" w:sz="0" w:space="0" w:color="auto"/>
                                    <w:left w:val="none" w:sz="0" w:space="0" w:color="auto"/>
                                    <w:bottom w:val="none" w:sz="0" w:space="0" w:color="auto"/>
                                    <w:right w:val="none" w:sz="0" w:space="0" w:color="auto"/>
                                  </w:divBdr>
                                  <w:divsChild>
                                    <w:div w:id="99424256">
                                      <w:marLeft w:val="0"/>
                                      <w:marRight w:val="0"/>
                                      <w:marTop w:val="0"/>
                                      <w:marBottom w:val="0"/>
                                      <w:divBdr>
                                        <w:top w:val="none" w:sz="0" w:space="0" w:color="auto"/>
                                        <w:left w:val="none" w:sz="0" w:space="0" w:color="auto"/>
                                        <w:bottom w:val="none" w:sz="0" w:space="0" w:color="auto"/>
                                        <w:right w:val="none" w:sz="0" w:space="0" w:color="auto"/>
                                      </w:divBdr>
                                      <w:divsChild>
                                        <w:div w:id="99424300">
                                          <w:marLeft w:val="0"/>
                                          <w:marRight w:val="0"/>
                                          <w:marTop w:val="0"/>
                                          <w:marBottom w:val="0"/>
                                          <w:divBdr>
                                            <w:top w:val="none" w:sz="0" w:space="0" w:color="auto"/>
                                            <w:left w:val="none" w:sz="0" w:space="0" w:color="auto"/>
                                            <w:bottom w:val="none" w:sz="0" w:space="0" w:color="auto"/>
                                            <w:right w:val="none" w:sz="0" w:space="0" w:color="auto"/>
                                          </w:divBdr>
                                          <w:divsChild>
                                            <w:div w:id="994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24253">
      <w:marLeft w:val="0"/>
      <w:marRight w:val="0"/>
      <w:marTop w:val="0"/>
      <w:marBottom w:val="0"/>
      <w:divBdr>
        <w:top w:val="none" w:sz="0" w:space="0" w:color="auto"/>
        <w:left w:val="none" w:sz="0" w:space="0" w:color="auto"/>
        <w:bottom w:val="none" w:sz="0" w:space="0" w:color="auto"/>
        <w:right w:val="none" w:sz="0" w:space="0" w:color="auto"/>
      </w:divBdr>
    </w:div>
    <w:div w:id="99424254">
      <w:marLeft w:val="0"/>
      <w:marRight w:val="0"/>
      <w:marTop w:val="0"/>
      <w:marBottom w:val="0"/>
      <w:divBdr>
        <w:top w:val="none" w:sz="0" w:space="0" w:color="auto"/>
        <w:left w:val="none" w:sz="0" w:space="0" w:color="auto"/>
        <w:bottom w:val="none" w:sz="0" w:space="0" w:color="auto"/>
        <w:right w:val="none" w:sz="0" w:space="0" w:color="auto"/>
      </w:divBdr>
    </w:div>
    <w:div w:id="99424260">
      <w:marLeft w:val="0"/>
      <w:marRight w:val="0"/>
      <w:marTop w:val="0"/>
      <w:marBottom w:val="0"/>
      <w:divBdr>
        <w:top w:val="none" w:sz="0" w:space="0" w:color="auto"/>
        <w:left w:val="none" w:sz="0" w:space="0" w:color="auto"/>
        <w:bottom w:val="none" w:sz="0" w:space="0" w:color="auto"/>
        <w:right w:val="none" w:sz="0" w:space="0" w:color="auto"/>
      </w:divBdr>
    </w:div>
    <w:div w:id="99424261">
      <w:marLeft w:val="0"/>
      <w:marRight w:val="0"/>
      <w:marTop w:val="0"/>
      <w:marBottom w:val="0"/>
      <w:divBdr>
        <w:top w:val="none" w:sz="0" w:space="0" w:color="auto"/>
        <w:left w:val="none" w:sz="0" w:space="0" w:color="auto"/>
        <w:bottom w:val="none" w:sz="0" w:space="0" w:color="auto"/>
        <w:right w:val="none" w:sz="0" w:space="0" w:color="auto"/>
      </w:divBdr>
    </w:div>
    <w:div w:id="99424264">
      <w:marLeft w:val="0"/>
      <w:marRight w:val="0"/>
      <w:marTop w:val="0"/>
      <w:marBottom w:val="0"/>
      <w:divBdr>
        <w:top w:val="none" w:sz="0" w:space="0" w:color="auto"/>
        <w:left w:val="none" w:sz="0" w:space="0" w:color="auto"/>
        <w:bottom w:val="none" w:sz="0" w:space="0" w:color="auto"/>
        <w:right w:val="none" w:sz="0" w:space="0" w:color="auto"/>
      </w:divBdr>
    </w:div>
    <w:div w:id="99424267">
      <w:marLeft w:val="0"/>
      <w:marRight w:val="0"/>
      <w:marTop w:val="0"/>
      <w:marBottom w:val="0"/>
      <w:divBdr>
        <w:top w:val="none" w:sz="0" w:space="0" w:color="auto"/>
        <w:left w:val="none" w:sz="0" w:space="0" w:color="auto"/>
        <w:bottom w:val="none" w:sz="0" w:space="0" w:color="auto"/>
        <w:right w:val="none" w:sz="0" w:space="0" w:color="auto"/>
      </w:divBdr>
    </w:div>
    <w:div w:id="99424269">
      <w:marLeft w:val="0"/>
      <w:marRight w:val="0"/>
      <w:marTop w:val="0"/>
      <w:marBottom w:val="0"/>
      <w:divBdr>
        <w:top w:val="none" w:sz="0" w:space="0" w:color="auto"/>
        <w:left w:val="none" w:sz="0" w:space="0" w:color="auto"/>
        <w:bottom w:val="none" w:sz="0" w:space="0" w:color="auto"/>
        <w:right w:val="none" w:sz="0" w:space="0" w:color="auto"/>
      </w:divBdr>
    </w:div>
    <w:div w:id="99424274">
      <w:marLeft w:val="0"/>
      <w:marRight w:val="0"/>
      <w:marTop w:val="0"/>
      <w:marBottom w:val="0"/>
      <w:divBdr>
        <w:top w:val="none" w:sz="0" w:space="0" w:color="auto"/>
        <w:left w:val="none" w:sz="0" w:space="0" w:color="auto"/>
        <w:bottom w:val="none" w:sz="0" w:space="0" w:color="auto"/>
        <w:right w:val="none" w:sz="0" w:space="0" w:color="auto"/>
      </w:divBdr>
    </w:div>
    <w:div w:id="99424276">
      <w:marLeft w:val="0"/>
      <w:marRight w:val="0"/>
      <w:marTop w:val="0"/>
      <w:marBottom w:val="0"/>
      <w:divBdr>
        <w:top w:val="none" w:sz="0" w:space="0" w:color="auto"/>
        <w:left w:val="none" w:sz="0" w:space="0" w:color="auto"/>
        <w:bottom w:val="none" w:sz="0" w:space="0" w:color="auto"/>
        <w:right w:val="none" w:sz="0" w:space="0" w:color="auto"/>
      </w:divBdr>
    </w:div>
    <w:div w:id="99424279">
      <w:marLeft w:val="0"/>
      <w:marRight w:val="0"/>
      <w:marTop w:val="0"/>
      <w:marBottom w:val="0"/>
      <w:divBdr>
        <w:top w:val="none" w:sz="0" w:space="0" w:color="auto"/>
        <w:left w:val="none" w:sz="0" w:space="0" w:color="auto"/>
        <w:bottom w:val="none" w:sz="0" w:space="0" w:color="auto"/>
        <w:right w:val="none" w:sz="0" w:space="0" w:color="auto"/>
      </w:divBdr>
    </w:div>
    <w:div w:id="99424282">
      <w:marLeft w:val="0"/>
      <w:marRight w:val="0"/>
      <w:marTop w:val="0"/>
      <w:marBottom w:val="0"/>
      <w:divBdr>
        <w:top w:val="none" w:sz="0" w:space="0" w:color="auto"/>
        <w:left w:val="none" w:sz="0" w:space="0" w:color="auto"/>
        <w:bottom w:val="none" w:sz="0" w:space="0" w:color="auto"/>
        <w:right w:val="none" w:sz="0" w:space="0" w:color="auto"/>
      </w:divBdr>
    </w:div>
    <w:div w:id="99424283">
      <w:marLeft w:val="0"/>
      <w:marRight w:val="0"/>
      <w:marTop w:val="0"/>
      <w:marBottom w:val="0"/>
      <w:divBdr>
        <w:top w:val="none" w:sz="0" w:space="0" w:color="auto"/>
        <w:left w:val="none" w:sz="0" w:space="0" w:color="auto"/>
        <w:bottom w:val="none" w:sz="0" w:space="0" w:color="auto"/>
        <w:right w:val="none" w:sz="0" w:space="0" w:color="auto"/>
      </w:divBdr>
      <w:divsChild>
        <w:div w:id="99424289">
          <w:marLeft w:val="0"/>
          <w:marRight w:val="0"/>
          <w:marTop w:val="0"/>
          <w:marBottom w:val="0"/>
          <w:divBdr>
            <w:top w:val="none" w:sz="0" w:space="0" w:color="auto"/>
            <w:left w:val="none" w:sz="0" w:space="0" w:color="auto"/>
            <w:bottom w:val="none" w:sz="0" w:space="0" w:color="auto"/>
            <w:right w:val="none" w:sz="0" w:space="0" w:color="auto"/>
          </w:divBdr>
          <w:divsChild>
            <w:div w:id="99424297">
              <w:marLeft w:val="0"/>
              <w:marRight w:val="0"/>
              <w:marTop w:val="0"/>
              <w:marBottom w:val="0"/>
              <w:divBdr>
                <w:top w:val="none" w:sz="0" w:space="0" w:color="auto"/>
                <w:left w:val="none" w:sz="0" w:space="0" w:color="auto"/>
                <w:bottom w:val="none" w:sz="0" w:space="0" w:color="auto"/>
                <w:right w:val="none" w:sz="0" w:space="0" w:color="auto"/>
              </w:divBdr>
              <w:divsChild>
                <w:div w:id="99424222">
                  <w:marLeft w:val="0"/>
                  <w:marRight w:val="0"/>
                  <w:marTop w:val="0"/>
                  <w:marBottom w:val="0"/>
                  <w:divBdr>
                    <w:top w:val="none" w:sz="0" w:space="0" w:color="auto"/>
                    <w:left w:val="none" w:sz="0" w:space="0" w:color="auto"/>
                    <w:bottom w:val="none" w:sz="0" w:space="0" w:color="auto"/>
                    <w:right w:val="none" w:sz="0" w:space="0" w:color="auto"/>
                  </w:divBdr>
                  <w:divsChild>
                    <w:div w:id="99424270">
                      <w:marLeft w:val="0"/>
                      <w:marRight w:val="0"/>
                      <w:marTop w:val="0"/>
                      <w:marBottom w:val="0"/>
                      <w:divBdr>
                        <w:top w:val="none" w:sz="0" w:space="0" w:color="auto"/>
                        <w:left w:val="none" w:sz="0" w:space="0" w:color="auto"/>
                        <w:bottom w:val="none" w:sz="0" w:space="0" w:color="auto"/>
                        <w:right w:val="none" w:sz="0" w:space="0" w:color="auto"/>
                      </w:divBdr>
                      <w:divsChild>
                        <w:div w:id="99424238">
                          <w:marLeft w:val="0"/>
                          <w:marRight w:val="0"/>
                          <w:marTop w:val="0"/>
                          <w:marBottom w:val="0"/>
                          <w:divBdr>
                            <w:top w:val="none" w:sz="0" w:space="0" w:color="auto"/>
                            <w:left w:val="none" w:sz="0" w:space="0" w:color="auto"/>
                            <w:bottom w:val="none" w:sz="0" w:space="0" w:color="auto"/>
                            <w:right w:val="none" w:sz="0" w:space="0" w:color="auto"/>
                          </w:divBdr>
                          <w:divsChild>
                            <w:div w:id="99424240">
                              <w:marLeft w:val="0"/>
                              <w:marRight w:val="0"/>
                              <w:marTop w:val="0"/>
                              <w:marBottom w:val="0"/>
                              <w:divBdr>
                                <w:top w:val="none" w:sz="0" w:space="0" w:color="auto"/>
                                <w:left w:val="none" w:sz="0" w:space="0" w:color="auto"/>
                                <w:bottom w:val="none" w:sz="0" w:space="0" w:color="auto"/>
                                <w:right w:val="none" w:sz="0" w:space="0" w:color="auto"/>
                              </w:divBdr>
                              <w:divsChild>
                                <w:div w:id="99424258">
                                  <w:marLeft w:val="0"/>
                                  <w:marRight w:val="0"/>
                                  <w:marTop w:val="0"/>
                                  <w:marBottom w:val="0"/>
                                  <w:divBdr>
                                    <w:top w:val="none" w:sz="0" w:space="0" w:color="auto"/>
                                    <w:left w:val="none" w:sz="0" w:space="0" w:color="auto"/>
                                    <w:bottom w:val="none" w:sz="0" w:space="0" w:color="auto"/>
                                    <w:right w:val="none" w:sz="0" w:space="0" w:color="auto"/>
                                  </w:divBdr>
                                  <w:divsChild>
                                    <w:div w:id="99424285">
                                      <w:marLeft w:val="0"/>
                                      <w:marRight w:val="0"/>
                                      <w:marTop w:val="0"/>
                                      <w:marBottom w:val="0"/>
                                      <w:divBdr>
                                        <w:top w:val="none" w:sz="0" w:space="0" w:color="auto"/>
                                        <w:left w:val="none" w:sz="0" w:space="0" w:color="auto"/>
                                        <w:bottom w:val="none" w:sz="0" w:space="0" w:color="auto"/>
                                        <w:right w:val="none" w:sz="0" w:space="0" w:color="auto"/>
                                      </w:divBdr>
                                      <w:divsChild>
                                        <w:div w:id="99424250">
                                          <w:marLeft w:val="0"/>
                                          <w:marRight w:val="0"/>
                                          <w:marTop w:val="0"/>
                                          <w:marBottom w:val="0"/>
                                          <w:divBdr>
                                            <w:top w:val="none" w:sz="0" w:space="0" w:color="auto"/>
                                            <w:left w:val="none" w:sz="0" w:space="0" w:color="auto"/>
                                            <w:bottom w:val="none" w:sz="0" w:space="0" w:color="auto"/>
                                            <w:right w:val="none" w:sz="0" w:space="0" w:color="auto"/>
                                          </w:divBdr>
                                          <w:divsChild>
                                            <w:div w:id="99424275">
                                              <w:marLeft w:val="0"/>
                                              <w:marRight w:val="0"/>
                                              <w:marTop w:val="0"/>
                                              <w:marBottom w:val="0"/>
                                              <w:divBdr>
                                                <w:top w:val="none" w:sz="0" w:space="0" w:color="auto"/>
                                                <w:left w:val="none" w:sz="0" w:space="0" w:color="auto"/>
                                                <w:bottom w:val="none" w:sz="0" w:space="0" w:color="auto"/>
                                                <w:right w:val="none" w:sz="0" w:space="0" w:color="auto"/>
                                              </w:divBdr>
                                              <w:divsChild>
                                                <w:div w:id="99424221">
                                                  <w:marLeft w:val="0"/>
                                                  <w:marRight w:val="0"/>
                                                  <w:marTop w:val="0"/>
                                                  <w:marBottom w:val="0"/>
                                                  <w:divBdr>
                                                    <w:top w:val="none" w:sz="0" w:space="0" w:color="auto"/>
                                                    <w:left w:val="none" w:sz="0" w:space="0" w:color="auto"/>
                                                    <w:bottom w:val="none" w:sz="0" w:space="0" w:color="auto"/>
                                                    <w:right w:val="none" w:sz="0" w:space="0" w:color="auto"/>
                                                  </w:divBdr>
                                                  <w:divsChild>
                                                    <w:div w:id="99424271">
                                                      <w:marLeft w:val="0"/>
                                                      <w:marRight w:val="0"/>
                                                      <w:marTop w:val="0"/>
                                                      <w:marBottom w:val="0"/>
                                                      <w:divBdr>
                                                        <w:top w:val="none" w:sz="0" w:space="0" w:color="auto"/>
                                                        <w:left w:val="none" w:sz="0" w:space="0" w:color="auto"/>
                                                        <w:bottom w:val="none" w:sz="0" w:space="0" w:color="auto"/>
                                                        <w:right w:val="none" w:sz="0" w:space="0" w:color="auto"/>
                                                      </w:divBdr>
                                                      <w:divsChild>
                                                        <w:div w:id="99424244">
                                                          <w:marLeft w:val="0"/>
                                                          <w:marRight w:val="0"/>
                                                          <w:marTop w:val="0"/>
                                                          <w:marBottom w:val="0"/>
                                                          <w:divBdr>
                                                            <w:top w:val="none" w:sz="0" w:space="0" w:color="auto"/>
                                                            <w:left w:val="none" w:sz="0" w:space="0" w:color="auto"/>
                                                            <w:bottom w:val="none" w:sz="0" w:space="0" w:color="auto"/>
                                                            <w:right w:val="none" w:sz="0" w:space="0" w:color="auto"/>
                                                          </w:divBdr>
                                                          <w:divsChild>
                                                            <w:div w:id="99424246">
                                                              <w:marLeft w:val="0"/>
                                                              <w:marRight w:val="0"/>
                                                              <w:marTop w:val="0"/>
                                                              <w:marBottom w:val="0"/>
                                                              <w:divBdr>
                                                                <w:top w:val="none" w:sz="0" w:space="0" w:color="auto"/>
                                                                <w:left w:val="none" w:sz="0" w:space="0" w:color="auto"/>
                                                                <w:bottom w:val="none" w:sz="0" w:space="0" w:color="auto"/>
                                                                <w:right w:val="none" w:sz="0" w:space="0" w:color="auto"/>
                                                              </w:divBdr>
                                                              <w:divsChild>
                                                                <w:div w:id="99424241">
                                                                  <w:marLeft w:val="0"/>
                                                                  <w:marRight w:val="0"/>
                                                                  <w:marTop w:val="0"/>
                                                                  <w:marBottom w:val="0"/>
                                                                  <w:divBdr>
                                                                    <w:top w:val="none" w:sz="0" w:space="0" w:color="auto"/>
                                                                    <w:left w:val="none" w:sz="0" w:space="0" w:color="auto"/>
                                                                    <w:bottom w:val="none" w:sz="0" w:space="0" w:color="auto"/>
                                                                    <w:right w:val="none" w:sz="0" w:space="0" w:color="auto"/>
                                                                  </w:divBdr>
                                                                  <w:divsChild>
                                                                    <w:div w:id="99424266">
                                                                      <w:marLeft w:val="0"/>
                                                                      <w:marRight w:val="0"/>
                                                                      <w:marTop w:val="0"/>
                                                                      <w:marBottom w:val="0"/>
                                                                      <w:divBdr>
                                                                        <w:top w:val="none" w:sz="0" w:space="0" w:color="auto"/>
                                                                        <w:left w:val="none" w:sz="0" w:space="0" w:color="auto"/>
                                                                        <w:bottom w:val="none" w:sz="0" w:space="0" w:color="auto"/>
                                                                        <w:right w:val="none" w:sz="0" w:space="0" w:color="auto"/>
                                                                      </w:divBdr>
                                                                      <w:divsChild>
                                                                        <w:div w:id="99424277">
                                                                          <w:marLeft w:val="0"/>
                                                                          <w:marRight w:val="0"/>
                                                                          <w:marTop w:val="0"/>
                                                                          <w:marBottom w:val="0"/>
                                                                          <w:divBdr>
                                                                            <w:top w:val="none" w:sz="0" w:space="0" w:color="auto"/>
                                                                            <w:left w:val="none" w:sz="0" w:space="0" w:color="auto"/>
                                                                            <w:bottom w:val="none" w:sz="0" w:space="0" w:color="auto"/>
                                                                            <w:right w:val="none" w:sz="0" w:space="0" w:color="auto"/>
                                                                          </w:divBdr>
                                                                          <w:divsChild>
                                                                            <w:div w:id="99424218">
                                                                              <w:marLeft w:val="0"/>
                                                                              <w:marRight w:val="0"/>
                                                                              <w:marTop w:val="0"/>
                                                                              <w:marBottom w:val="0"/>
                                                                              <w:divBdr>
                                                                                <w:top w:val="none" w:sz="0" w:space="0" w:color="auto"/>
                                                                                <w:left w:val="none" w:sz="0" w:space="0" w:color="auto"/>
                                                                                <w:bottom w:val="none" w:sz="0" w:space="0" w:color="auto"/>
                                                                                <w:right w:val="none" w:sz="0" w:space="0" w:color="auto"/>
                                                                              </w:divBdr>
                                                                              <w:divsChild>
                                                                                <w:div w:id="99424239">
                                                                                  <w:marLeft w:val="0"/>
                                                                                  <w:marRight w:val="0"/>
                                                                                  <w:marTop w:val="0"/>
                                                                                  <w:marBottom w:val="0"/>
                                                                                  <w:divBdr>
                                                                                    <w:top w:val="none" w:sz="0" w:space="0" w:color="auto"/>
                                                                                    <w:left w:val="none" w:sz="0" w:space="0" w:color="auto"/>
                                                                                    <w:bottom w:val="none" w:sz="0" w:space="0" w:color="auto"/>
                                                                                    <w:right w:val="none" w:sz="0" w:space="0" w:color="auto"/>
                                                                                  </w:divBdr>
                                                                                  <w:divsChild>
                                                                                    <w:div w:id="99424278">
                                                                                      <w:marLeft w:val="0"/>
                                                                                      <w:marRight w:val="0"/>
                                                                                      <w:marTop w:val="0"/>
                                                                                      <w:marBottom w:val="0"/>
                                                                                      <w:divBdr>
                                                                                        <w:top w:val="none" w:sz="0" w:space="0" w:color="auto"/>
                                                                                        <w:left w:val="none" w:sz="0" w:space="0" w:color="auto"/>
                                                                                        <w:bottom w:val="none" w:sz="0" w:space="0" w:color="auto"/>
                                                                                        <w:right w:val="none" w:sz="0" w:space="0" w:color="auto"/>
                                                                                      </w:divBdr>
                                                                                      <w:divsChild>
                                                                                        <w:div w:id="99424284">
                                                                                          <w:marLeft w:val="0"/>
                                                                                          <w:marRight w:val="0"/>
                                                                                          <w:marTop w:val="0"/>
                                                                                          <w:marBottom w:val="0"/>
                                                                                          <w:divBdr>
                                                                                            <w:top w:val="none" w:sz="0" w:space="0" w:color="auto"/>
                                                                                            <w:left w:val="none" w:sz="0" w:space="0" w:color="auto"/>
                                                                                            <w:bottom w:val="none" w:sz="0" w:space="0" w:color="auto"/>
                                                                                            <w:right w:val="none" w:sz="0" w:space="0" w:color="auto"/>
                                                                                          </w:divBdr>
                                                                                          <w:divsChild>
                                                                                            <w:div w:id="99424272">
                                                                                              <w:marLeft w:val="0"/>
                                                                                              <w:marRight w:val="0"/>
                                                                                              <w:marTop w:val="0"/>
                                                                                              <w:marBottom w:val="0"/>
                                                                                              <w:divBdr>
                                                                                                <w:top w:val="none" w:sz="0" w:space="0" w:color="auto"/>
                                                                                                <w:left w:val="none" w:sz="0" w:space="0" w:color="auto"/>
                                                                                                <w:bottom w:val="none" w:sz="0" w:space="0" w:color="auto"/>
                                                                                                <w:right w:val="none" w:sz="0" w:space="0" w:color="auto"/>
                                                                                              </w:divBdr>
                                                                                              <w:divsChild>
                                                                                                <w:div w:id="99424219">
                                                                                                  <w:marLeft w:val="0"/>
                                                                                                  <w:marRight w:val="0"/>
                                                                                                  <w:marTop w:val="0"/>
                                                                                                  <w:marBottom w:val="0"/>
                                                                                                  <w:divBdr>
                                                                                                    <w:top w:val="none" w:sz="0" w:space="0" w:color="auto"/>
                                                                                                    <w:left w:val="none" w:sz="0" w:space="0" w:color="auto"/>
                                                                                                    <w:bottom w:val="none" w:sz="0" w:space="0" w:color="auto"/>
                                                                                                    <w:right w:val="none" w:sz="0" w:space="0" w:color="auto"/>
                                                                                                  </w:divBdr>
                                                                                                  <w:divsChild>
                                                                                                    <w:div w:id="99424265">
                                                                                                      <w:marLeft w:val="0"/>
                                                                                                      <w:marRight w:val="0"/>
                                                                                                      <w:marTop w:val="0"/>
                                                                                                      <w:marBottom w:val="0"/>
                                                                                                      <w:divBdr>
                                                                                                        <w:top w:val="none" w:sz="0" w:space="0" w:color="auto"/>
                                                                                                        <w:left w:val="none" w:sz="0" w:space="0" w:color="auto"/>
                                                                                                        <w:bottom w:val="none" w:sz="0" w:space="0" w:color="auto"/>
                                                                                                        <w:right w:val="none" w:sz="0" w:space="0" w:color="auto"/>
                                                                                                      </w:divBdr>
                                                                                                      <w:divsChild>
                                                                                                        <w:div w:id="99424224">
                                                                                                          <w:marLeft w:val="0"/>
                                                                                                          <w:marRight w:val="0"/>
                                                                                                          <w:marTop w:val="0"/>
                                                                                                          <w:marBottom w:val="0"/>
                                                                                                          <w:divBdr>
                                                                                                            <w:top w:val="none" w:sz="0" w:space="0" w:color="auto"/>
                                                                                                            <w:left w:val="none" w:sz="0" w:space="0" w:color="auto"/>
                                                                                                            <w:bottom w:val="none" w:sz="0" w:space="0" w:color="auto"/>
                                                                                                            <w:right w:val="none" w:sz="0" w:space="0" w:color="auto"/>
                                                                                                          </w:divBdr>
                                                                                                          <w:divsChild>
                                                                                                            <w:div w:id="99424296">
                                                                                                              <w:marLeft w:val="0"/>
                                                                                                              <w:marRight w:val="0"/>
                                                                                                              <w:marTop w:val="0"/>
                                                                                                              <w:marBottom w:val="0"/>
                                                                                                              <w:divBdr>
                                                                                                                <w:top w:val="none" w:sz="0" w:space="0" w:color="auto"/>
                                                                                                                <w:left w:val="none" w:sz="0" w:space="0" w:color="auto"/>
                                                                                                                <w:bottom w:val="none" w:sz="0" w:space="0" w:color="auto"/>
                                                                                                                <w:right w:val="none" w:sz="0" w:space="0" w:color="auto"/>
                                                                                                              </w:divBdr>
                                                                                                              <w:divsChild>
                                                                                                                <w:div w:id="99424220">
                                                                                                                  <w:marLeft w:val="0"/>
                                                                                                                  <w:marRight w:val="0"/>
                                                                                                                  <w:marTop w:val="0"/>
                                                                                                                  <w:marBottom w:val="0"/>
                                                                                                                  <w:divBdr>
                                                                                                                    <w:top w:val="none" w:sz="0" w:space="0" w:color="auto"/>
                                                                                                                    <w:left w:val="none" w:sz="0" w:space="0" w:color="auto"/>
                                                                                                                    <w:bottom w:val="none" w:sz="0" w:space="0" w:color="auto"/>
                                                                                                                    <w:right w:val="none" w:sz="0" w:space="0" w:color="auto"/>
                                                                                                                  </w:divBdr>
                                                                                                                  <w:divsChild>
                                                                                                                    <w:div w:id="99424231">
                                                                                                                      <w:marLeft w:val="0"/>
                                                                                                                      <w:marRight w:val="0"/>
                                                                                                                      <w:marTop w:val="0"/>
                                                                                                                      <w:marBottom w:val="0"/>
                                                                                                                      <w:divBdr>
                                                                                                                        <w:top w:val="none" w:sz="0" w:space="0" w:color="auto"/>
                                                                                                                        <w:left w:val="none" w:sz="0" w:space="0" w:color="auto"/>
                                                                                                                        <w:bottom w:val="none" w:sz="0" w:space="0" w:color="auto"/>
                                                                                                                        <w:right w:val="none" w:sz="0" w:space="0" w:color="auto"/>
                                                                                                                      </w:divBdr>
                                                                                                                      <w:divsChild>
                                                                                                                        <w:div w:id="99424291">
                                                                                                                          <w:marLeft w:val="0"/>
                                                                                                                          <w:marRight w:val="0"/>
                                                                                                                          <w:marTop w:val="0"/>
                                                                                                                          <w:marBottom w:val="0"/>
                                                                                                                          <w:divBdr>
                                                                                                                            <w:top w:val="none" w:sz="0" w:space="0" w:color="auto"/>
                                                                                                                            <w:left w:val="none" w:sz="0" w:space="0" w:color="auto"/>
                                                                                                                            <w:bottom w:val="none" w:sz="0" w:space="0" w:color="auto"/>
                                                                                                                            <w:right w:val="none" w:sz="0" w:space="0" w:color="auto"/>
                                                                                                                          </w:divBdr>
                                                                                                                          <w:divsChild>
                                                                                                                            <w:div w:id="99424233">
                                                                                                                              <w:marLeft w:val="0"/>
                                                                                                                              <w:marRight w:val="0"/>
                                                                                                                              <w:marTop w:val="0"/>
                                                                                                                              <w:marBottom w:val="0"/>
                                                                                                                              <w:divBdr>
                                                                                                                                <w:top w:val="none" w:sz="0" w:space="0" w:color="auto"/>
                                                                                                                                <w:left w:val="none" w:sz="0" w:space="0" w:color="auto"/>
                                                                                                                                <w:bottom w:val="none" w:sz="0" w:space="0" w:color="auto"/>
                                                                                                                                <w:right w:val="none" w:sz="0" w:space="0" w:color="auto"/>
                                                                                                                              </w:divBdr>
                                                                                                                              <w:divsChild>
                                                                                                                                <w:div w:id="99424262">
                                                                                                                                  <w:marLeft w:val="0"/>
                                                                                                                                  <w:marRight w:val="0"/>
                                                                                                                                  <w:marTop w:val="0"/>
                                                                                                                                  <w:marBottom w:val="0"/>
                                                                                                                                  <w:divBdr>
                                                                                                                                    <w:top w:val="none" w:sz="0" w:space="0" w:color="auto"/>
                                                                                                                                    <w:left w:val="none" w:sz="0" w:space="0" w:color="auto"/>
                                                                                                                                    <w:bottom w:val="none" w:sz="0" w:space="0" w:color="auto"/>
                                                                                                                                    <w:right w:val="none" w:sz="0" w:space="0" w:color="auto"/>
                                                                                                                                  </w:divBdr>
                                                                                                                                  <w:divsChild>
                                                                                                                                    <w:div w:id="99424257">
                                                                                                                                      <w:marLeft w:val="0"/>
                                                                                                                                      <w:marRight w:val="0"/>
                                                                                                                                      <w:marTop w:val="0"/>
                                                                                                                                      <w:marBottom w:val="0"/>
                                                                                                                                      <w:divBdr>
                                                                                                                                        <w:top w:val="none" w:sz="0" w:space="0" w:color="auto"/>
                                                                                                                                        <w:left w:val="none" w:sz="0" w:space="0" w:color="auto"/>
                                                                                                                                        <w:bottom w:val="none" w:sz="0" w:space="0" w:color="auto"/>
                                                                                                                                        <w:right w:val="none" w:sz="0" w:space="0" w:color="auto"/>
                                                                                                                                      </w:divBdr>
                                                                                                                                      <w:divsChild>
                                                                                                                                        <w:div w:id="99424243">
                                                                                                                                          <w:marLeft w:val="0"/>
                                                                                                                                          <w:marRight w:val="0"/>
                                                                                                                                          <w:marTop w:val="0"/>
                                                                                                                                          <w:marBottom w:val="0"/>
                                                                                                                                          <w:divBdr>
                                                                                                                                            <w:top w:val="none" w:sz="0" w:space="0" w:color="auto"/>
                                                                                                                                            <w:left w:val="none" w:sz="0" w:space="0" w:color="auto"/>
                                                                                                                                            <w:bottom w:val="none" w:sz="0" w:space="0" w:color="auto"/>
                                                                                                                                            <w:right w:val="none" w:sz="0" w:space="0" w:color="auto"/>
                                                                                                                                          </w:divBdr>
                                                                                                                                          <w:divsChild>
                                                                                                                                            <w:div w:id="99424286">
                                                                                                                                              <w:marLeft w:val="0"/>
                                                                                                                                              <w:marRight w:val="0"/>
                                                                                                                                              <w:marTop w:val="0"/>
                                                                                                                                              <w:marBottom w:val="0"/>
                                                                                                                                              <w:divBdr>
                                                                                                                                                <w:top w:val="none" w:sz="0" w:space="0" w:color="auto"/>
                                                                                                                                                <w:left w:val="none" w:sz="0" w:space="0" w:color="auto"/>
                                                                                                                                                <w:bottom w:val="none" w:sz="0" w:space="0" w:color="auto"/>
                                                                                                                                                <w:right w:val="none" w:sz="0" w:space="0" w:color="auto"/>
                                                                                                                                              </w:divBdr>
                                                                                                                                              <w:divsChild>
                                                                                                                                                <w:div w:id="99424273">
                                                                                                                                                  <w:marLeft w:val="0"/>
                                                                                                                                                  <w:marRight w:val="0"/>
                                                                                                                                                  <w:marTop w:val="0"/>
                                                                                                                                                  <w:marBottom w:val="0"/>
                                                                                                                                                  <w:divBdr>
                                                                                                                                                    <w:top w:val="none" w:sz="0" w:space="0" w:color="auto"/>
                                                                                                                                                    <w:left w:val="none" w:sz="0" w:space="0" w:color="auto"/>
                                                                                                                                                    <w:bottom w:val="none" w:sz="0" w:space="0" w:color="auto"/>
                                                                                                                                                    <w:right w:val="none" w:sz="0" w:space="0" w:color="auto"/>
                                                                                                                                                  </w:divBdr>
                                                                                                                                                  <w:divsChild>
                                                                                                                                                    <w:div w:id="99424292">
                                                                                                                                                      <w:marLeft w:val="0"/>
                                                                                                                                                      <w:marRight w:val="0"/>
                                                                                                                                                      <w:marTop w:val="0"/>
                                                                                                                                                      <w:marBottom w:val="0"/>
                                                                                                                                                      <w:divBdr>
                                                                                                                                                        <w:top w:val="none" w:sz="0" w:space="0" w:color="auto"/>
                                                                                                                                                        <w:left w:val="none" w:sz="0" w:space="0" w:color="auto"/>
                                                                                                                                                        <w:bottom w:val="none" w:sz="0" w:space="0" w:color="auto"/>
                                                                                                                                                        <w:right w:val="none" w:sz="0" w:space="0" w:color="auto"/>
                                                                                                                                                      </w:divBdr>
                                                                                                                                                      <w:divsChild>
                                                                                                                                                        <w:div w:id="99424268">
                                                                                                                                                          <w:marLeft w:val="0"/>
                                                                                                                                                          <w:marRight w:val="0"/>
                                                                                                                                                          <w:marTop w:val="0"/>
                                                                                                                                                          <w:marBottom w:val="0"/>
                                                                                                                                                          <w:divBdr>
                                                                                                                                                            <w:top w:val="none" w:sz="0" w:space="0" w:color="auto"/>
                                                                                                                                                            <w:left w:val="none" w:sz="0" w:space="0" w:color="auto"/>
                                                                                                                                                            <w:bottom w:val="none" w:sz="0" w:space="0" w:color="auto"/>
                                                                                                                                                            <w:right w:val="none" w:sz="0" w:space="0" w:color="auto"/>
                                                                                                                                                          </w:divBdr>
                                                                                                                                                          <w:divsChild>
                                                                                                                                                            <w:div w:id="99424225">
                                                                                                                                                              <w:marLeft w:val="0"/>
                                                                                                                                                              <w:marRight w:val="0"/>
                                                                                                                                                              <w:marTop w:val="0"/>
                                                                                                                                                              <w:marBottom w:val="0"/>
                                                                                                                                                              <w:divBdr>
                                                                                                                                                                <w:top w:val="none" w:sz="0" w:space="0" w:color="auto"/>
                                                                                                                                                                <w:left w:val="none" w:sz="0" w:space="0" w:color="auto"/>
                                                                                                                                                                <w:bottom w:val="none" w:sz="0" w:space="0" w:color="auto"/>
                                                                                                                                                                <w:right w:val="none" w:sz="0" w:space="0" w:color="auto"/>
                                                                                                                                                              </w:divBdr>
                                                                                                                                                              <w:divsChild>
                                                                                                                                                                <w:div w:id="99424234">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24287">
      <w:marLeft w:val="0"/>
      <w:marRight w:val="0"/>
      <w:marTop w:val="0"/>
      <w:marBottom w:val="0"/>
      <w:divBdr>
        <w:top w:val="none" w:sz="0" w:space="0" w:color="auto"/>
        <w:left w:val="none" w:sz="0" w:space="0" w:color="auto"/>
        <w:bottom w:val="none" w:sz="0" w:space="0" w:color="auto"/>
        <w:right w:val="none" w:sz="0" w:space="0" w:color="auto"/>
      </w:divBdr>
    </w:div>
    <w:div w:id="99424288">
      <w:marLeft w:val="0"/>
      <w:marRight w:val="0"/>
      <w:marTop w:val="0"/>
      <w:marBottom w:val="0"/>
      <w:divBdr>
        <w:top w:val="none" w:sz="0" w:space="0" w:color="auto"/>
        <w:left w:val="none" w:sz="0" w:space="0" w:color="auto"/>
        <w:bottom w:val="none" w:sz="0" w:space="0" w:color="auto"/>
        <w:right w:val="none" w:sz="0" w:space="0" w:color="auto"/>
      </w:divBdr>
    </w:div>
    <w:div w:id="99424290">
      <w:marLeft w:val="0"/>
      <w:marRight w:val="0"/>
      <w:marTop w:val="0"/>
      <w:marBottom w:val="0"/>
      <w:divBdr>
        <w:top w:val="none" w:sz="0" w:space="0" w:color="auto"/>
        <w:left w:val="none" w:sz="0" w:space="0" w:color="auto"/>
        <w:bottom w:val="none" w:sz="0" w:space="0" w:color="auto"/>
        <w:right w:val="none" w:sz="0" w:space="0" w:color="auto"/>
      </w:divBdr>
    </w:div>
    <w:div w:id="9942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3</Pages>
  <Words>353</Words>
  <Characters>2123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b.baszuk</cp:lastModifiedBy>
  <cp:revision>2</cp:revision>
  <cp:lastPrinted>2013-11-06T08:46:00Z</cp:lastPrinted>
  <dcterms:created xsi:type="dcterms:W3CDTF">2017-08-18T11:38:00Z</dcterms:created>
  <dcterms:modified xsi:type="dcterms:W3CDTF">2017-08-18T11:38:00Z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Status">
    <vt:lpwstr>Internal Draft</vt:lpwstr>
  </property>
  <property fmtid="{D5CDD505-2E9C-101B-9397-08002B2CF9AE}" pid="16" name="Next date of delivery">
    <vt:lpwstr/>
  </property>
  <property fmtid="{D5CDD505-2E9C-101B-9397-08002B2CF9AE}" pid="17" name="Final date of delivery">
    <vt:lpwstr>2017-03-31T00:00:00Z</vt:lpwstr>
  </property>
  <property fmtid="{D5CDD505-2E9C-101B-9397-08002B2CF9AE}" pid="18" name="Contributors">
    <vt:lpwstr/>
  </property>
  <property fmtid="{D5CDD505-2E9C-101B-9397-08002B2CF9AE}" pid="19" name="Leader (unit)">
    <vt:lpwstr>B1/B4</vt:lpwstr>
  </property>
  <property fmtid="{D5CDD505-2E9C-101B-9397-08002B2CF9AE}" pid="20" name="Working group REF DOC meeting">
    <vt:lpwstr/>
  </property>
  <property fmtid="{D5CDD505-2E9C-101B-9397-08002B2CF9AE}" pid="21" name="Validation">
    <vt:lpwstr/>
  </property>
  <property fmtid="{D5CDD505-2E9C-101B-9397-08002B2CF9AE}" pid="22" name="About">
    <vt:lpwstr>Grant agreements with beneficiaries</vt:lpwstr>
  </property>
  <property fmtid="{D5CDD505-2E9C-101B-9397-08002B2CF9AE}" pid="23" name="Leader (staff member)">
    <vt:lpwstr>B1</vt:lpwstr>
  </property>
  <property fmtid="{D5CDD505-2E9C-101B-9397-08002B2CF9AE}" pid="24" name="Other stakeholders">
    <vt:lpwstr/>
  </property>
  <property fmtid="{D5CDD505-2E9C-101B-9397-08002B2CF9AE}" pid="25" name="Impact on business requirements for IT">
    <vt:lpwstr/>
  </property>
  <property fmtid="{D5CDD505-2E9C-101B-9397-08002B2CF9AE}" pid="26" name="Year">
    <vt:lpwstr>2017</vt:lpwstr>
  </property>
  <property fmtid="{D5CDD505-2E9C-101B-9397-08002B2CF9AE}" pid="27" name="About 2">
    <vt:lpwstr>Revision2017</vt:lpwstr>
  </property>
</Properties>
</file>