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CF7F4" w14:textId="77777777" w:rsidR="00EB27D7" w:rsidRPr="00E8059C" w:rsidRDefault="00EB27D7" w:rsidP="008C53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8059C">
        <w:rPr>
          <w:rFonts w:ascii="Times New Roman" w:hAnsi="Times New Roman" w:cs="Times New Roman"/>
          <w:b/>
        </w:rPr>
        <w:t>REGULAMIN</w:t>
      </w:r>
    </w:p>
    <w:p w14:paraId="01EEFEB3" w14:textId="1A53A594" w:rsidR="00E8059C" w:rsidRPr="00E8059C" w:rsidRDefault="00E8059C" w:rsidP="008C53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8059C">
        <w:rPr>
          <w:rFonts w:ascii="Times New Roman" w:hAnsi="Times New Roman" w:cs="Times New Roman"/>
          <w:b/>
        </w:rPr>
        <w:t>III Ogólnopolskiego Konkursu Perkusyjnego im. Jerzego Zgodzińskiego</w:t>
      </w:r>
    </w:p>
    <w:p w14:paraId="6391167E" w14:textId="77777777" w:rsidR="00A25CFA" w:rsidRDefault="00A25CFA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EFC824F" w14:textId="77777777" w:rsidR="00AB4F34" w:rsidRPr="00E8059C" w:rsidRDefault="00AB4F34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018CB38" w14:textId="008176B0" w:rsidR="00EB27D7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>1. II</w:t>
      </w:r>
      <w:r w:rsidR="00DD50E5" w:rsidRPr="00E8059C">
        <w:rPr>
          <w:rFonts w:ascii="Times New Roman" w:hAnsi="Times New Roman" w:cs="Times New Roman"/>
        </w:rPr>
        <w:t>I</w:t>
      </w:r>
      <w:r w:rsidRPr="00E8059C">
        <w:rPr>
          <w:rFonts w:ascii="Times New Roman" w:hAnsi="Times New Roman" w:cs="Times New Roman"/>
        </w:rPr>
        <w:t xml:space="preserve"> Ogólnopolski Konkurs Perkusyjny im. Jerzego Zgodzińskiego </w:t>
      </w:r>
      <w:r w:rsidR="00382FF1" w:rsidRPr="00E8059C">
        <w:rPr>
          <w:rFonts w:ascii="Times New Roman" w:hAnsi="Times New Roman" w:cs="Times New Roman"/>
        </w:rPr>
        <w:t>odbędzie</w:t>
      </w:r>
      <w:r w:rsidR="00DD50E5" w:rsidRPr="00E8059C">
        <w:rPr>
          <w:rFonts w:ascii="Times New Roman" w:hAnsi="Times New Roman" w:cs="Times New Roman"/>
        </w:rPr>
        <w:t xml:space="preserve"> </w:t>
      </w:r>
      <w:r w:rsidR="00E8059C" w:rsidRPr="00E8059C">
        <w:rPr>
          <w:rFonts w:ascii="Times New Roman" w:hAnsi="Times New Roman" w:cs="Times New Roman"/>
        </w:rPr>
        <w:t>się</w:t>
      </w:r>
      <w:r w:rsidR="00DD50E5" w:rsidRPr="00E8059C">
        <w:rPr>
          <w:rFonts w:ascii="Times New Roman" w:hAnsi="Times New Roman" w:cs="Times New Roman"/>
        </w:rPr>
        <w:t>̨ w dniach 2-5 grudnia 2021</w:t>
      </w:r>
      <w:r w:rsidRPr="00E8059C">
        <w:rPr>
          <w:rFonts w:ascii="Times New Roman" w:hAnsi="Times New Roman" w:cs="Times New Roman"/>
        </w:rPr>
        <w:t xml:space="preserve"> roku w Akademii Muzycznej im. I. J. Paderewskiego w Poznaniu.</w:t>
      </w:r>
    </w:p>
    <w:p w14:paraId="62390F50" w14:textId="4D848CFC" w:rsidR="00EB27D7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2. Organizatorem </w:t>
      </w:r>
      <w:r w:rsidR="008372F6" w:rsidRPr="00E8059C">
        <w:rPr>
          <w:rFonts w:ascii="Times New Roman" w:hAnsi="Times New Roman" w:cs="Times New Roman"/>
        </w:rPr>
        <w:t>K</w:t>
      </w:r>
      <w:r w:rsidRPr="00E8059C">
        <w:rPr>
          <w:rFonts w:ascii="Times New Roman" w:hAnsi="Times New Roman" w:cs="Times New Roman"/>
        </w:rPr>
        <w:t>onkursu jest Akademia Muzyczna im. I. J. Paderewskiego w Poznaniu, Fundacja Akademii Muzycznej</w:t>
      </w:r>
      <w:r w:rsidR="00A17603" w:rsidRPr="00E8059C">
        <w:rPr>
          <w:rFonts w:ascii="Times New Roman" w:hAnsi="Times New Roman" w:cs="Times New Roman"/>
        </w:rPr>
        <w:t xml:space="preserve"> </w:t>
      </w:r>
      <w:r w:rsidR="00AE32E6">
        <w:rPr>
          <w:rFonts w:ascii="Times New Roman" w:hAnsi="Times New Roman" w:cs="Times New Roman"/>
        </w:rPr>
        <w:t xml:space="preserve">im. I. </w:t>
      </w:r>
      <w:bookmarkStart w:id="0" w:name="_GoBack"/>
      <w:bookmarkEnd w:id="0"/>
      <w:r w:rsidR="00AE32E6">
        <w:rPr>
          <w:rFonts w:ascii="Times New Roman" w:hAnsi="Times New Roman" w:cs="Times New Roman"/>
        </w:rPr>
        <w:t xml:space="preserve">J. Paderewskiego </w:t>
      </w:r>
      <w:r w:rsidRPr="00E8059C">
        <w:rPr>
          <w:rFonts w:ascii="Times New Roman" w:hAnsi="Times New Roman" w:cs="Times New Roman"/>
        </w:rPr>
        <w:t xml:space="preserve">w Poznaniu oraz </w:t>
      </w:r>
      <w:r w:rsidR="00A17603" w:rsidRPr="00E8059C">
        <w:rPr>
          <w:rFonts w:ascii="Times New Roman" w:hAnsi="Times New Roman" w:cs="Times New Roman"/>
        </w:rPr>
        <w:t xml:space="preserve">Katedra </w:t>
      </w:r>
      <w:r w:rsidRPr="00E8059C">
        <w:rPr>
          <w:rFonts w:ascii="Times New Roman" w:hAnsi="Times New Roman" w:cs="Times New Roman"/>
        </w:rPr>
        <w:t>Perkusji Akademii Muzycznej w Poznaniu.</w:t>
      </w:r>
    </w:p>
    <w:p w14:paraId="420D6673" w14:textId="7CB9AD4D" w:rsidR="00EB27D7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3. </w:t>
      </w:r>
      <w:r w:rsidR="00A17603" w:rsidRPr="00E8059C">
        <w:rPr>
          <w:rFonts w:ascii="Times New Roman" w:hAnsi="Times New Roman" w:cs="Times New Roman"/>
        </w:rPr>
        <w:t xml:space="preserve">Repertuar </w:t>
      </w:r>
      <w:r w:rsidRPr="00E8059C">
        <w:rPr>
          <w:rFonts w:ascii="Times New Roman" w:hAnsi="Times New Roman" w:cs="Times New Roman"/>
        </w:rPr>
        <w:t>Konkurs</w:t>
      </w:r>
      <w:r w:rsidR="00A17603" w:rsidRPr="00E8059C">
        <w:rPr>
          <w:rFonts w:ascii="Times New Roman" w:hAnsi="Times New Roman" w:cs="Times New Roman"/>
        </w:rPr>
        <w:t>u</w:t>
      </w:r>
      <w:r w:rsidRPr="00E8059C">
        <w:rPr>
          <w:rFonts w:ascii="Times New Roman" w:hAnsi="Times New Roman" w:cs="Times New Roman"/>
        </w:rPr>
        <w:t xml:space="preserve"> </w:t>
      </w:r>
      <w:r w:rsidR="00382FF1" w:rsidRPr="00E8059C">
        <w:rPr>
          <w:rFonts w:ascii="Times New Roman" w:hAnsi="Times New Roman" w:cs="Times New Roman"/>
        </w:rPr>
        <w:t>obejmować</w:t>
      </w:r>
      <w:r w:rsidRPr="00E8059C">
        <w:rPr>
          <w:rFonts w:ascii="Times New Roman" w:hAnsi="Times New Roman" w:cs="Times New Roman"/>
        </w:rPr>
        <w:t xml:space="preserve">́ </w:t>
      </w:r>
      <w:r w:rsidR="00382FF1" w:rsidRPr="00E8059C">
        <w:rPr>
          <w:rFonts w:ascii="Times New Roman" w:hAnsi="Times New Roman" w:cs="Times New Roman"/>
        </w:rPr>
        <w:t>będzie</w:t>
      </w:r>
      <w:r w:rsidRPr="00E8059C">
        <w:rPr>
          <w:rFonts w:ascii="Times New Roman" w:hAnsi="Times New Roman" w:cs="Times New Roman"/>
        </w:rPr>
        <w:t xml:space="preserve"> </w:t>
      </w:r>
      <w:r w:rsidR="00A17603" w:rsidRPr="00E8059C">
        <w:rPr>
          <w:rFonts w:ascii="Times New Roman" w:hAnsi="Times New Roman" w:cs="Times New Roman"/>
        </w:rPr>
        <w:t>utwory</w:t>
      </w:r>
      <w:r w:rsidRPr="00E8059C">
        <w:rPr>
          <w:rFonts w:ascii="Times New Roman" w:hAnsi="Times New Roman" w:cs="Times New Roman"/>
        </w:rPr>
        <w:t xml:space="preserve"> przeznaczon</w:t>
      </w:r>
      <w:r w:rsidR="00A17603" w:rsidRPr="00E8059C">
        <w:rPr>
          <w:rFonts w:ascii="Times New Roman" w:hAnsi="Times New Roman" w:cs="Times New Roman"/>
        </w:rPr>
        <w:t>e</w:t>
      </w:r>
      <w:r w:rsidRPr="00E8059C">
        <w:rPr>
          <w:rFonts w:ascii="Times New Roman" w:hAnsi="Times New Roman" w:cs="Times New Roman"/>
        </w:rPr>
        <w:t xml:space="preserve"> na </w:t>
      </w:r>
      <w:r w:rsidR="00382FF1" w:rsidRPr="00E8059C">
        <w:rPr>
          <w:rFonts w:ascii="Times New Roman" w:hAnsi="Times New Roman" w:cs="Times New Roman"/>
        </w:rPr>
        <w:t>następujące</w:t>
      </w:r>
      <w:r w:rsidRPr="00E8059C">
        <w:rPr>
          <w:rFonts w:ascii="Times New Roman" w:hAnsi="Times New Roman" w:cs="Times New Roman"/>
        </w:rPr>
        <w:t xml:space="preserve"> instrumenty perkusyjne: </w:t>
      </w:r>
      <w:r w:rsidR="00382FF1" w:rsidRPr="00E8059C">
        <w:rPr>
          <w:rFonts w:ascii="Times New Roman" w:hAnsi="Times New Roman" w:cs="Times New Roman"/>
        </w:rPr>
        <w:t>marimbę</w:t>
      </w:r>
      <w:r w:rsidRPr="00E8059C">
        <w:rPr>
          <w:rFonts w:ascii="Times New Roman" w:hAnsi="Times New Roman" w:cs="Times New Roman"/>
        </w:rPr>
        <w:t>̨, wibrafon, kotły, werbel i zestaw multiperkusyjny.</w:t>
      </w:r>
    </w:p>
    <w:p w14:paraId="17202352" w14:textId="474373EF" w:rsidR="00EB27D7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4. Konkurs przeprowadzony </w:t>
      </w:r>
      <w:r w:rsidR="00382FF1" w:rsidRPr="00E8059C">
        <w:rPr>
          <w:rFonts w:ascii="Times New Roman" w:hAnsi="Times New Roman" w:cs="Times New Roman"/>
        </w:rPr>
        <w:t>będzie</w:t>
      </w:r>
      <w:r w:rsidRPr="00E8059C">
        <w:rPr>
          <w:rFonts w:ascii="Times New Roman" w:hAnsi="Times New Roman" w:cs="Times New Roman"/>
        </w:rPr>
        <w:t xml:space="preserve"> w III etapach, z czego pierwszy etap</w:t>
      </w:r>
      <w:r w:rsidR="0015416F" w:rsidRPr="00E8059C">
        <w:rPr>
          <w:rFonts w:ascii="Times New Roman" w:hAnsi="Times New Roman" w:cs="Times New Roman"/>
        </w:rPr>
        <w:t xml:space="preserve"> – </w:t>
      </w:r>
      <w:r w:rsidRPr="00E8059C">
        <w:rPr>
          <w:rFonts w:ascii="Times New Roman" w:hAnsi="Times New Roman" w:cs="Times New Roman"/>
        </w:rPr>
        <w:t>eliminacyjny</w:t>
      </w:r>
      <w:r w:rsidR="0015416F" w:rsidRPr="00E8059C">
        <w:rPr>
          <w:rFonts w:ascii="Times New Roman" w:hAnsi="Times New Roman" w:cs="Times New Roman"/>
        </w:rPr>
        <w:t xml:space="preserve"> – </w:t>
      </w:r>
      <w:r w:rsidRPr="00E8059C">
        <w:rPr>
          <w:rFonts w:ascii="Times New Roman" w:hAnsi="Times New Roman" w:cs="Times New Roman"/>
        </w:rPr>
        <w:t xml:space="preserve"> </w:t>
      </w:r>
      <w:r w:rsidR="00A17603" w:rsidRPr="00E8059C">
        <w:rPr>
          <w:rFonts w:ascii="Times New Roman" w:hAnsi="Times New Roman" w:cs="Times New Roman"/>
        </w:rPr>
        <w:t>będzie polegał na ocenie</w:t>
      </w:r>
      <w:r w:rsidRPr="00E8059C">
        <w:rPr>
          <w:rFonts w:ascii="Times New Roman" w:hAnsi="Times New Roman" w:cs="Times New Roman"/>
        </w:rPr>
        <w:t xml:space="preserve"> nadesłanych </w:t>
      </w:r>
      <w:r w:rsidR="00382FF1" w:rsidRPr="00E8059C">
        <w:rPr>
          <w:rFonts w:ascii="Times New Roman" w:hAnsi="Times New Roman" w:cs="Times New Roman"/>
        </w:rPr>
        <w:t>nagrań</w:t>
      </w:r>
      <w:r w:rsidRPr="00E8059C">
        <w:rPr>
          <w:rFonts w:ascii="Times New Roman" w:hAnsi="Times New Roman" w:cs="Times New Roman"/>
        </w:rPr>
        <w:t xml:space="preserve">́ wideo. O zakwalifikowaniu </w:t>
      </w:r>
      <w:r w:rsidR="00E8059C" w:rsidRPr="00E8059C">
        <w:rPr>
          <w:rFonts w:ascii="Times New Roman" w:hAnsi="Times New Roman" w:cs="Times New Roman"/>
        </w:rPr>
        <w:t>się</w:t>
      </w:r>
      <w:r w:rsidRPr="00E8059C">
        <w:rPr>
          <w:rFonts w:ascii="Times New Roman" w:hAnsi="Times New Roman" w:cs="Times New Roman"/>
        </w:rPr>
        <w:t>̨ do drugiego etapu</w:t>
      </w:r>
      <w:r w:rsidR="0015416F" w:rsidRPr="00E8059C">
        <w:rPr>
          <w:rFonts w:ascii="Times New Roman" w:hAnsi="Times New Roman" w:cs="Times New Roman"/>
        </w:rPr>
        <w:t xml:space="preserve"> </w:t>
      </w:r>
      <w:r w:rsidRPr="00E8059C">
        <w:rPr>
          <w:rFonts w:ascii="Times New Roman" w:hAnsi="Times New Roman" w:cs="Times New Roman"/>
        </w:rPr>
        <w:t xml:space="preserve">kandydaci zostaną̨ poinformowani drogą mailową. </w:t>
      </w:r>
      <w:r w:rsidR="00361222" w:rsidRPr="00E8059C">
        <w:rPr>
          <w:rFonts w:ascii="Times New Roman" w:hAnsi="Times New Roman" w:cs="Times New Roman"/>
        </w:rPr>
        <w:t>Ogłoszenie wyników drugiego i trzeciego etapu nastąpi po kolejnych przesłuchaniach i związanych z nimi obradach jury.</w:t>
      </w:r>
    </w:p>
    <w:p w14:paraId="46F7B696" w14:textId="701DA1ED" w:rsidR="00361222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5. Szczegółowy harmonogram </w:t>
      </w:r>
      <w:r w:rsidR="008372F6" w:rsidRPr="00E8059C">
        <w:rPr>
          <w:rFonts w:ascii="Times New Roman" w:hAnsi="Times New Roman" w:cs="Times New Roman"/>
        </w:rPr>
        <w:t>K</w:t>
      </w:r>
      <w:r w:rsidR="0015416F" w:rsidRPr="00E8059C">
        <w:rPr>
          <w:rFonts w:ascii="Times New Roman" w:hAnsi="Times New Roman" w:cs="Times New Roman"/>
        </w:rPr>
        <w:t>onkursu</w:t>
      </w:r>
      <w:r w:rsidRPr="00E8059C">
        <w:rPr>
          <w:rFonts w:ascii="Times New Roman" w:hAnsi="Times New Roman" w:cs="Times New Roman"/>
        </w:rPr>
        <w:t xml:space="preserve"> znajduje się̨ w załącz</w:t>
      </w:r>
      <w:r w:rsidR="00361222" w:rsidRPr="00E8059C">
        <w:rPr>
          <w:rFonts w:ascii="Times New Roman" w:hAnsi="Times New Roman" w:cs="Times New Roman"/>
        </w:rPr>
        <w:t xml:space="preserve">niku nr 2 (Terminarz </w:t>
      </w:r>
      <w:r w:rsidR="008372F6" w:rsidRPr="00E8059C">
        <w:rPr>
          <w:rFonts w:ascii="Times New Roman" w:hAnsi="Times New Roman" w:cs="Times New Roman"/>
        </w:rPr>
        <w:t>K</w:t>
      </w:r>
      <w:r w:rsidR="00361222" w:rsidRPr="00E8059C">
        <w:rPr>
          <w:rFonts w:ascii="Times New Roman" w:hAnsi="Times New Roman" w:cs="Times New Roman"/>
        </w:rPr>
        <w:t>onkursu).</w:t>
      </w:r>
    </w:p>
    <w:p w14:paraId="2824825E" w14:textId="0822C84F" w:rsidR="00EB27D7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6. Jury </w:t>
      </w:r>
      <w:r w:rsidR="008372F6" w:rsidRPr="00E8059C">
        <w:rPr>
          <w:rFonts w:ascii="Times New Roman" w:hAnsi="Times New Roman" w:cs="Times New Roman"/>
        </w:rPr>
        <w:t>K</w:t>
      </w:r>
      <w:r w:rsidRPr="00E8059C">
        <w:rPr>
          <w:rFonts w:ascii="Times New Roman" w:hAnsi="Times New Roman" w:cs="Times New Roman"/>
        </w:rPr>
        <w:t xml:space="preserve">onkursu </w:t>
      </w:r>
      <w:r w:rsidR="00A17603" w:rsidRPr="00E8059C">
        <w:rPr>
          <w:rFonts w:ascii="Times New Roman" w:hAnsi="Times New Roman" w:cs="Times New Roman"/>
        </w:rPr>
        <w:t xml:space="preserve">utworzą </w:t>
      </w:r>
      <w:r w:rsidRPr="00E8059C">
        <w:rPr>
          <w:rFonts w:ascii="Times New Roman" w:hAnsi="Times New Roman" w:cs="Times New Roman"/>
        </w:rPr>
        <w:t>wybitn</w:t>
      </w:r>
      <w:r w:rsidR="00A17603" w:rsidRPr="00E8059C">
        <w:rPr>
          <w:rFonts w:ascii="Times New Roman" w:hAnsi="Times New Roman" w:cs="Times New Roman"/>
        </w:rPr>
        <w:t>i</w:t>
      </w:r>
      <w:r w:rsidRPr="00E8059C">
        <w:rPr>
          <w:rFonts w:ascii="Times New Roman" w:hAnsi="Times New Roman" w:cs="Times New Roman"/>
        </w:rPr>
        <w:t xml:space="preserve"> perkusi</w:t>
      </w:r>
      <w:r w:rsidR="00A17603" w:rsidRPr="00E8059C">
        <w:rPr>
          <w:rFonts w:ascii="Times New Roman" w:hAnsi="Times New Roman" w:cs="Times New Roman"/>
        </w:rPr>
        <w:t>ści</w:t>
      </w:r>
      <w:r w:rsidR="00353D96" w:rsidRPr="00E8059C">
        <w:rPr>
          <w:rFonts w:ascii="Times New Roman" w:hAnsi="Times New Roman" w:cs="Times New Roman"/>
        </w:rPr>
        <w:t xml:space="preserve">, </w:t>
      </w:r>
      <w:r w:rsidRPr="00E8059C">
        <w:rPr>
          <w:rFonts w:ascii="Times New Roman" w:hAnsi="Times New Roman" w:cs="Times New Roman"/>
        </w:rPr>
        <w:t>kompozyto</w:t>
      </w:r>
      <w:r w:rsidR="00A17603" w:rsidRPr="00E8059C">
        <w:rPr>
          <w:rFonts w:ascii="Times New Roman" w:hAnsi="Times New Roman" w:cs="Times New Roman"/>
        </w:rPr>
        <w:t>rzy i dyrygenci</w:t>
      </w:r>
      <w:r w:rsidRPr="00E8059C">
        <w:rPr>
          <w:rFonts w:ascii="Times New Roman" w:hAnsi="Times New Roman" w:cs="Times New Roman"/>
        </w:rPr>
        <w:t xml:space="preserve">. Pracom jury przewodniczyć́ będzie </w:t>
      </w:r>
      <w:r w:rsidR="00DD50E5" w:rsidRPr="00E8059C">
        <w:rPr>
          <w:rFonts w:ascii="Times New Roman" w:hAnsi="Times New Roman" w:cs="Times New Roman"/>
        </w:rPr>
        <w:t>Marta Klimasara</w:t>
      </w:r>
      <w:r w:rsidRPr="00E8059C">
        <w:rPr>
          <w:rFonts w:ascii="Times New Roman" w:hAnsi="Times New Roman" w:cs="Times New Roman"/>
        </w:rPr>
        <w:t xml:space="preserve">. </w:t>
      </w:r>
    </w:p>
    <w:p w14:paraId="1BAA1CE1" w14:textId="3A039584" w:rsidR="00EB27D7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7. </w:t>
      </w:r>
      <w:r w:rsidR="00DD50E5" w:rsidRPr="00E8059C">
        <w:rPr>
          <w:rFonts w:ascii="Times New Roman" w:hAnsi="Times New Roman" w:cs="Times New Roman"/>
        </w:rPr>
        <w:t xml:space="preserve">W Konkursie </w:t>
      </w:r>
      <w:r w:rsidR="00E8059C" w:rsidRPr="00E8059C">
        <w:rPr>
          <w:rFonts w:ascii="Times New Roman" w:hAnsi="Times New Roman" w:cs="Times New Roman"/>
        </w:rPr>
        <w:t>mogą</w:t>
      </w:r>
      <w:r w:rsidR="00DD50E5" w:rsidRPr="00E8059C">
        <w:rPr>
          <w:rFonts w:ascii="Times New Roman" w:hAnsi="Times New Roman" w:cs="Times New Roman"/>
        </w:rPr>
        <w:t>̨</w:t>
      </w:r>
      <w:r w:rsidRPr="00E8059C">
        <w:rPr>
          <w:rFonts w:ascii="Times New Roman" w:hAnsi="Times New Roman" w:cs="Times New Roman"/>
        </w:rPr>
        <w:t xml:space="preserve"> </w:t>
      </w:r>
      <w:r w:rsidR="00E8059C" w:rsidRPr="00E8059C">
        <w:rPr>
          <w:rFonts w:ascii="Times New Roman" w:hAnsi="Times New Roman" w:cs="Times New Roman"/>
        </w:rPr>
        <w:t>brać</w:t>
      </w:r>
      <w:r w:rsidRPr="00E8059C">
        <w:rPr>
          <w:rFonts w:ascii="Times New Roman" w:hAnsi="Times New Roman" w:cs="Times New Roman"/>
        </w:rPr>
        <w:t xml:space="preserve">́ udział osoby, które w dniu </w:t>
      </w:r>
      <w:r w:rsidR="00E8059C" w:rsidRPr="00E8059C">
        <w:rPr>
          <w:rFonts w:ascii="Times New Roman" w:hAnsi="Times New Roman" w:cs="Times New Roman"/>
        </w:rPr>
        <w:t>rozpoczęcia</w:t>
      </w:r>
      <w:r w:rsidR="00DD50E5" w:rsidRPr="00E8059C">
        <w:rPr>
          <w:rFonts w:ascii="Times New Roman" w:hAnsi="Times New Roman" w:cs="Times New Roman"/>
        </w:rPr>
        <w:t xml:space="preserve"> konkursu nie </w:t>
      </w:r>
      <w:r w:rsidR="00E8059C" w:rsidRPr="00E8059C">
        <w:rPr>
          <w:rFonts w:ascii="Times New Roman" w:hAnsi="Times New Roman" w:cs="Times New Roman"/>
        </w:rPr>
        <w:t>ukończyły</w:t>
      </w:r>
      <w:r w:rsidR="00DD50E5" w:rsidRPr="00E8059C">
        <w:rPr>
          <w:rFonts w:ascii="Times New Roman" w:hAnsi="Times New Roman" w:cs="Times New Roman"/>
        </w:rPr>
        <w:t xml:space="preserve"> 30</w:t>
      </w:r>
      <w:r w:rsidRPr="00E8059C">
        <w:rPr>
          <w:rFonts w:ascii="Times New Roman" w:hAnsi="Times New Roman" w:cs="Times New Roman"/>
        </w:rPr>
        <w:t xml:space="preserve"> roku </w:t>
      </w:r>
      <w:proofErr w:type="spellStart"/>
      <w:r w:rsidRPr="00E8059C">
        <w:rPr>
          <w:rFonts w:ascii="Times New Roman" w:hAnsi="Times New Roman" w:cs="Times New Roman"/>
        </w:rPr>
        <w:t>życia</w:t>
      </w:r>
      <w:proofErr w:type="spellEnd"/>
      <w:r w:rsidR="00866CE5">
        <w:rPr>
          <w:rFonts w:ascii="Times New Roman" w:hAnsi="Times New Roman" w:cs="Times New Roman"/>
        </w:rPr>
        <w:t xml:space="preserve"> – konieczność przedstawienia dowodu osobistego do wglądu</w:t>
      </w:r>
      <w:r w:rsidRPr="00E8059C">
        <w:rPr>
          <w:rFonts w:ascii="Times New Roman" w:hAnsi="Times New Roman" w:cs="Times New Roman"/>
        </w:rPr>
        <w:t xml:space="preserve">. </w:t>
      </w:r>
    </w:p>
    <w:p w14:paraId="68229736" w14:textId="3897ED01" w:rsidR="00361222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8. O </w:t>
      </w:r>
      <w:r w:rsidR="00E8059C" w:rsidRPr="00E8059C">
        <w:rPr>
          <w:rFonts w:ascii="Times New Roman" w:hAnsi="Times New Roman" w:cs="Times New Roman"/>
        </w:rPr>
        <w:t>kolejności</w:t>
      </w:r>
      <w:r w:rsidRPr="00E8059C">
        <w:rPr>
          <w:rFonts w:ascii="Times New Roman" w:hAnsi="Times New Roman" w:cs="Times New Roman"/>
        </w:rPr>
        <w:t xml:space="preserve"> </w:t>
      </w:r>
      <w:r w:rsidR="00E8059C" w:rsidRPr="00E8059C">
        <w:rPr>
          <w:rFonts w:ascii="Times New Roman" w:hAnsi="Times New Roman" w:cs="Times New Roman"/>
        </w:rPr>
        <w:t>występu</w:t>
      </w:r>
      <w:r w:rsidRPr="00E8059C">
        <w:rPr>
          <w:rFonts w:ascii="Times New Roman" w:hAnsi="Times New Roman" w:cs="Times New Roman"/>
        </w:rPr>
        <w:t xml:space="preserve"> poszczególnych kandydatów zadecyduje losowanie przeprowadzone </w:t>
      </w:r>
      <w:r w:rsidR="00E8059C" w:rsidRPr="00E8059C">
        <w:rPr>
          <w:rFonts w:ascii="Times New Roman" w:hAnsi="Times New Roman" w:cs="Times New Roman"/>
        </w:rPr>
        <w:t>bezpośrednio</w:t>
      </w:r>
      <w:r w:rsidRPr="00E8059C">
        <w:rPr>
          <w:rFonts w:ascii="Times New Roman" w:hAnsi="Times New Roman" w:cs="Times New Roman"/>
        </w:rPr>
        <w:t xml:space="preserve"> przed </w:t>
      </w:r>
      <w:r w:rsidR="00E8059C" w:rsidRPr="00E8059C">
        <w:rPr>
          <w:rFonts w:ascii="Times New Roman" w:hAnsi="Times New Roman" w:cs="Times New Roman"/>
        </w:rPr>
        <w:t>rozpoczęciem</w:t>
      </w:r>
      <w:r w:rsidRPr="00E8059C">
        <w:rPr>
          <w:rFonts w:ascii="Times New Roman" w:hAnsi="Times New Roman" w:cs="Times New Roman"/>
        </w:rPr>
        <w:t xml:space="preserve"> </w:t>
      </w:r>
      <w:r w:rsidR="00E8059C" w:rsidRPr="00E8059C">
        <w:rPr>
          <w:rFonts w:ascii="Times New Roman" w:hAnsi="Times New Roman" w:cs="Times New Roman"/>
        </w:rPr>
        <w:t>przesłuchań</w:t>
      </w:r>
      <w:r w:rsidRPr="00E8059C">
        <w:rPr>
          <w:rFonts w:ascii="Times New Roman" w:hAnsi="Times New Roman" w:cs="Times New Roman"/>
        </w:rPr>
        <w:t xml:space="preserve">́ </w:t>
      </w:r>
      <w:r w:rsidR="00DD50E5" w:rsidRPr="00E8059C">
        <w:rPr>
          <w:rFonts w:ascii="Times New Roman" w:hAnsi="Times New Roman" w:cs="Times New Roman"/>
        </w:rPr>
        <w:t>(2 grudnia 2021</w:t>
      </w:r>
      <w:r w:rsidR="00361222" w:rsidRPr="00E8059C">
        <w:rPr>
          <w:rFonts w:ascii="Times New Roman" w:hAnsi="Times New Roman" w:cs="Times New Roman"/>
        </w:rPr>
        <w:t>).</w:t>
      </w:r>
    </w:p>
    <w:p w14:paraId="120FEAA8" w14:textId="3A670425" w:rsidR="00EB27D7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9. Lista utworów </w:t>
      </w:r>
      <w:r w:rsidR="00E8059C" w:rsidRPr="00E8059C">
        <w:rPr>
          <w:rFonts w:ascii="Times New Roman" w:hAnsi="Times New Roman" w:cs="Times New Roman"/>
        </w:rPr>
        <w:t>obowiązkowych</w:t>
      </w:r>
      <w:r w:rsidRPr="00E8059C">
        <w:rPr>
          <w:rFonts w:ascii="Times New Roman" w:hAnsi="Times New Roman" w:cs="Times New Roman"/>
        </w:rPr>
        <w:t xml:space="preserve"> oraz spis utworów proponowanych do wyboru znajduje </w:t>
      </w:r>
      <w:r w:rsidR="00E8059C" w:rsidRPr="00E8059C">
        <w:rPr>
          <w:rFonts w:ascii="Times New Roman" w:hAnsi="Times New Roman" w:cs="Times New Roman"/>
        </w:rPr>
        <w:t>się</w:t>
      </w:r>
      <w:r w:rsidRPr="00E8059C">
        <w:rPr>
          <w:rFonts w:ascii="Times New Roman" w:hAnsi="Times New Roman" w:cs="Times New Roman"/>
        </w:rPr>
        <w:t xml:space="preserve">̨ w </w:t>
      </w:r>
      <w:r w:rsidR="00E8059C" w:rsidRPr="00E8059C">
        <w:rPr>
          <w:rFonts w:ascii="Times New Roman" w:hAnsi="Times New Roman" w:cs="Times New Roman"/>
        </w:rPr>
        <w:t>załączniku</w:t>
      </w:r>
      <w:r w:rsidRPr="00E8059C">
        <w:rPr>
          <w:rFonts w:ascii="Times New Roman" w:hAnsi="Times New Roman" w:cs="Times New Roman"/>
        </w:rPr>
        <w:t xml:space="preserve"> nr 1 do regulaminu (Repertuar). </w:t>
      </w:r>
      <w:r w:rsidR="00E8059C" w:rsidRPr="00E8059C">
        <w:rPr>
          <w:rFonts w:ascii="Times New Roman" w:hAnsi="Times New Roman" w:cs="Times New Roman"/>
        </w:rPr>
        <w:t>Każdy</w:t>
      </w:r>
      <w:r w:rsidRPr="00E8059C">
        <w:rPr>
          <w:rFonts w:ascii="Times New Roman" w:hAnsi="Times New Roman" w:cs="Times New Roman"/>
        </w:rPr>
        <w:t xml:space="preserve"> z uczestników konkursu jest </w:t>
      </w:r>
      <w:r w:rsidR="00E8059C" w:rsidRPr="00E8059C">
        <w:rPr>
          <w:rFonts w:ascii="Times New Roman" w:hAnsi="Times New Roman" w:cs="Times New Roman"/>
        </w:rPr>
        <w:t>zobowiązany</w:t>
      </w:r>
      <w:r w:rsidRPr="00E8059C">
        <w:rPr>
          <w:rFonts w:ascii="Times New Roman" w:hAnsi="Times New Roman" w:cs="Times New Roman"/>
        </w:rPr>
        <w:t xml:space="preserve"> do przygotowania programu </w:t>
      </w:r>
      <w:r w:rsidR="00E8059C" w:rsidRPr="00E8059C">
        <w:rPr>
          <w:rFonts w:ascii="Times New Roman" w:hAnsi="Times New Roman" w:cs="Times New Roman"/>
        </w:rPr>
        <w:t>obowiązującego</w:t>
      </w:r>
      <w:r w:rsidRPr="00E8059C">
        <w:rPr>
          <w:rFonts w:ascii="Times New Roman" w:hAnsi="Times New Roman" w:cs="Times New Roman"/>
        </w:rPr>
        <w:t xml:space="preserve"> we wszystkich etapach konkursu. </w:t>
      </w:r>
    </w:p>
    <w:p w14:paraId="07A9E210" w14:textId="2B437F71" w:rsidR="00361222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10. Utwory z listy repertuarowej </w:t>
      </w:r>
      <w:r w:rsidR="00E8059C" w:rsidRPr="00E8059C">
        <w:rPr>
          <w:rFonts w:ascii="Times New Roman" w:hAnsi="Times New Roman" w:cs="Times New Roman"/>
        </w:rPr>
        <w:t>stanowiącej</w:t>
      </w:r>
      <w:r w:rsidRPr="00E8059C">
        <w:rPr>
          <w:rFonts w:ascii="Times New Roman" w:hAnsi="Times New Roman" w:cs="Times New Roman"/>
        </w:rPr>
        <w:t xml:space="preserve"> </w:t>
      </w:r>
      <w:r w:rsidR="00E8059C" w:rsidRPr="00E8059C">
        <w:rPr>
          <w:rFonts w:ascii="Times New Roman" w:hAnsi="Times New Roman" w:cs="Times New Roman"/>
        </w:rPr>
        <w:t>załącznik</w:t>
      </w:r>
      <w:r w:rsidRPr="00E8059C">
        <w:rPr>
          <w:rFonts w:ascii="Times New Roman" w:hAnsi="Times New Roman" w:cs="Times New Roman"/>
        </w:rPr>
        <w:t xml:space="preserve"> do Regulaminu </w:t>
      </w:r>
      <w:r w:rsidR="00E8059C" w:rsidRPr="00E8059C">
        <w:rPr>
          <w:rFonts w:ascii="Times New Roman" w:hAnsi="Times New Roman" w:cs="Times New Roman"/>
        </w:rPr>
        <w:t>mogą</w:t>
      </w:r>
      <w:r w:rsidRPr="00E8059C">
        <w:rPr>
          <w:rFonts w:ascii="Times New Roman" w:hAnsi="Times New Roman" w:cs="Times New Roman"/>
        </w:rPr>
        <w:t xml:space="preserve">̨ </w:t>
      </w:r>
      <w:r w:rsidR="00E8059C" w:rsidRPr="00E8059C">
        <w:rPr>
          <w:rFonts w:ascii="Times New Roman" w:hAnsi="Times New Roman" w:cs="Times New Roman"/>
        </w:rPr>
        <w:t>być</w:t>
      </w:r>
      <w:r w:rsidRPr="00E8059C">
        <w:rPr>
          <w:rFonts w:ascii="Times New Roman" w:hAnsi="Times New Roman" w:cs="Times New Roman"/>
        </w:rPr>
        <w:t xml:space="preserve">́ wykorzystane jako utwory dowolne pod warunkiem, </w:t>
      </w:r>
      <w:r w:rsidR="00E8059C" w:rsidRPr="00E8059C">
        <w:rPr>
          <w:rFonts w:ascii="Times New Roman" w:hAnsi="Times New Roman" w:cs="Times New Roman"/>
        </w:rPr>
        <w:t>ze</w:t>
      </w:r>
      <w:r w:rsidRPr="00E8059C">
        <w:rPr>
          <w:rFonts w:ascii="Times New Roman" w:hAnsi="Times New Roman" w:cs="Times New Roman"/>
        </w:rPr>
        <w:t xml:space="preserve"> nie były prezento</w:t>
      </w:r>
      <w:r w:rsidR="00361222" w:rsidRPr="00E8059C">
        <w:rPr>
          <w:rFonts w:ascii="Times New Roman" w:hAnsi="Times New Roman" w:cs="Times New Roman"/>
        </w:rPr>
        <w:t xml:space="preserve">wane w </w:t>
      </w:r>
      <w:r w:rsidR="00A17603" w:rsidRPr="00E8059C">
        <w:rPr>
          <w:rFonts w:ascii="Times New Roman" w:hAnsi="Times New Roman" w:cs="Times New Roman"/>
        </w:rPr>
        <w:t xml:space="preserve">ramach </w:t>
      </w:r>
      <w:r w:rsidR="00361222" w:rsidRPr="00E8059C">
        <w:rPr>
          <w:rFonts w:ascii="Times New Roman" w:hAnsi="Times New Roman" w:cs="Times New Roman"/>
        </w:rPr>
        <w:t>innych etap</w:t>
      </w:r>
      <w:r w:rsidR="00A17603" w:rsidRPr="00E8059C">
        <w:rPr>
          <w:rFonts w:ascii="Times New Roman" w:hAnsi="Times New Roman" w:cs="Times New Roman"/>
        </w:rPr>
        <w:t xml:space="preserve">ów </w:t>
      </w:r>
      <w:r w:rsidR="00361222" w:rsidRPr="00E8059C">
        <w:rPr>
          <w:rFonts w:ascii="Times New Roman" w:hAnsi="Times New Roman" w:cs="Times New Roman"/>
        </w:rPr>
        <w:t>konkursu.</w:t>
      </w:r>
    </w:p>
    <w:p w14:paraId="1B5227AD" w14:textId="615EC383" w:rsidR="00EB27D7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11. W ramach utworu dowolnego dozwolone jest </w:t>
      </w:r>
      <w:r w:rsidR="0015416F" w:rsidRPr="00E8059C">
        <w:rPr>
          <w:rFonts w:ascii="Times New Roman" w:hAnsi="Times New Roman" w:cs="Times New Roman"/>
        </w:rPr>
        <w:t xml:space="preserve">zaprezentowanie </w:t>
      </w:r>
      <w:r w:rsidRPr="00E8059C">
        <w:rPr>
          <w:rFonts w:ascii="Times New Roman" w:hAnsi="Times New Roman" w:cs="Times New Roman"/>
        </w:rPr>
        <w:t xml:space="preserve">wybranych </w:t>
      </w:r>
      <w:r w:rsidR="00E8059C" w:rsidRPr="00E8059C">
        <w:rPr>
          <w:rFonts w:ascii="Times New Roman" w:hAnsi="Times New Roman" w:cs="Times New Roman"/>
        </w:rPr>
        <w:t>części</w:t>
      </w:r>
      <w:r w:rsidRPr="00E8059C">
        <w:rPr>
          <w:rFonts w:ascii="Times New Roman" w:hAnsi="Times New Roman" w:cs="Times New Roman"/>
        </w:rPr>
        <w:t xml:space="preserve"> utworu cyklicznego</w:t>
      </w:r>
      <w:r w:rsidR="0015416F" w:rsidRPr="00E8059C">
        <w:rPr>
          <w:rFonts w:ascii="Times New Roman" w:hAnsi="Times New Roman" w:cs="Times New Roman"/>
        </w:rPr>
        <w:t>,</w:t>
      </w:r>
      <w:r w:rsidRPr="00E8059C">
        <w:rPr>
          <w:rFonts w:ascii="Times New Roman" w:hAnsi="Times New Roman" w:cs="Times New Roman"/>
        </w:rPr>
        <w:t xml:space="preserve"> w przypadku gdy </w:t>
      </w:r>
      <w:r w:rsidR="0015416F" w:rsidRPr="00E8059C">
        <w:rPr>
          <w:rFonts w:ascii="Times New Roman" w:hAnsi="Times New Roman" w:cs="Times New Roman"/>
        </w:rPr>
        <w:t>wykonanie całej kompozycji</w:t>
      </w:r>
      <w:r w:rsidRPr="00E8059C">
        <w:rPr>
          <w:rFonts w:ascii="Times New Roman" w:hAnsi="Times New Roman" w:cs="Times New Roman"/>
        </w:rPr>
        <w:t xml:space="preserve"> przekracza </w:t>
      </w:r>
      <w:r w:rsidR="0015416F" w:rsidRPr="00E8059C">
        <w:rPr>
          <w:rFonts w:ascii="Times New Roman" w:hAnsi="Times New Roman" w:cs="Times New Roman"/>
        </w:rPr>
        <w:t xml:space="preserve">wyznaczony regulaminem </w:t>
      </w:r>
      <w:r w:rsidRPr="00E8059C">
        <w:rPr>
          <w:rFonts w:ascii="Times New Roman" w:hAnsi="Times New Roman" w:cs="Times New Roman"/>
        </w:rPr>
        <w:t xml:space="preserve">czas (10 minut). </w:t>
      </w:r>
    </w:p>
    <w:p w14:paraId="39C8E39A" w14:textId="0AAE9209" w:rsidR="00361222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>12. Zgłoszenie do konkursu</w:t>
      </w:r>
      <w:r w:rsidR="00361222" w:rsidRPr="00E8059C">
        <w:rPr>
          <w:rFonts w:ascii="Times New Roman" w:hAnsi="Times New Roman" w:cs="Times New Roman"/>
        </w:rPr>
        <w:t xml:space="preserve"> (formularz zgłoszeniowy</w:t>
      </w:r>
      <w:r w:rsidR="007A652B" w:rsidRPr="00E8059C">
        <w:rPr>
          <w:rFonts w:ascii="Times New Roman" w:hAnsi="Times New Roman" w:cs="Times New Roman"/>
        </w:rPr>
        <w:t xml:space="preserve"> – załącznik nr 3</w:t>
      </w:r>
      <w:r w:rsidR="00DD5947" w:rsidRPr="00E8059C">
        <w:rPr>
          <w:rFonts w:ascii="Times New Roman" w:hAnsi="Times New Roman" w:cs="Times New Roman"/>
        </w:rPr>
        <w:t>)</w:t>
      </w:r>
      <w:r w:rsidRPr="00E8059C">
        <w:rPr>
          <w:rFonts w:ascii="Times New Roman" w:hAnsi="Times New Roman" w:cs="Times New Roman"/>
        </w:rPr>
        <w:t xml:space="preserve">, nagranie programu I etapu, </w:t>
      </w:r>
      <w:r w:rsidR="00E8059C" w:rsidRPr="00E8059C">
        <w:rPr>
          <w:rFonts w:ascii="Times New Roman" w:hAnsi="Times New Roman" w:cs="Times New Roman"/>
        </w:rPr>
        <w:t>zdjęcie</w:t>
      </w:r>
      <w:r w:rsidRPr="00E8059C">
        <w:rPr>
          <w:rFonts w:ascii="Times New Roman" w:hAnsi="Times New Roman" w:cs="Times New Roman"/>
        </w:rPr>
        <w:t>,</w:t>
      </w:r>
      <w:r w:rsidR="007A652B" w:rsidRPr="00E8059C">
        <w:rPr>
          <w:rFonts w:ascii="Times New Roman" w:hAnsi="Times New Roman" w:cs="Times New Roman"/>
        </w:rPr>
        <w:t xml:space="preserve"> kopię dowodu wpłaty</w:t>
      </w:r>
      <w:r w:rsidRPr="00E8059C">
        <w:rPr>
          <w:rFonts w:ascii="Times New Roman" w:hAnsi="Times New Roman" w:cs="Times New Roman"/>
        </w:rPr>
        <w:t xml:space="preserve"> oraz materiały nutowe utworów dowol</w:t>
      </w:r>
      <w:r w:rsidR="00DD50E5" w:rsidRPr="00E8059C">
        <w:rPr>
          <w:rFonts w:ascii="Times New Roman" w:hAnsi="Times New Roman" w:cs="Times New Roman"/>
        </w:rPr>
        <w:t xml:space="preserve">nych </w:t>
      </w:r>
      <w:r w:rsidR="00E8059C" w:rsidRPr="00E8059C">
        <w:rPr>
          <w:rFonts w:ascii="Times New Roman" w:hAnsi="Times New Roman" w:cs="Times New Roman"/>
        </w:rPr>
        <w:t>należy</w:t>
      </w:r>
      <w:r w:rsidR="00DD50E5" w:rsidRPr="00E8059C">
        <w:rPr>
          <w:rFonts w:ascii="Times New Roman" w:hAnsi="Times New Roman" w:cs="Times New Roman"/>
        </w:rPr>
        <w:t xml:space="preserve"> </w:t>
      </w:r>
      <w:r w:rsidR="00E8059C" w:rsidRPr="00E8059C">
        <w:rPr>
          <w:rFonts w:ascii="Times New Roman" w:hAnsi="Times New Roman" w:cs="Times New Roman"/>
        </w:rPr>
        <w:t>przesłać</w:t>
      </w:r>
      <w:r w:rsidR="008E2BF5">
        <w:rPr>
          <w:rFonts w:ascii="Times New Roman" w:hAnsi="Times New Roman" w:cs="Times New Roman"/>
        </w:rPr>
        <w:t xml:space="preserve">́ do dnia </w:t>
      </w:r>
      <w:r w:rsidR="008E2BF5" w:rsidRPr="00CC7DBE">
        <w:rPr>
          <w:rFonts w:ascii="Times New Roman" w:hAnsi="Times New Roman" w:cs="Times New Roman"/>
          <w:b/>
        </w:rPr>
        <w:t>8</w:t>
      </w:r>
      <w:r w:rsidR="00DD50E5" w:rsidRPr="00CC7DBE">
        <w:rPr>
          <w:rFonts w:ascii="Times New Roman" w:hAnsi="Times New Roman" w:cs="Times New Roman"/>
          <w:b/>
        </w:rPr>
        <w:t xml:space="preserve"> października 2021</w:t>
      </w:r>
      <w:r w:rsidRPr="00E8059C">
        <w:rPr>
          <w:rFonts w:ascii="Times New Roman" w:hAnsi="Times New Roman" w:cs="Times New Roman"/>
        </w:rPr>
        <w:t xml:space="preserve"> roku na adres </w:t>
      </w:r>
      <w:r w:rsidR="007A652B" w:rsidRPr="00E8059C">
        <w:rPr>
          <w:rFonts w:ascii="Times New Roman" w:hAnsi="Times New Roman" w:cs="Times New Roman"/>
        </w:rPr>
        <w:t>mailowy</w:t>
      </w:r>
      <w:r w:rsidR="00A012F5" w:rsidRPr="00E8059C">
        <w:rPr>
          <w:rFonts w:ascii="Times New Roman" w:hAnsi="Times New Roman" w:cs="Times New Roman"/>
        </w:rPr>
        <w:t>:</w:t>
      </w:r>
      <w:r w:rsidR="007A652B" w:rsidRPr="00E8059C">
        <w:rPr>
          <w:rFonts w:ascii="Times New Roman" w:hAnsi="Times New Roman" w:cs="Times New Roman"/>
        </w:rPr>
        <w:t xml:space="preserve"> </w:t>
      </w:r>
      <w:hyperlink r:id="rId9" w:history="1">
        <w:r w:rsidR="007A652B" w:rsidRPr="00E8059C">
          <w:rPr>
            <w:rStyle w:val="Hipercze"/>
            <w:rFonts w:ascii="Times New Roman" w:hAnsi="Times New Roman" w:cs="Times New Roman"/>
            <w:u w:val="none"/>
          </w:rPr>
          <w:t>konkursperkusyjny@amuz.edu.pl</w:t>
        </w:r>
      </w:hyperlink>
      <w:r w:rsidR="007A652B" w:rsidRPr="00E8059C">
        <w:rPr>
          <w:rFonts w:ascii="Times New Roman" w:hAnsi="Times New Roman" w:cs="Times New Roman"/>
          <w:color w:val="0000FF"/>
        </w:rPr>
        <w:t xml:space="preserve"> </w:t>
      </w:r>
      <w:r w:rsidR="007A652B" w:rsidRPr="00E8059C">
        <w:rPr>
          <w:rFonts w:ascii="Times New Roman" w:hAnsi="Times New Roman" w:cs="Times New Roman"/>
        </w:rPr>
        <w:t>lub pocztą</w:t>
      </w:r>
      <w:r w:rsidR="00075B84" w:rsidRPr="00E8059C">
        <w:rPr>
          <w:rFonts w:ascii="Times New Roman" w:hAnsi="Times New Roman" w:cs="Times New Roman"/>
        </w:rPr>
        <w:t xml:space="preserve"> </w:t>
      </w:r>
      <w:r w:rsidR="007A652B" w:rsidRPr="00E8059C">
        <w:rPr>
          <w:rFonts w:ascii="Times New Roman" w:hAnsi="Times New Roman" w:cs="Times New Roman"/>
        </w:rPr>
        <w:t>na adres: Akademia Muzyczna im. I. J. Paderewskiego w Poznaniu, ul. Święty Marcin 87, 61-808 Poznań.</w:t>
      </w:r>
    </w:p>
    <w:p w14:paraId="6AD056EC" w14:textId="17544A4B" w:rsidR="00EB27D7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>13. Wpisowe w kwocie 100</w:t>
      </w:r>
      <w:r w:rsidR="00A012F5" w:rsidRPr="00E8059C">
        <w:rPr>
          <w:rFonts w:ascii="Times New Roman" w:hAnsi="Times New Roman" w:cs="Times New Roman"/>
        </w:rPr>
        <w:t xml:space="preserve"> </w:t>
      </w:r>
      <w:r w:rsidRPr="00E8059C">
        <w:rPr>
          <w:rFonts w:ascii="Times New Roman" w:hAnsi="Times New Roman" w:cs="Times New Roman"/>
        </w:rPr>
        <w:t xml:space="preserve">zł </w:t>
      </w:r>
      <w:r w:rsidR="00E8059C" w:rsidRPr="00E8059C">
        <w:rPr>
          <w:rFonts w:ascii="Times New Roman" w:hAnsi="Times New Roman" w:cs="Times New Roman"/>
        </w:rPr>
        <w:t>należy</w:t>
      </w:r>
      <w:r w:rsidRPr="00E8059C">
        <w:rPr>
          <w:rFonts w:ascii="Times New Roman" w:hAnsi="Times New Roman" w:cs="Times New Roman"/>
        </w:rPr>
        <w:t xml:space="preserve"> </w:t>
      </w:r>
      <w:r w:rsidR="00E8059C" w:rsidRPr="00E8059C">
        <w:rPr>
          <w:rFonts w:ascii="Times New Roman" w:hAnsi="Times New Roman" w:cs="Times New Roman"/>
        </w:rPr>
        <w:t>przesłać</w:t>
      </w:r>
      <w:r w:rsidRPr="00E8059C">
        <w:rPr>
          <w:rFonts w:ascii="Times New Roman" w:hAnsi="Times New Roman" w:cs="Times New Roman"/>
        </w:rPr>
        <w:t xml:space="preserve">́ na konto Akademii Muzycznej im. I. J. Paderewskiego w Poznaniu, nr konta: </w:t>
      </w:r>
    </w:p>
    <w:p w14:paraId="55A37C9E" w14:textId="77777777" w:rsidR="00361222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>66</w:t>
      </w:r>
      <w:r w:rsidR="007A652B" w:rsidRPr="00E8059C">
        <w:rPr>
          <w:rFonts w:ascii="Times New Roman" w:hAnsi="Times New Roman" w:cs="Times New Roman"/>
        </w:rPr>
        <w:t xml:space="preserve"> 1090 1362 0000 0000 3601 7907.</w:t>
      </w:r>
    </w:p>
    <w:p w14:paraId="7BF08DFD" w14:textId="6A631924" w:rsidR="00361222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14. </w:t>
      </w:r>
      <w:r w:rsidR="009B644F" w:rsidRPr="00E8059C">
        <w:rPr>
          <w:rFonts w:ascii="Times New Roman" w:hAnsi="Times New Roman" w:cs="Times New Roman"/>
        </w:rPr>
        <w:t>Organizatorzy na terenie Akademii M</w:t>
      </w:r>
      <w:r w:rsidR="00DD5947" w:rsidRPr="00E8059C">
        <w:rPr>
          <w:rFonts w:ascii="Times New Roman" w:hAnsi="Times New Roman" w:cs="Times New Roman"/>
        </w:rPr>
        <w:t xml:space="preserve">uzycznej zapewniają uczestnikom </w:t>
      </w:r>
      <w:r w:rsidR="009B644F" w:rsidRPr="00E8059C">
        <w:rPr>
          <w:rFonts w:ascii="Times New Roman" w:hAnsi="Times New Roman" w:cs="Times New Roman"/>
        </w:rPr>
        <w:t>zakwalifikowanym do drugiego i trzeciego etapu wszystkie niezbędne instrumenty do celów prezentacji i ćwiczeń w ramach konkursu oraz warunki do ćwiczenia w wyznaczonym miejscu i czasie.</w:t>
      </w:r>
      <w:r w:rsidRPr="00E8059C">
        <w:rPr>
          <w:rFonts w:ascii="Times New Roman" w:hAnsi="Times New Roman" w:cs="Times New Roman"/>
        </w:rPr>
        <w:t xml:space="preserve"> </w:t>
      </w:r>
      <w:r w:rsidR="00DD5947" w:rsidRPr="00E8059C">
        <w:rPr>
          <w:rFonts w:ascii="Times New Roman" w:hAnsi="Times New Roman" w:cs="Times New Roman"/>
        </w:rPr>
        <w:t xml:space="preserve">W przypadku wyboru utworu na zestaw multiperkusyjny (w III etapie) organizatorzy </w:t>
      </w:r>
      <w:r w:rsidR="00E8059C" w:rsidRPr="00E8059C">
        <w:rPr>
          <w:rFonts w:ascii="Times New Roman" w:hAnsi="Times New Roman" w:cs="Times New Roman"/>
        </w:rPr>
        <w:t>proszą</w:t>
      </w:r>
      <w:r w:rsidR="00DD5947" w:rsidRPr="00E8059C">
        <w:rPr>
          <w:rFonts w:ascii="Times New Roman" w:hAnsi="Times New Roman" w:cs="Times New Roman"/>
        </w:rPr>
        <w:t xml:space="preserve">̨ o kontakt w sprawie </w:t>
      </w:r>
      <w:r w:rsidR="00E8059C" w:rsidRPr="00E8059C">
        <w:rPr>
          <w:rFonts w:ascii="Times New Roman" w:hAnsi="Times New Roman" w:cs="Times New Roman"/>
        </w:rPr>
        <w:t>dostępności</w:t>
      </w:r>
      <w:r w:rsidR="00DD5947" w:rsidRPr="00E8059C">
        <w:rPr>
          <w:rFonts w:ascii="Times New Roman" w:hAnsi="Times New Roman" w:cs="Times New Roman"/>
        </w:rPr>
        <w:t xml:space="preserve"> instrumentów. </w:t>
      </w:r>
      <w:r w:rsidRPr="00E8059C">
        <w:rPr>
          <w:rFonts w:ascii="Times New Roman" w:hAnsi="Times New Roman" w:cs="Times New Roman"/>
        </w:rPr>
        <w:t xml:space="preserve">Dopuszcza </w:t>
      </w:r>
      <w:r w:rsidR="00E8059C" w:rsidRPr="00E8059C">
        <w:rPr>
          <w:rFonts w:ascii="Times New Roman" w:hAnsi="Times New Roman" w:cs="Times New Roman"/>
        </w:rPr>
        <w:t>się</w:t>
      </w:r>
      <w:r w:rsidRPr="00E8059C">
        <w:rPr>
          <w:rFonts w:ascii="Times New Roman" w:hAnsi="Times New Roman" w:cs="Times New Roman"/>
        </w:rPr>
        <w:t xml:space="preserve">̨ </w:t>
      </w:r>
      <w:r w:rsidR="00E8059C" w:rsidRPr="00E8059C">
        <w:rPr>
          <w:rFonts w:ascii="Times New Roman" w:hAnsi="Times New Roman" w:cs="Times New Roman"/>
        </w:rPr>
        <w:t>możliwość</w:t>
      </w:r>
      <w:r w:rsidRPr="00E8059C">
        <w:rPr>
          <w:rFonts w:ascii="Times New Roman" w:hAnsi="Times New Roman" w:cs="Times New Roman"/>
        </w:rPr>
        <w:t>́ korzy</w:t>
      </w:r>
      <w:r w:rsidR="00361222" w:rsidRPr="00E8059C">
        <w:rPr>
          <w:rFonts w:ascii="Times New Roman" w:hAnsi="Times New Roman" w:cs="Times New Roman"/>
        </w:rPr>
        <w:t>stania z własnych instrumentów.</w:t>
      </w:r>
      <w:r w:rsidR="000063D7" w:rsidRPr="00E8059C">
        <w:rPr>
          <w:rFonts w:ascii="Times New Roman" w:hAnsi="Times New Roman" w:cs="Times New Roman"/>
        </w:rPr>
        <w:t xml:space="preserve"> Korzystanie z sal odbywać się będzie wg harmonogramu podanego do wiadomości </w:t>
      </w:r>
      <w:r w:rsidR="00A012F5" w:rsidRPr="00E8059C">
        <w:rPr>
          <w:rFonts w:ascii="Times New Roman" w:hAnsi="Times New Roman" w:cs="Times New Roman"/>
        </w:rPr>
        <w:t xml:space="preserve">uczestnikom </w:t>
      </w:r>
      <w:r w:rsidR="000063D7" w:rsidRPr="00E8059C">
        <w:rPr>
          <w:rFonts w:ascii="Times New Roman" w:hAnsi="Times New Roman" w:cs="Times New Roman"/>
        </w:rPr>
        <w:t>na miejscu, po rozpoczęciu Konkursu.</w:t>
      </w:r>
    </w:p>
    <w:p w14:paraId="568425E2" w14:textId="7CE8B000" w:rsidR="00EB27D7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15. Po trzecim etapie finałowym przyznane </w:t>
      </w:r>
      <w:r w:rsidR="00E8059C" w:rsidRPr="00E8059C">
        <w:rPr>
          <w:rFonts w:ascii="Times New Roman" w:hAnsi="Times New Roman" w:cs="Times New Roman"/>
        </w:rPr>
        <w:t>zostaną</w:t>
      </w:r>
      <w:r w:rsidRPr="00E8059C">
        <w:rPr>
          <w:rFonts w:ascii="Times New Roman" w:hAnsi="Times New Roman" w:cs="Times New Roman"/>
        </w:rPr>
        <w:t xml:space="preserve">̨ nagrody. </w:t>
      </w:r>
      <w:r w:rsidR="00E8059C" w:rsidRPr="00E8059C">
        <w:rPr>
          <w:rFonts w:ascii="Times New Roman" w:hAnsi="Times New Roman" w:cs="Times New Roman"/>
        </w:rPr>
        <w:t>Każdy</w:t>
      </w:r>
      <w:r w:rsidRPr="00E8059C">
        <w:rPr>
          <w:rFonts w:ascii="Times New Roman" w:hAnsi="Times New Roman" w:cs="Times New Roman"/>
        </w:rPr>
        <w:t xml:space="preserve"> z uczestników otrzyma dyplom uczestnictwa</w:t>
      </w:r>
      <w:r w:rsidR="00A012F5" w:rsidRPr="00E8059C">
        <w:rPr>
          <w:rFonts w:ascii="Times New Roman" w:hAnsi="Times New Roman" w:cs="Times New Roman"/>
        </w:rPr>
        <w:t xml:space="preserve"> w Konkursie</w:t>
      </w:r>
      <w:r w:rsidRPr="00E8059C">
        <w:rPr>
          <w:rFonts w:ascii="Times New Roman" w:hAnsi="Times New Roman" w:cs="Times New Roman"/>
        </w:rPr>
        <w:t xml:space="preserve">. Jury podejmie decyzję o podziale miejsc i przyznaniu ewentualnych </w:t>
      </w:r>
      <w:r w:rsidR="00E8059C" w:rsidRPr="00E8059C">
        <w:rPr>
          <w:rFonts w:ascii="Times New Roman" w:hAnsi="Times New Roman" w:cs="Times New Roman"/>
        </w:rPr>
        <w:t>wyróżnień</w:t>
      </w:r>
      <w:r w:rsidRPr="00E8059C">
        <w:rPr>
          <w:rFonts w:ascii="Times New Roman" w:hAnsi="Times New Roman" w:cs="Times New Roman"/>
        </w:rPr>
        <w:t xml:space="preserve">́ i nagród specjalnych. </w:t>
      </w:r>
    </w:p>
    <w:p w14:paraId="26AE3C6C" w14:textId="2ACDEAEE" w:rsidR="00361222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lastRenderedPageBreak/>
        <w:t xml:space="preserve">16. Nagrody pieniężne </w:t>
      </w:r>
      <w:r w:rsidR="00E8059C" w:rsidRPr="00E8059C">
        <w:rPr>
          <w:rFonts w:ascii="Times New Roman" w:hAnsi="Times New Roman" w:cs="Times New Roman"/>
        </w:rPr>
        <w:t>zostaną</w:t>
      </w:r>
      <w:r w:rsidRPr="00E8059C">
        <w:rPr>
          <w:rFonts w:ascii="Times New Roman" w:hAnsi="Times New Roman" w:cs="Times New Roman"/>
        </w:rPr>
        <w:t xml:space="preserve">̨ wypłacone po odliczeniu </w:t>
      </w:r>
      <w:r w:rsidR="00E8059C" w:rsidRPr="00E8059C">
        <w:rPr>
          <w:rFonts w:ascii="Times New Roman" w:hAnsi="Times New Roman" w:cs="Times New Roman"/>
        </w:rPr>
        <w:t>obowiązujących</w:t>
      </w:r>
      <w:r w:rsidRPr="00E8059C">
        <w:rPr>
          <w:rFonts w:ascii="Times New Roman" w:hAnsi="Times New Roman" w:cs="Times New Roman"/>
        </w:rPr>
        <w:t xml:space="preserve"> podatków, zgodnie z </w:t>
      </w:r>
      <w:r w:rsidR="00E8059C" w:rsidRPr="00E8059C">
        <w:rPr>
          <w:rFonts w:ascii="Times New Roman" w:hAnsi="Times New Roman" w:cs="Times New Roman"/>
        </w:rPr>
        <w:t>obowiązującym</w:t>
      </w:r>
      <w:r w:rsidR="00361222" w:rsidRPr="00E8059C">
        <w:rPr>
          <w:rFonts w:ascii="Times New Roman" w:hAnsi="Times New Roman" w:cs="Times New Roman"/>
        </w:rPr>
        <w:t xml:space="preserve"> prawem polskim.</w:t>
      </w:r>
    </w:p>
    <w:p w14:paraId="0550D59A" w14:textId="65B6958A" w:rsidR="00EB27D7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17. Jury wyłoni laureatów i przyzna </w:t>
      </w:r>
      <w:r w:rsidR="00382FF1" w:rsidRPr="00E8059C">
        <w:rPr>
          <w:rFonts w:ascii="Times New Roman" w:hAnsi="Times New Roman" w:cs="Times New Roman"/>
        </w:rPr>
        <w:t>następujące</w:t>
      </w:r>
      <w:r w:rsidRPr="00E8059C">
        <w:rPr>
          <w:rFonts w:ascii="Times New Roman" w:hAnsi="Times New Roman" w:cs="Times New Roman"/>
        </w:rPr>
        <w:t xml:space="preserve"> nagrody główne w proponowanych przez organizatorów </w:t>
      </w:r>
      <w:r w:rsidR="00E8059C" w:rsidRPr="00E8059C">
        <w:rPr>
          <w:rFonts w:ascii="Times New Roman" w:hAnsi="Times New Roman" w:cs="Times New Roman"/>
        </w:rPr>
        <w:t>wysokościach</w:t>
      </w:r>
      <w:r w:rsidRPr="00E8059C">
        <w:rPr>
          <w:rFonts w:ascii="Times New Roman" w:hAnsi="Times New Roman" w:cs="Times New Roman"/>
        </w:rPr>
        <w:t xml:space="preserve">: </w:t>
      </w:r>
    </w:p>
    <w:p w14:paraId="091F2AAC" w14:textId="128CCFCD" w:rsidR="00EB27D7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I miejsce – nagroda w </w:t>
      </w:r>
      <w:r w:rsidR="00E8059C" w:rsidRPr="00E8059C">
        <w:rPr>
          <w:rFonts w:ascii="Times New Roman" w:hAnsi="Times New Roman" w:cs="Times New Roman"/>
        </w:rPr>
        <w:t>wysokości</w:t>
      </w:r>
      <w:r w:rsidRPr="00E8059C">
        <w:rPr>
          <w:rFonts w:ascii="Times New Roman" w:hAnsi="Times New Roman" w:cs="Times New Roman"/>
        </w:rPr>
        <w:t xml:space="preserve"> 5000 zł</w:t>
      </w:r>
      <w:r w:rsidR="00A012F5" w:rsidRPr="00E8059C">
        <w:rPr>
          <w:rFonts w:ascii="Times New Roman" w:hAnsi="Times New Roman" w:cs="Times New Roman"/>
        </w:rPr>
        <w:t>;</w:t>
      </w:r>
      <w:r w:rsidRPr="00E8059C">
        <w:rPr>
          <w:rFonts w:ascii="Times New Roman" w:hAnsi="Times New Roman" w:cs="Times New Roman"/>
        </w:rPr>
        <w:t xml:space="preserve"> II miejsce – nagroda w </w:t>
      </w:r>
      <w:r w:rsidR="00E8059C" w:rsidRPr="00E8059C">
        <w:rPr>
          <w:rFonts w:ascii="Times New Roman" w:hAnsi="Times New Roman" w:cs="Times New Roman"/>
        </w:rPr>
        <w:t>wysokości</w:t>
      </w:r>
      <w:r w:rsidRPr="00E8059C">
        <w:rPr>
          <w:rFonts w:ascii="Times New Roman" w:hAnsi="Times New Roman" w:cs="Times New Roman"/>
        </w:rPr>
        <w:t xml:space="preserve"> 4000 zł</w:t>
      </w:r>
      <w:r w:rsidR="00A012F5" w:rsidRPr="00E8059C">
        <w:rPr>
          <w:rFonts w:ascii="Times New Roman" w:hAnsi="Times New Roman" w:cs="Times New Roman"/>
        </w:rPr>
        <w:t>;</w:t>
      </w:r>
      <w:r w:rsidRPr="00E8059C">
        <w:rPr>
          <w:rFonts w:ascii="Times New Roman" w:hAnsi="Times New Roman" w:cs="Times New Roman"/>
        </w:rPr>
        <w:t xml:space="preserve"> III miejsce – nagroda w </w:t>
      </w:r>
      <w:r w:rsidR="00E8059C" w:rsidRPr="00E8059C">
        <w:rPr>
          <w:rFonts w:ascii="Times New Roman" w:hAnsi="Times New Roman" w:cs="Times New Roman"/>
        </w:rPr>
        <w:t>wysokości</w:t>
      </w:r>
      <w:r w:rsidRPr="00E8059C">
        <w:rPr>
          <w:rFonts w:ascii="Times New Roman" w:hAnsi="Times New Roman" w:cs="Times New Roman"/>
        </w:rPr>
        <w:t xml:space="preserve"> 3000 zł</w:t>
      </w:r>
      <w:r w:rsidR="00A012F5" w:rsidRPr="00E8059C">
        <w:rPr>
          <w:rFonts w:ascii="Times New Roman" w:hAnsi="Times New Roman" w:cs="Times New Roman"/>
        </w:rPr>
        <w:t>.</w:t>
      </w:r>
      <w:r w:rsidRPr="00E8059C">
        <w:rPr>
          <w:rFonts w:ascii="Times New Roman" w:hAnsi="Times New Roman" w:cs="Times New Roman"/>
        </w:rPr>
        <w:t xml:space="preserve"> </w:t>
      </w:r>
    </w:p>
    <w:p w14:paraId="0BB4C508" w14:textId="58EBEFEE" w:rsidR="00361222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>Jury ma prawo do innego podziału puli pienię</w:t>
      </w:r>
      <w:r w:rsidR="00361222" w:rsidRPr="00E8059C">
        <w:rPr>
          <w:rFonts w:ascii="Times New Roman" w:hAnsi="Times New Roman" w:cs="Times New Roman"/>
        </w:rPr>
        <w:t>żnej przeznaczonej na nagrody</w:t>
      </w:r>
      <w:r w:rsidR="00BE5C11" w:rsidRPr="00E8059C">
        <w:rPr>
          <w:rFonts w:ascii="Times New Roman" w:hAnsi="Times New Roman" w:cs="Times New Roman"/>
        </w:rPr>
        <w:t xml:space="preserve"> lub nieprzyznania którejkolwiek z nagród w</w:t>
      </w:r>
      <w:r w:rsidR="00BE5C11" w:rsidRPr="00E8059C">
        <w:t xml:space="preserve"> przypadku </w:t>
      </w:r>
      <w:r w:rsidR="00A012F5" w:rsidRPr="00E8059C">
        <w:t xml:space="preserve">znaczącej </w:t>
      </w:r>
      <w:r w:rsidR="00BE5C11" w:rsidRPr="00E8059C">
        <w:t>różnicy poziomu między uczestnikami</w:t>
      </w:r>
      <w:r w:rsidR="00BE5C11" w:rsidRPr="00E8059C">
        <w:rPr>
          <w:rFonts w:ascii="Times New Roman" w:hAnsi="Times New Roman" w:cs="Times New Roman"/>
        </w:rPr>
        <w:t xml:space="preserve"> </w:t>
      </w:r>
      <w:r w:rsidR="00382FF1" w:rsidRPr="00E8059C">
        <w:rPr>
          <w:rFonts w:ascii="Times New Roman" w:hAnsi="Times New Roman" w:cs="Times New Roman"/>
        </w:rPr>
        <w:t>konkursu</w:t>
      </w:r>
      <w:r w:rsidR="00BE5C11" w:rsidRPr="00E8059C">
        <w:rPr>
          <w:rFonts w:ascii="Times New Roman" w:hAnsi="Times New Roman" w:cs="Times New Roman"/>
        </w:rPr>
        <w:t>.</w:t>
      </w:r>
    </w:p>
    <w:p w14:paraId="30F76E64" w14:textId="77777777" w:rsidR="00361222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18. Decyzje jury </w:t>
      </w:r>
      <w:r w:rsidR="00382FF1" w:rsidRPr="00E8059C">
        <w:rPr>
          <w:rFonts w:ascii="Times New Roman" w:hAnsi="Times New Roman" w:cs="Times New Roman"/>
        </w:rPr>
        <w:t>są</w:t>
      </w:r>
      <w:r w:rsidRPr="00E8059C">
        <w:rPr>
          <w:rFonts w:ascii="Times New Roman" w:hAnsi="Times New Roman" w:cs="Times New Roman"/>
        </w:rPr>
        <w:t>̨ ostateczn</w:t>
      </w:r>
      <w:r w:rsidR="00361222" w:rsidRPr="00E8059C">
        <w:rPr>
          <w:rFonts w:ascii="Times New Roman" w:hAnsi="Times New Roman" w:cs="Times New Roman"/>
        </w:rPr>
        <w:t>e.</w:t>
      </w:r>
    </w:p>
    <w:p w14:paraId="1F52CBCB" w14:textId="11ECEA4B" w:rsidR="00EB27D7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19. </w:t>
      </w:r>
      <w:r w:rsidR="00E8059C" w:rsidRPr="00E8059C">
        <w:rPr>
          <w:rFonts w:ascii="Times New Roman" w:hAnsi="Times New Roman" w:cs="Times New Roman"/>
        </w:rPr>
        <w:t>Każdy</w:t>
      </w:r>
      <w:r w:rsidRPr="00E8059C">
        <w:rPr>
          <w:rFonts w:ascii="Times New Roman" w:hAnsi="Times New Roman" w:cs="Times New Roman"/>
        </w:rPr>
        <w:t xml:space="preserve"> laureat ma </w:t>
      </w:r>
      <w:r w:rsidR="00E8059C" w:rsidRPr="00E8059C">
        <w:rPr>
          <w:rFonts w:ascii="Times New Roman" w:hAnsi="Times New Roman" w:cs="Times New Roman"/>
        </w:rPr>
        <w:t>obowiązek</w:t>
      </w:r>
      <w:r w:rsidRPr="00E8059C">
        <w:rPr>
          <w:rFonts w:ascii="Times New Roman" w:hAnsi="Times New Roman" w:cs="Times New Roman"/>
        </w:rPr>
        <w:t xml:space="preserve"> </w:t>
      </w:r>
      <w:r w:rsidR="00E8059C" w:rsidRPr="00E8059C">
        <w:rPr>
          <w:rFonts w:ascii="Times New Roman" w:hAnsi="Times New Roman" w:cs="Times New Roman"/>
        </w:rPr>
        <w:t>wystąpienia</w:t>
      </w:r>
      <w:r w:rsidRPr="00E8059C">
        <w:rPr>
          <w:rFonts w:ascii="Times New Roman" w:hAnsi="Times New Roman" w:cs="Times New Roman"/>
        </w:rPr>
        <w:t xml:space="preserve"> w koncercie finałowym, którego repertuar wyznacza jury. </w:t>
      </w:r>
    </w:p>
    <w:p w14:paraId="4660FFF1" w14:textId="724CB1E0" w:rsidR="00361222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20. Uczestnicy </w:t>
      </w:r>
      <w:r w:rsidR="00075B84" w:rsidRPr="00E8059C">
        <w:rPr>
          <w:rFonts w:ascii="Times New Roman" w:hAnsi="Times New Roman" w:cs="Times New Roman"/>
        </w:rPr>
        <w:t>K</w:t>
      </w:r>
      <w:r w:rsidRPr="00E8059C">
        <w:rPr>
          <w:rFonts w:ascii="Times New Roman" w:hAnsi="Times New Roman" w:cs="Times New Roman"/>
        </w:rPr>
        <w:t xml:space="preserve">onkursu sami </w:t>
      </w:r>
      <w:r w:rsidR="00E8059C" w:rsidRPr="00E8059C">
        <w:rPr>
          <w:rFonts w:ascii="Times New Roman" w:hAnsi="Times New Roman" w:cs="Times New Roman"/>
        </w:rPr>
        <w:t>pokrywają</w:t>
      </w:r>
      <w:r w:rsidRPr="00E8059C">
        <w:rPr>
          <w:rFonts w:ascii="Times New Roman" w:hAnsi="Times New Roman" w:cs="Times New Roman"/>
        </w:rPr>
        <w:t xml:space="preserve">̨ koszty </w:t>
      </w:r>
      <w:r w:rsidR="00E8059C" w:rsidRPr="00E8059C">
        <w:rPr>
          <w:rFonts w:ascii="Times New Roman" w:hAnsi="Times New Roman" w:cs="Times New Roman"/>
        </w:rPr>
        <w:t>podróży</w:t>
      </w:r>
      <w:r w:rsidRPr="00E8059C">
        <w:rPr>
          <w:rFonts w:ascii="Times New Roman" w:hAnsi="Times New Roman" w:cs="Times New Roman"/>
        </w:rPr>
        <w:t xml:space="preserve"> oraz koszty p</w:t>
      </w:r>
      <w:r w:rsidR="00361222" w:rsidRPr="00E8059C">
        <w:rPr>
          <w:rFonts w:ascii="Times New Roman" w:hAnsi="Times New Roman" w:cs="Times New Roman"/>
        </w:rPr>
        <w:t xml:space="preserve">obytu podczas trwania </w:t>
      </w:r>
      <w:r w:rsidR="00075B84" w:rsidRPr="00E8059C">
        <w:rPr>
          <w:rFonts w:ascii="Times New Roman" w:hAnsi="Times New Roman" w:cs="Times New Roman"/>
        </w:rPr>
        <w:t>K</w:t>
      </w:r>
      <w:r w:rsidR="00361222" w:rsidRPr="00E8059C">
        <w:rPr>
          <w:rFonts w:ascii="Times New Roman" w:hAnsi="Times New Roman" w:cs="Times New Roman"/>
        </w:rPr>
        <w:t>onkursu.</w:t>
      </w:r>
    </w:p>
    <w:p w14:paraId="1247882F" w14:textId="4DC6C68E" w:rsidR="00361222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21. Konkurs odbywa </w:t>
      </w:r>
      <w:r w:rsidR="00E8059C" w:rsidRPr="00E8059C">
        <w:rPr>
          <w:rFonts w:ascii="Times New Roman" w:hAnsi="Times New Roman" w:cs="Times New Roman"/>
        </w:rPr>
        <w:t>się</w:t>
      </w:r>
      <w:r w:rsidRPr="00E8059C">
        <w:rPr>
          <w:rFonts w:ascii="Times New Roman" w:hAnsi="Times New Roman" w:cs="Times New Roman"/>
        </w:rPr>
        <w:t xml:space="preserve">̨ przy udziale </w:t>
      </w:r>
      <w:r w:rsidR="00E8059C" w:rsidRPr="00E8059C">
        <w:rPr>
          <w:rFonts w:ascii="Times New Roman" w:hAnsi="Times New Roman" w:cs="Times New Roman"/>
        </w:rPr>
        <w:t>publiczności</w:t>
      </w:r>
      <w:r w:rsidR="00DD50E5" w:rsidRPr="00E8059C">
        <w:rPr>
          <w:rFonts w:ascii="Times New Roman" w:hAnsi="Times New Roman" w:cs="Times New Roman"/>
        </w:rPr>
        <w:t xml:space="preserve"> </w:t>
      </w:r>
      <w:r w:rsidR="008C535D">
        <w:rPr>
          <w:rFonts w:ascii="Times New Roman" w:hAnsi="Times New Roman" w:cs="Times New Roman"/>
        </w:rPr>
        <w:t xml:space="preserve">z </w:t>
      </w:r>
      <w:r w:rsidR="00DD50E5" w:rsidRPr="00E8059C">
        <w:rPr>
          <w:rFonts w:ascii="Times New Roman" w:hAnsi="Times New Roman" w:cs="Times New Roman"/>
        </w:rPr>
        <w:t>zastrzeżeniem sytuacji ograniczających możliwości organizacji koncertów wprowadzonych</w:t>
      </w:r>
      <w:r w:rsidR="00E8059C" w:rsidRPr="00E8059C">
        <w:rPr>
          <w:rFonts w:ascii="Times New Roman" w:hAnsi="Times New Roman" w:cs="Times New Roman"/>
        </w:rPr>
        <w:t xml:space="preserve"> stosownymi</w:t>
      </w:r>
      <w:r w:rsidR="00DD50E5" w:rsidRPr="00E8059C">
        <w:rPr>
          <w:rFonts w:ascii="Times New Roman" w:hAnsi="Times New Roman" w:cs="Times New Roman"/>
        </w:rPr>
        <w:t xml:space="preserve"> ro</w:t>
      </w:r>
      <w:r w:rsidR="00E8059C" w:rsidRPr="00E8059C">
        <w:rPr>
          <w:rFonts w:ascii="Times New Roman" w:hAnsi="Times New Roman" w:cs="Times New Roman"/>
        </w:rPr>
        <w:t>zporządzeniami administracji państwowej</w:t>
      </w:r>
      <w:r w:rsidR="00DD50E5" w:rsidRPr="00E8059C">
        <w:rPr>
          <w:rFonts w:ascii="Times New Roman" w:hAnsi="Times New Roman" w:cs="Times New Roman"/>
        </w:rPr>
        <w:t xml:space="preserve"> lub zarządzeniami Rektora Akademii Muzycznej im. I.J</w:t>
      </w:r>
      <w:r w:rsidR="008C535D">
        <w:rPr>
          <w:rFonts w:ascii="Times New Roman" w:hAnsi="Times New Roman" w:cs="Times New Roman"/>
        </w:rPr>
        <w:t>.</w:t>
      </w:r>
      <w:r w:rsidR="00DD50E5" w:rsidRPr="00E8059C">
        <w:rPr>
          <w:rFonts w:ascii="Times New Roman" w:hAnsi="Times New Roman" w:cs="Times New Roman"/>
        </w:rPr>
        <w:t xml:space="preserve"> Paderewskiego w Poznaniu.</w:t>
      </w:r>
    </w:p>
    <w:p w14:paraId="5D403F6D" w14:textId="63DA6700" w:rsidR="00F953A3" w:rsidRPr="00E8059C" w:rsidRDefault="00F953A3" w:rsidP="008C535D">
      <w:pPr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22. Uczestnik </w:t>
      </w:r>
      <w:r w:rsidR="00075B84" w:rsidRPr="00E8059C">
        <w:rPr>
          <w:rFonts w:ascii="Times New Roman" w:hAnsi="Times New Roman" w:cs="Times New Roman"/>
        </w:rPr>
        <w:t>K</w:t>
      </w:r>
      <w:r w:rsidRPr="00E8059C">
        <w:rPr>
          <w:rFonts w:ascii="Times New Roman" w:hAnsi="Times New Roman" w:cs="Times New Roman"/>
        </w:rPr>
        <w:t>onkursu przesyłając zgłoszenie udziału tym samym nieodpłatnie:</w:t>
      </w:r>
    </w:p>
    <w:p w14:paraId="04CE15F6" w14:textId="11D9A396" w:rsidR="00F953A3" w:rsidRPr="00E8059C" w:rsidRDefault="00F953A3" w:rsidP="008C535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>wyraża zgodę na dokonan</w:t>
      </w:r>
      <w:r w:rsidR="00075B84" w:rsidRPr="00E8059C">
        <w:rPr>
          <w:rFonts w:ascii="Times New Roman" w:hAnsi="Times New Roman" w:cs="Times New Roman"/>
        </w:rPr>
        <w:t>i</w:t>
      </w:r>
      <w:r w:rsidRPr="00E8059C">
        <w:rPr>
          <w:rFonts w:ascii="Times New Roman" w:hAnsi="Times New Roman" w:cs="Times New Roman"/>
        </w:rPr>
        <w:t xml:space="preserve">e przez organizatorów lub przez osoby wybrane przez </w:t>
      </w:r>
      <w:r w:rsidR="00A17603" w:rsidRPr="00E8059C">
        <w:rPr>
          <w:rFonts w:ascii="Times New Roman" w:hAnsi="Times New Roman" w:cs="Times New Roman"/>
        </w:rPr>
        <w:t>o</w:t>
      </w:r>
      <w:r w:rsidRPr="00E8059C">
        <w:rPr>
          <w:rFonts w:ascii="Times New Roman" w:hAnsi="Times New Roman" w:cs="Times New Roman"/>
        </w:rPr>
        <w:t xml:space="preserve">rganizatorów </w:t>
      </w:r>
      <w:r w:rsidR="00075B84" w:rsidRPr="00E8059C">
        <w:rPr>
          <w:rFonts w:ascii="Times New Roman" w:hAnsi="Times New Roman" w:cs="Times New Roman"/>
        </w:rPr>
        <w:t>utrwaleń audialnych</w:t>
      </w:r>
      <w:r w:rsidRPr="00E8059C">
        <w:rPr>
          <w:rFonts w:ascii="Times New Roman" w:hAnsi="Times New Roman" w:cs="Times New Roman"/>
        </w:rPr>
        <w:t>, wizualn</w:t>
      </w:r>
      <w:r w:rsidR="00075B84" w:rsidRPr="00E8059C">
        <w:rPr>
          <w:rFonts w:ascii="Times New Roman" w:hAnsi="Times New Roman" w:cs="Times New Roman"/>
        </w:rPr>
        <w:t>ych</w:t>
      </w:r>
      <w:r w:rsidRPr="00E8059C">
        <w:rPr>
          <w:rFonts w:ascii="Times New Roman" w:hAnsi="Times New Roman" w:cs="Times New Roman"/>
        </w:rPr>
        <w:t xml:space="preserve"> (w tym </w:t>
      </w:r>
      <w:r w:rsidR="00075B84" w:rsidRPr="00E8059C">
        <w:rPr>
          <w:rFonts w:ascii="Times New Roman" w:hAnsi="Times New Roman" w:cs="Times New Roman"/>
        </w:rPr>
        <w:t>fotograficznych</w:t>
      </w:r>
      <w:r w:rsidR="008C535D">
        <w:rPr>
          <w:rFonts w:ascii="Times New Roman" w:hAnsi="Times New Roman" w:cs="Times New Roman"/>
        </w:rPr>
        <w:t>) i </w:t>
      </w:r>
      <w:r w:rsidR="00075B84" w:rsidRPr="00E8059C">
        <w:rPr>
          <w:rFonts w:ascii="Times New Roman" w:hAnsi="Times New Roman" w:cs="Times New Roman"/>
        </w:rPr>
        <w:t xml:space="preserve">audiowizualnych </w:t>
      </w:r>
      <w:r w:rsidRPr="00E8059C">
        <w:rPr>
          <w:rFonts w:ascii="Times New Roman" w:hAnsi="Times New Roman" w:cs="Times New Roman"/>
        </w:rPr>
        <w:t>jego artystycznych wykonań</w:t>
      </w:r>
      <w:r w:rsidR="00075B84" w:rsidRPr="00E8059C">
        <w:rPr>
          <w:rFonts w:ascii="Times New Roman" w:hAnsi="Times New Roman" w:cs="Times New Roman"/>
        </w:rPr>
        <w:t>,</w:t>
      </w:r>
      <w:r w:rsidRPr="00E8059C">
        <w:rPr>
          <w:rFonts w:ascii="Times New Roman" w:hAnsi="Times New Roman" w:cs="Times New Roman"/>
        </w:rPr>
        <w:t xml:space="preserve"> mających miejsce w ramach </w:t>
      </w:r>
      <w:r w:rsidR="00075B84" w:rsidRPr="00E8059C">
        <w:rPr>
          <w:rFonts w:ascii="Times New Roman" w:hAnsi="Times New Roman" w:cs="Times New Roman"/>
        </w:rPr>
        <w:t>K</w:t>
      </w:r>
      <w:r w:rsidRPr="00E8059C">
        <w:rPr>
          <w:rFonts w:ascii="Times New Roman" w:hAnsi="Times New Roman" w:cs="Times New Roman"/>
        </w:rPr>
        <w:t xml:space="preserve">onkursu (każdego z etapów) </w:t>
      </w:r>
      <w:r w:rsidR="00075B84" w:rsidRPr="00E8059C">
        <w:rPr>
          <w:rFonts w:ascii="Times New Roman" w:hAnsi="Times New Roman" w:cs="Times New Roman"/>
        </w:rPr>
        <w:t xml:space="preserve">i </w:t>
      </w:r>
      <w:r w:rsidRPr="00E8059C">
        <w:rPr>
          <w:rFonts w:ascii="Times New Roman" w:hAnsi="Times New Roman" w:cs="Times New Roman"/>
        </w:rPr>
        <w:t>koncertu laureatów oraz przenosi na Akademię Muzyczną im. I</w:t>
      </w:r>
      <w:r w:rsidR="00A012F5" w:rsidRPr="00E8059C">
        <w:rPr>
          <w:rFonts w:ascii="Times New Roman" w:hAnsi="Times New Roman" w:cs="Times New Roman"/>
        </w:rPr>
        <w:t xml:space="preserve"> </w:t>
      </w:r>
      <w:r w:rsidRPr="00E8059C">
        <w:rPr>
          <w:rFonts w:ascii="Times New Roman" w:hAnsi="Times New Roman" w:cs="Times New Roman"/>
        </w:rPr>
        <w:t xml:space="preserve">J. Paderewskiego w Poznaniu, a także Fundację Akademii Muzycznej </w:t>
      </w:r>
      <w:r w:rsidR="00A17603" w:rsidRPr="00E8059C">
        <w:rPr>
          <w:rFonts w:ascii="Times New Roman" w:hAnsi="Times New Roman" w:cs="Times New Roman"/>
        </w:rPr>
        <w:t xml:space="preserve"> im. I. J. Paderewskiego </w:t>
      </w:r>
      <w:r w:rsidRPr="00E8059C">
        <w:rPr>
          <w:rFonts w:ascii="Times New Roman" w:hAnsi="Times New Roman" w:cs="Times New Roman"/>
        </w:rPr>
        <w:t>w Poznaniu wszelkie prawa majątkowe do tych artystycznych wykonań zgodnie z pkt</w:t>
      </w:r>
      <w:r w:rsidR="00A012F5" w:rsidRPr="00E8059C">
        <w:rPr>
          <w:rFonts w:ascii="Times New Roman" w:hAnsi="Times New Roman" w:cs="Times New Roman"/>
        </w:rPr>
        <w:t>.</w:t>
      </w:r>
      <w:r w:rsidRPr="00E8059C">
        <w:rPr>
          <w:rFonts w:ascii="Times New Roman" w:hAnsi="Times New Roman" w:cs="Times New Roman"/>
        </w:rPr>
        <w:t xml:space="preserve"> 23</w:t>
      </w:r>
      <w:r w:rsidR="00A012F5" w:rsidRPr="00E8059C">
        <w:rPr>
          <w:rFonts w:ascii="Times New Roman" w:hAnsi="Times New Roman" w:cs="Times New Roman"/>
        </w:rPr>
        <w:t>.</w:t>
      </w:r>
      <w:r w:rsidRPr="00E8059C">
        <w:rPr>
          <w:rFonts w:ascii="Times New Roman" w:hAnsi="Times New Roman" w:cs="Times New Roman"/>
        </w:rPr>
        <w:t xml:space="preserve"> poniżej,</w:t>
      </w:r>
    </w:p>
    <w:p w14:paraId="712D3E47" w14:textId="46E83A0B" w:rsidR="00F953A3" w:rsidRPr="00E8059C" w:rsidRDefault="00F953A3" w:rsidP="008C535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wyraża zgodę na utrwalenie audialne, wizualne (w tym fotograficzne) i audiowizualne swojego wizerunku podczas trwania </w:t>
      </w:r>
      <w:r w:rsidR="00E26646" w:rsidRPr="00E8059C">
        <w:rPr>
          <w:rFonts w:ascii="Times New Roman" w:hAnsi="Times New Roman" w:cs="Times New Roman"/>
        </w:rPr>
        <w:t>K</w:t>
      </w:r>
      <w:r w:rsidRPr="00E8059C">
        <w:rPr>
          <w:rFonts w:ascii="Times New Roman" w:hAnsi="Times New Roman" w:cs="Times New Roman"/>
        </w:rPr>
        <w:t>onkursu (w tym wykonywania utworów) oraz zezwala Akademii Muzycznej im. I.</w:t>
      </w:r>
      <w:r w:rsidR="00A012F5" w:rsidRPr="00E8059C">
        <w:rPr>
          <w:rFonts w:ascii="Times New Roman" w:hAnsi="Times New Roman" w:cs="Times New Roman"/>
        </w:rPr>
        <w:t xml:space="preserve"> </w:t>
      </w:r>
      <w:r w:rsidRPr="00E8059C">
        <w:rPr>
          <w:rFonts w:ascii="Times New Roman" w:hAnsi="Times New Roman" w:cs="Times New Roman"/>
        </w:rPr>
        <w:t xml:space="preserve">J. Paderewskiego w Poznaniu, a także Fundacji Akademii Muzycznej w Poznaniu na rozpowszechnianie jego wizerunku utrwalonego w związku z udziałem w </w:t>
      </w:r>
      <w:r w:rsidR="00E26646" w:rsidRPr="00E8059C">
        <w:rPr>
          <w:rFonts w:ascii="Times New Roman" w:hAnsi="Times New Roman" w:cs="Times New Roman"/>
        </w:rPr>
        <w:t>K</w:t>
      </w:r>
      <w:r w:rsidRPr="00E8059C">
        <w:rPr>
          <w:rFonts w:ascii="Times New Roman" w:hAnsi="Times New Roman" w:cs="Times New Roman"/>
        </w:rPr>
        <w:t>onkursie i koncercie laureatów,</w:t>
      </w:r>
    </w:p>
    <w:p w14:paraId="6FBB27AB" w14:textId="77777777" w:rsidR="00F953A3" w:rsidRPr="00E8059C" w:rsidRDefault="00F953A3" w:rsidP="008C535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>upoważnia Akademię Muzyczną im. I.</w:t>
      </w:r>
      <w:r w:rsidR="00A012F5" w:rsidRPr="00E8059C">
        <w:rPr>
          <w:rFonts w:ascii="Times New Roman" w:hAnsi="Times New Roman" w:cs="Times New Roman"/>
        </w:rPr>
        <w:t xml:space="preserve"> </w:t>
      </w:r>
      <w:r w:rsidRPr="00E8059C">
        <w:rPr>
          <w:rFonts w:ascii="Times New Roman" w:hAnsi="Times New Roman" w:cs="Times New Roman"/>
        </w:rPr>
        <w:t>J. Paderewskiego w Poznaniu a także Fundację Akademii Muzycznej w Poznaniu do wykonywania jego osobistych praw związanych z artystycznymi wykonaniami, o których mowa w lit. a. i b. powyżej, i zobowiązuje się, że nie będzie wykonywał przysługujących mu praw osobistych w sposób ograniczający organizatorów w wykonywaniu ich praw nabytych na podstawie niniejszego regulaminu,</w:t>
      </w:r>
    </w:p>
    <w:p w14:paraId="79EDD151" w14:textId="77777777" w:rsidR="00F953A3" w:rsidRPr="00E8059C" w:rsidRDefault="00F953A3" w:rsidP="008C535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>przenosi na rzecz Akademii Muzycznej im. I.</w:t>
      </w:r>
      <w:r w:rsidR="0030303F" w:rsidRPr="00E8059C">
        <w:rPr>
          <w:rFonts w:ascii="Times New Roman" w:hAnsi="Times New Roman" w:cs="Times New Roman"/>
        </w:rPr>
        <w:t xml:space="preserve"> </w:t>
      </w:r>
      <w:r w:rsidRPr="00E8059C">
        <w:rPr>
          <w:rFonts w:ascii="Times New Roman" w:hAnsi="Times New Roman" w:cs="Times New Roman"/>
        </w:rPr>
        <w:t>J. Paderewskiego w Poznaniu, a także Fundacji Akademii Muzycznej w Poznaniu prawo do udzielania zgody na wykonywanie praw zależnych do artystycznych wykonań, o których mowa w niniejszym regulaminie oraz zezwala Akademii Muzycznej im. I.</w:t>
      </w:r>
      <w:r w:rsidR="0030303F" w:rsidRPr="00E8059C">
        <w:rPr>
          <w:rFonts w:ascii="Times New Roman" w:hAnsi="Times New Roman" w:cs="Times New Roman"/>
        </w:rPr>
        <w:t xml:space="preserve"> </w:t>
      </w:r>
      <w:r w:rsidRPr="00E8059C">
        <w:rPr>
          <w:rFonts w:ascii="Times New Roman" w:hAnsi="Times New Roman" w:cs="Times New Roman"/>
        </w:rPr>
        <w:t>J. Paderewskiego w Poznaniu, a także Fundacji Akademii Muzycznej w Poznaniu na korzystanie z artystycznych wykonań i wizerunku zarówno w całości, jak i w dowolnie wybranych fragmentach, dokonywanie adaptacji, skrótów i przeróbek oraz tłumaczeń i oświadcza, że takie ich wykorzystanie nie będzie uważane za naruszające jego prawa; uczestnik zezwala jednocześnie na oznaczenie artystycznych wykonań i wizerunku jego imieniem i nazwiskiem.</w:t>
      </w:r>
    </w:p>
    <w:p w14:paraId="3383F68E" w14:textId="77777777" w:rsidR="00F953A3" w:rsidRPr="00E8059C" w:rsidRDefault="00F953A3" w:rsidP="008C535D">
      <w:pPr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lastRenderedPageBreak/>
        <w:t>23.    Przeniesienie i udzielenie praw, o których mowa w pkt. 22</w:t>
      </w:r>
      <w:r w:rsidR="0030303F" w:rsidRPr="00E8059C">
        <w:rPr>
          <w:rFonts w:ascii="Times New Roman" w:hAnsi="Times New Roman" w:cs="Times New Roman"/>
        </w:rPr>
        <w:t>.</w:t>
      </w:r>
      <w:r w:rsidRPr="00E8059C">
        <w:rPr>
          <w:rFonts w:ascii="Times New Roman" w:hAnsi="Times New Roman" w:cs="Times New Roman"/>
        </w:rPr>
        <w:t xml:space="preserve"> jest nieograniczone czasowo i terytorialnie oraz obejmuje wszystkie pola eksploatacji znane w chwili ogłoszenia niniejszego regulaminu, a w szczególności:</w:t>
      </w:r>
    </w:p>
    <w:p w14:paraId="68966F3D" w14:textId="77777777" w:rsidR="00F953A3" w:rsidRPr="00E8059C" w:rsidRDefault="00F953A3" w:rsidP="008C535D">
      <w:pPr>
        <w:pStyle w:val="Akapitzlist"/>
        <w:numPr>
          <w:ilvl w:val="1"/>
          <w:numId w:val="3"/>
        </w:numPr>
        <w:spacing w:after="160" w:line="259" w:lineRule="auto"/>
        <w:ind w:left="709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>wszelkie utrwalanie i zwielokrotnianie (w tym wprowadzanie do pamięci komputera lub innego urządzenia), wytwarzanie egzemplarzy jakąkolwiek techniką, w tym drukarską, reprograficzną, zapisu magnetycznego, mechanicznego, optycznego, elektronicznego lub innego, techniką analogową lub cyfrową, w dowolnym systemie lub formacie; na wszelkich nośnikach, w tym wszelkich nośnikach audio, wideo lub audiowizualnych i innych nośnikach zapisów i pamięci, uploading, downloading, digitalizację, użycie w utworze multimedialnym,</w:t>
      </w:r>
    </w:p>
    <w:p w14:paraId="6E366634" w14:textId="77777777" w:rsidR="00F953A3" w:rsidRPr="00E8059C" w:rsidRDefault="00F953A3" w:rsidP="008C535D">
      <w:pPr>
        <w:pStyle w:val="Akapitzlist"/>
        <w:numPr>
          <w:ilvl w:val="1"/>
          <w:numId w:val="3"/>
        </w:numPr>
        <w:spacing w:after="160" w:line="259" w:lineRule="auto"/>
        <w:ind w:left="709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>wszelki obrót oryginałem i egzemplarzami wytworzonymi zgodnie z lit. a. powyżej – wprowadzanie ich do obrotu, najem, dzierżawa, użyczanie,</w:t>
      </w:r>
    </w:p>
    <w:p w14:paraId="37FBBA13" w14:textId="77777777" w:rsidR="00F953A3" w:rsidRPr="00E8059C" w:rsidRDefault="00F953A3" w:rsidP="008C535D">
      <w:pPr>
        <w:pStyle w:val="Akapitzlist"/>
        <w:numPr>
          <w:ilvl w:val="1"/>
          <w:numId w:val="3"/>
        </w:numPr>
        <w:spacing w:after="160" w:line="259" w:lineRule="auto"/>
        <w:ind w:left="709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>wszelkie inne rozpowszechnianie, w tym:</w:t>
      </w:r>
    </w:p>
    <w:p w14:paraId="4F1E3501" w14:textId="77777777" w:rsidR="00F953A3" w:rsidRPr="00E8059C" w:rsidRDefault="00F953A3" w:rsidP="008C535D">
      <w:pPr>
        <w:pStyle w:val="Akapitzlist"/>
        <w:numPr>
          <w:ilvl w:val="0"/>
          <w:numId w:val="4"/>
        </w:numPr>
        <w:spacing w:after="160" w:line="259" w:lineRule="auto"/>
        <w:ind w:left="1134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>emisja na żywo oraz wszelkie nadawanie, reemitowanie, w tym za pomocą wizji i/lub fonii przewodowej lub bezprzewodowej, przez stacje naziemne, za pośrednictwem satelity, a także udostępnianie (w tym z wykorzystaniem technologii strumieniowej) w Internecie, w innych sieciach informatycznych, kablowych, telekomunikacyjnych lub multimedialnych lub innych systemach przekazu, w sposób niekodowany lub kodowany, w obiegu otwartym lub zamkniętym, w jakiejkolwiek technice (w tym analogowej lub cyfrowej, wysokiej rozdzielczości [HD], trójwymiarowej [3D]), systemie lub formacie, z lub bez możliwości zapisu, w tym także w serwisach tekstowych, multimedialnych, internetowych, telefonicznych lub telekomunikacyjnych, udostępnianie jako wideo na zamówienie (video-on-demand);</w:t>
      </w:r>
    </w:p>
    <w:p w14:paraId="54E459DA" w14:textId="77777777" w:rsidR="00F953A3" w:rsidRPr="00E8059C" w:rsidRDefault="00F953A3" w:rsidP="008C535D">
      <w:pPr>
        <w:pStyle w:val="Akapitzlist"/>
        <w:numPr>
          <w:ilvl w:val="0"/>
          <w:numId w:val="4"/>
        </w:numPr>
        <w:spacing w:after="160" w:line="259" w:lineRule="auto"/>
        <w:ind w:left="1134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>wszelkie publiczne udostępnianie w taki sposób, aby każdy mógł mieć dostęp do przedmiotów praw w miejscu i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a także w ramach dowolnych usług telekomunikacyjnych z zastosowaniem jakichkolwiek systemów i urządzeń;</w:t>
      </w:r>
    </w:p>
    <w:p w14:paraId="5757EF03" w14:textId="77777777" w:rsidR="00F953A3" w:rsidRPr="00E8059C" w:rsidRDefault="00F953A3" w:rsidP="008C535D">
      <w:pPr>
        <w:pStyle w:val="Akapitzlist"/>
        <w:numPr>
          <w:ilvl w:val="0"/>
          <w:numId w:val="4"/>
        </w:numPr>
        <w:spacing w:line="259" w:lineRule="auto"/>
        <w:ind w:left="1134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>wszelkie publiczne odtwarzanie, wyświetlanie, wykonywanie, wystawianie,</w:t>
      </w:r>
    </w:p>
    <w:p w14:paraId="637938BA" w14:textId="77777777" w:rsidR="00F953A3" w:rsidRPr="00E8059C" w:rsidRDefault="00F953A3" w:rsidP="008C535D">
      <w:pPr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24.    Przeniesienie i udzielenie praw wymienionych </w:t>
      </w:r>
      <w:r w:rsidR="00A810FD" w:rsidRPr="00E8059C">
        <w:rPr>
          <w:rFonts w:ascii="Times New Roman" w:hAnsi="Times New Roman" w:cs="Times New Roman"/>
        </w:rPr>
        <w:t xml:space="preserve">powyżej </w:t>
      </w:r>
      <w:r w:rsidRPr="00E8059C">
        <w:rPr>
          <w:rFonts w:ascii="Times New Roman" w:hAnsi="Times New Roman" w:cs="Times New Roman"/>
        </w:rPr>
        <w:t>następuje z chwilą ustalenia artystycznych wykonań. O ile jest to możliwe na podstawie przepisów prawa uczestnik zrzeka się praw do honorariów związanych z emisją internetową, telewizyjną i radiową artystycznych wykonań, o których mowa w pkt. 22</w:t>
      </w:r>
      <w:r w:rsidR="0030303F" w:rsidRPr="00E8059C">
        <w:rPr>
          <w:rFonts w:ascii="Times New Roman" w:hAnsi="Times New Roman" w:cs="Times New Roman"/>
        </w:rPr>
        <w:t>.</w:t>
      </w:r>
      <w:r w:rsidRPr="00E8059C">
        <w:rPr>
          <w:rFonts w:ascii="Times New Roman" w:hAnsi="Times New Roman" w:cs="Times New Roman"/>
        </w:rPr>
        <w:t xml:space="preserve"> powyżej.</w:t>
      </w:r>
    </w:p>
    <w:p w14:paraId="3C823454" w14:textId="77777777" w:rsidR="00F953A3" w:rsidRPr="00E8059C" w:rsidRDefault="00F953A3" w:rsidP="008C535D">
      <w:pPr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>25. W zakresie praw nabywanych na podstawie niniejszego regulaminu Akademii Muzycznej im. I.</w:t>
      </w:r>
      <w:r w:rsidR="0030303F" w:rsidRPr="00E8059C">
        <w:rPr>
          <w:rFonts w:ascii="Times New Roman" w:hAnsi="Times New Roman" w:cs="Times New Roman"/>
        </w:rPr>
        <w:t xml:space="preserve"> </w:t>
      </w:r>
      <w:r w:rsidRPr="00E8059C">
        <w:rPr>
          <w:rFonts w:ascii="Times New Roman" w:hAnsi="Times New Roman" w:cs="Times New Roman"/>
        </w:rPr>
        <w:t>J. Paderewskiego w Poznaniu, a także Fundacji Akademii Muzycznej w Poznaniu przysługuje nieograniczone uprawnienie do ich przenoszenia na inne podmioty, udzielania licencji lub dalszych upoważnień. Z tego tytułu uczestnikowi nie przysługuje prawo do wynagrodzenia.</w:t>
      </w:r>
    </w:p>
    <w:p w14:paraId="58239D3F" w14:textId="163D2863" w:rsidR="00A25CFA" w:rsidRPr="00E8059C" w:rsidRDefault="00A25CFA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954627C" w14:textId="368C8140" w:rsidR="00A25CFA" w:rsidRPr="00AB4F34" w:rsidRDefault="00CC7DBE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AB4F34">
        <w:rPr>
          <w:rFonts w:ascii="Times New Roman" w:hAnsi="Times New Roman" w:cs="Times New Roman"/>
          <w:b/>
        </w:rPr>
        <w:t>REPERTUAR</w:t>
      </w:r>
    </w:p>
    <w:p w14:paraId="1A5E46F8" w14:textId="77777777" w:rsidR="00F46A32" w:rsidRPr="00E8059C" w:rsidRDefault="00F46A32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0A43E62E" w14:textId="3D9CF692" w:rsidR="00EB27D7" w:rsidRPr="00E8059C" w:rsidRDefault="00CB7EB1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  <w:b/>
        </w:rPr>
        <w:t>I ETAP</w:t>
      </w:r>
      <w:r w:rsidR="00EB27D7" w:rsidRPr="00E8059C">
        <w:rPr>
          <w:rFonts w:ascii="Times New Roman" w:hAnsi="Times New Roman" w:cs="Times New Roman"/>
        </w:rPr>
        <w:t xml:space="preserve"> </w:t>
      </w:r>
      <w:r w:rsidR="00A810FD" w:rsidRPr="00E8059C">
        <w:rPr>
          <w:rFonts w:ascii="Times New Roman" w:hAnsi="Times New Roman" w:cs="Times New Roman"/>
        </w:rPr>
        <w:t>(preselekcja)</w:t>
      </w:r>
    </w:p>
    <w:p w14:paraId="27078CC5" w14:textId="40D269F2" w:rsidR="00A810FD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>Nagrania eliminacyjne wideo (czas trwa</w:t>
      </w:r>
      <w:r w:rsidR="00382FF1" w:rsidRPr="00E8059C">
        <w:rPr>
          <w:rFonts w:ascii="Times New Roman" w:hAnsi="Times New Roman" w:cs="Times New Roman"/>
        </w:rPr>
        <w:t xml:space="preserve">nia nie dłuższy </w:t>
      </w:r>
      <w:r w:rsidR="00E8059C" w:rsidRPr="00E8059C">
        <w:rPr>
          <w:rFonts w:ascii="Times New Roman" w:hAnsi="Times New Roman" w:cs="Times New Roman"/>
        </w:rPr>
        <w:t>niż</w:t>
      </w:r>
      <w:r w:rsidR="00382FF1" w:rsidRPr="00E8059C">
        <w:rPr>
          <w:rFonts w:ascii="Times New Roman" w:hAnsi="Times New Roman" w:cs="Times New Roman"/>
        </w:rPr>
        <w:t>̇ 20 minut</w:t>
      </w:r>
      <w:r w:rsidR="00E26646" w:rsidRPr="00E8059C">
        <w:rPr>
          <w:rFonts w:ascii="Times New Roman" w:hAnsi="Times New Roman" w:cs="Times New Roman"/>
        </w:rPr>
        <w:t>)</w:t>
      </w:r>
      <w:r w:rsidR="00382FF1" w:rsidRPr="00E8059C">
        <w:rPr>
          <w:rFonts w:ascii="Times New Roman" w:hAnsi="Times New Roman" w:cs="Times New Roman"/>
        </w:rPr>
        <w:t>.</w:t>
      </w:r>
      <w:r w:rsidR="00CB7EB1" w:rsidRPr="00E8059C">
        <w:rPr>
          <w:rFonts w:ascii="Times New Roman" w:hAnsi="Times New Roman" w:cs="Times New Roman"/>
        </w:rPr>
        <w:t xml:space="preserve"> </w:t>
      </w:r>
      <w:r w:rsidRPr="00E8059C">
        <w:rPr>
          <w:rFonts w:ascii="Times New Roman" w:hAnsi="Times New Roman" w:cs="Times New Roman"/>
        </w:rPr>
        <w:t xml:space="preserve">Wykonanie utworów powinno </w:t>
      </w:r>
      <w:r w:rsidR="00E8059C" w:rsidRPr="00E8059C">
        <w:rPr>
          <w:rFonts w:ascii="Times New Roman" w:hAnsi="Times New Roman" w:cs="Times New Roman"/>
        </w:rPr>
        <w:t>być</w:t>
      </w:r>
      <w:r w:rsidRPr="00E8059C">
        <w:rPr>
          <w:rFonts w:ascii="Times New Roman" w:hAnsi="Times New Roman" w:cs="Times New Roman"/>
        </w:rPr>
        <w:t xml:space="preserve">́ zarejestrowane w </w:t>
      </w:r>
      <w:r w:rsidR="00E8059C" w:rsidRPr="00E8059C">
        <w:rPr>
          <w:rFonts w:ascii="Times New Roman" w:hAnsi="Times New Roman" w:cs="Times New Roman"/>
        </w:rPr>
        <w:t>całości</w:t>
      </w:r>
      <w:r w:rsidR="00A810FD" w:rsidRPr="00E8059C">
        <w:rPr>
          <w:rFonts w:ascii="Times New Roman" w:hAnsi="Times New Roman" w:cs="Times New Roman"/>
        </w:rPr>
        <w:t xml:space="preserve"> bez jakiegokolwiek </w:t>
      </w:r>
      <w:r w:rsidR="00E8059C" w:rsidRPr="00E8059C">
        <w:rPr>
          <w:rFonts w:ascii="Times New Roman" w:hAnsi="Times New Roman" w:cs="Times New Roman"/>
        </w:rPr>
        <w:t>montażu</w:t>
      </w:r>
      <w:r w:rsidR="00A810FD" w:rsidRPr="00E8059C">
        <w:rPr>
          <w:rFonts w:ascii="Times New Roman" w:hAnsi="Times New Roman" w:cs="Times New Roman"/>
        </w:rPr>
        <w:t xml:space="preserve"> i powinno przedstawiać całą postać uczestnika podczas wykonywa</w:t>
      </w:r>
      <w:r w:rsidR="00382FF1" w:rsidRPr="00E8059C">
        <w:rPr>
          <w:rFonts w:ascii="Times New Roman" w:hAnsi="Times New Roman" w:cs="Times New Roman"/>
        </w:rPr>
        <w:t>nia na żywo nagrywanego utworu.</w:t>
      </w:r>
    </w:p>
    <w:p w14:paraId="67B033D6" w14:textId="4611CD55" w:rsidR="00EB27D7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lastRenderedPageBreak/>
        <w:t xml:space="preserve">1. </w:t>
      </w:r>
      <w:r w:rsidRPr="00E8059C">
        <w:rPr>
          <w:rFonts w:ascii="Times New Roman" w:hAnsi="Times New Roman" w:cs="Times New Roman"/>
          <w:u w:val="single"/>
        </w:rPr>
        <w:t>Marimba</w:t>
      </w:r>
      <w:r w:rsidR="00382FF1" w:rsidRPr="00E8059C">
        <w:rPr>
          <w:rFonts w:ascii="Times New Roman" w:hAnsi="Times New Roman" w:cs="Times New Roman"/>
        </w:rPr>
        <w:t xml:space="preserve">: </w:t>
      </w:r>
      <w:r w:rsidRPr="00E8059C">
        <w:rPr>
          <w:rFonts w:ascii="Times New Roman" w:hAnsi="Times New Roman" w:cs="Times New Roman"/>
        </w:rPr>
        <w:t xml:space="preserve">J. S. Bach – dwie </w:t>
      </w:r>
      <w:r w:rsidR="00E8059C" w:rsidRPr="00E8059C">
        <w:rPr>
          <w:rFonts w:ascii="Times New Roman" w:hAnsi="Times New Roman" w:cs="Times New Roman"/>
        </w:rPr>
        <w:t>części</w:t>
      </w:r>
      <w:r w:rsidRPr="00E8059C">
        <w:rPr>
          <w:rFonts w:ascii="Times New Roman" w:hAnsi="Times New Roman" w:cs="Times New Roman"/>
        </w:rPr>
        <w:t xml:space="preserve"> ze suit wiolonczelowych </w:t>
      </w:r>
      <w:r w:rsidR="00E8059C" w:rsidRPr="00E8059C">
        <w:rPr>
          <w:rFonts w:ascii="Times New Roman" w:hAnsi="Times New Roman" w:cs="Times New Roman"/>
        </w:rPr>
        <w:t>zróżnicowane</w:t>
      </w:r>
      <w:r w:rsidRPr="00E8059C">
        <w:rPr>
          <w:rFonts w:ascii="Times New Roman" w:hAnsi="Times New Roman" w:cs="Times New Roman"/>
        </w:rPr>
        <w:t xml:space="preserve"> pod </w:t>
      </w:r>
      <w:r w:rsidR="00E8059C" w:rsidRPr="00E8059C">
        <w:rPr>
          <w:rFonts w:ascii="Times New Roman" w:hAnsi="Times New Roman" w:cs="Times New Roman"/>
        </w:rPr>
        <w:t>względem</w:t>
      </w:r>
      <w:r w:rsidRPr="00E8059C">
        <w:rPr>
          <w:rFonts w:ascii="Times New Roman" w:hAnsi="Times New Roman" w:cs="Times New Roman"/>
        </w:rPr>
        <w:t xml:space="preserve"> tempa </w:t>
      </w:r>
    </w:p>
    <w:p w14:paraId="6DC18383" w14:textId="5C49E929" w:rsidR="00EB27D7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2. </w:t>
      </w:r>
      <w:r w:rsidRPr="00E8059C">
        <w:rPr>
          <w:rFonts w:ascii="Times New Roman" w:hAnsi="Times New Roman" w:cs="Times New Roman"/>
          <w:u w:val="single"/>
        </w:rPr>
        <w:t>Utwór dowolny</w:t>
      </w:r>
      <w:r w:rsidRPr="00E8059C">
        <w:rPr>
          <w:rFonts w:ascii="Times New Roman" w:hAnsi="Times New Roman" w:cs="Times New Roman"/>
        </w:rPr>
        <w:t xml:space="preserve"> (</w:t>
      </w:r>
      <w:r w:rsidR="00E8059C" w:rsidRPr="00E8059C">
        <w:rPr>
          <w:rFonts w:ascii="Times New Roman" w:hAnsi="Times New Roman" w:cs="Times New Roman"/>
        </w:rPr>
        <w:t>nieobejmujący</w:t>
      </w:r>
      <w:r w:rsidRPr="00E8059C">
        <w:rPr>
          <w:rFonts w:ascii="Times New Roman" w:hAnsi="Times New Roman" w:cs="Times New Roman"/>
        </w:rPr>
        <w:t xml:space="preserve"> instrumentów melodycznych) </w:t>
      </w:r>
    </w:p>
    <w:p w14:paraId="33DF3293" w14:textId="77777777" w:rsidR="00A810FD" w:rsidRPr="00E8059C" w:rsidRDefault="00A810FD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4A40028" w14:textId="5A255A92" w:rsidR="00EB27D7" w:rsidRPr="00E8059C" w:rsidRDefault="00CB7EB1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8059C">
        <w:rPr>
          <w:rFonts w:ascii="Times New Roman" w:hAnsi="Times New Roman" w:cs="Times New Roman"/>
          <w:b/>
        </w:rPr>
        <w:t>II ETAP</w:t>
      </w:r>
    </w:p>
    <w:p w14:paraId="72A6AE55" w14:textId="1B6FA4F7" w:rsidR="00EB27D7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Całkowity czas prezentacji utworów w II etapie nie </w:t>
      </w:r>
      <w:r w:rsidR="00E8059C" w:rsidRPr="00E8059C">
        <w:rPr>
          <w:rFonts w:ascii="Times New Roman" w:hAnsi="Times New Roman" w:cs="Times New Roman"/>
        </w:rPr>
        <w:t>może</w:t>
      </w:r>
      <w:r w:rsidRPr="00E8059C">
        <w:rPr>
          <w:rFonts w:ascii="Times New Roman" w:hAnsi="Times New Roman" w:cs="Times New Roman"/>
        </w:rPr>
        <w:t xml:space="preserve"> </w:t>
      </w:r>
      <w:r w:rsidR="00E8059C" w:rsidRPr="00E8059C">
        <w:rPr>
          <w:rFonts w:ascii="Times New Roman" w:hAnsi="Times New Roman" w:cs="Times New Roman"/>
        </w:rPr>
        <w:t>przekroczyć</w:t>
      </w:r>
      <w:r w:rsidRPr="00E8059C">
        <w:rPr>
          <w:rFonts w:ascii="Times New Roman" w:hAnsi="Times New Roman" w:cs="Times New Roman"/>
        </w:rPr>
        <w:t xml:space="preserve">́ 20 minut </w:t>
      </w:r>
    </w:p>
    <w:p w14:paraId="7F7AEEBB" w14:textId="77777777" w:rsidR="00A810FD" w:rsidRPr="00766B78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66B78">
        <w:rPr>
          <w:rFonts w:ascii="Times New Roman" w:hAnsi="Times New Roman" w:cs="Times New Roman"/>
          <w:b/>
          <w:lang w:val="en-US"/>
        </w:rPr>
        <w:t>1.</w:t>
      </w:r>
      <w:r w:rsidRPr="00766B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6B78">
        <w:rPr>
          <w:rFonts w:ascii="Times New Roman" w:hAnsi="Times New Roman" w:cs="Times New Roman"/>
          <w:u w:val="single"/>
          <w:lang w:val="en-US"/>
        </w:rPr>
        <w:t>Kotły</w:t>
      </w:r>
      <w:proofErr w:type="spellEnd"/>
      <w:r w:rsidRPr="00766B78">
        <w:rPr>
          <w:rFonts w:ascii="Times New Roman" w:hAnsi="Times New Roman" w:cs="Times New Roman"/>
          <w:lang w:val="en-US"/>
        </w:rPr>
        <w:t xml:space="preserve">: Elliott Carter, </w:t>
      </w:r>
      <w:proofErr w:type="spellStart"/>
      <w:r w:rsidRPr="00766B78">
        <w:rPr>
          <w:rFonts w:ascii="Times New Roman" w:hAnsi="Times New Roman" w:cs="Times New Roman"/>
          <w:lang w:val="en-US"/>
        </w:rPr>
        <w:t>jeden</w:t>
      </w:r>
      <w:proofErr w:type="spellEnd"/>
      <w:r w:rsidRPr="00766B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6B78">
        <w:rPr>
          <w:rFonts w:ascii="Times New Roman" w:hAnsi="Times New Roman" w:cs="Times New Roman"/>
          <w:lang w:val="en-US"/>
        </w:rPr>
        <w:t>utwór</w:t>
      </w:r>
      <w:proofErr w:type="spellEnd"/>
      <w:r w:rsidRPr="00766B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6B78">
        <w:rPr>
          <w:rFonts w:ascii="Times New Roman" w:hAnsi="Times New Roman" w:cs="Times New Roman"/>
          <w:lang w:val="en-US"/>
        </w:rPr>
        <w:t>ze</w:t>
      </w:r>
      <w:proofErr w:type="spellEnd"/>
      <w:r w:rsidRPr="00766B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6B78">
        <w:rPr>
          <w:rFonts w:ascii="Times New Roman" w:hAnsi="Times New Roman" w:cs="Times New Roman"/>
          <w:lang w:val="en-US"/>
        </w:rPr>
        <w:t>zbior</w:t>
      </w:r>
      <w:r w:rsidR="00A810FD" w:rsidRPr="00766B78">
        <w:rPr>
          <w:rFonts w:ascii="Times New Roman" w:hAnsi="Times New Roman" w:cs="Times New Roman"/>
          <w:lang w:val="en-US"/>
        </w:rPr>
        <w:t>u</w:t>
      </w:r>
      <w:proofErr w:type="spellEnd"/>
      <w:r w:rsidR="00A810FD" w:rsidRPr="00766B78">
        <w:rPr>
          <w:rFonts w:ascii="Times New Roman" w:hAnsi="Times New Roman" w:cs="Times New Roman"/>
          <w:lang w:val="en-US"/>
        </w:rPr>
        <w:t xml:space="preserve"> </w:t>
      </w:r>
      <w:r w:rsidR="00A810FD" w:rsidRPr="00766B78">
        <w:rPr>
          <w:rFonts w:ascii="Times New Roman" w:hAnsi="Times New Roman" w:cs="Times New Roman"/>
          <w:i/>
          <w:lang w:val="en-US"/>
        </w:rPr>
        <w:t>Eight Pieces for Four Timpani</w:t>
      </w:r>
    </w:p>
    <w:p w14:paraId="2A2585E1" w14:textId="77777777" w:rsidR="00A810FD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4F34">
        <w:rPr>
          <w:rFonts w:ascii="Times New Roman" w:hAnsi="Times New Roman" w:cs="Times New Roman"/>
          <w:b/>
        </w:rPr>
        <w:t>2.</w:t>
      </w:r>
      <w:r w:rsidRPr="00E8059C">
        <w:rPr>
          <w:rFonts w:ascii="Times New Roman" w:hAnsi="Times New Roman" w:cs="Times New Roman"/>
        </w:rPr>
        <w:t xml:space="preserve"> </w:t>
      </w:r>
      <w:r w:rsidRPr="00E8059C">
        <w:rPr>
          <w:rFonts w:ascii="Times New Roman" w:hAnsi="Times New Roman" w:cs="Times New Roman"/>
          <w:u w:val="single"/>
        </w:rPr>
        <w:t>Marimba lub wibrafon</w:t>
      </w:r>
      <w:r w:rsidR="00A810FD" w:rsidRPr="00E8059C">
        <w:rPr>
          <w:rFonts w:ascii="Times New Roman" w:hAnsi="Times New Roman" w:cs="Times New Roman"/>
        </w:rPr>
        <w:t>:</w:t>
      </w:r>
    </w:p>
    <w:p w14:paraId="7C8DCBA5" w14:textId="752D404C" w:rsidR="00EB27D7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Jeden </w:t>
      </w:r>
      <w:r w:rsidR="00CB7EB1" w:rsidRPr="00E8059C">
        <w:rPr>
          <w:rFonts w:ascii="Times New Roman" w:hAnsi="Times New Roman" w:cs="Times New Roman"/>
        </w:rPr>
        <w:t>utwór</w:t>
      </w:r>
      <w:r w:rsidRPr="00E8059C">
        <w:rPr>
          <w:rFonts w:ascii="Times New Roman" w:hAnsi="Times New Roman" w:cs="Times New Roman"/>
        </w:rPr>
        <w:t xml:space="preserve"> na wybrany instrument z</w:t>
      </w:r>
      <w:r w:rsidR="00AB4F34">
        <w:rPr>
          <w:rFonts w:ascii="Times New Roman" w:hAnsi="Times New Roman" w:cs="Times New Roman"/>
        </w:rPr>
        <w:t xml:space="preserve"> poniższej listy</w:t>
      </w:r>
      <w:r w:rsidRPr="00E8059C">
        <w:rPr>
          <w:rFonts w:ascii="Times New Roman" w:hAnsi="Times New Roman" w:cs="Times New Roman"/>
        </w:rPr>
        <w:t xml:space="preserve">: </w:t>
      </w:r>
    </w:p>
    <w:p w14:paraId="66CA8102" w14:textId="481FE452" w:rsidR="00A810FD" w:rsidRPr="00766B78" w:rsidRDefault="00AB4F34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 w:rsidR="00A810FD" w:rsidRPr="00766B78">
        <w:rPr>
          <w:rFonts w:ascii="Times New Roman" w:hAnsi="Times New Roman" w:cs="Times New Roman"/>
          <w:lang w:val="en-US"/>
        </w:rPr>
        <w:t>Marimba:</w:t>
      </w:r>
    </w:p>
    <w:p w14:paraId="01C4248A" w14:textId="77777777" w:rsidR="00A810FD" w:rsidRPr="00766B78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66B78">
        <w:rPr>
          <w:rFonts w:ascii="Times New Roman" w:hAnsi="Times New Roman" w:cs="Times New Roman"/>
          <w:lang w:val="en-US"/>
        </w:rPr>
        <w:t xml:space="preserve">Keiko Abe – </w:t>
      </w:r>
      <w:r w:rsidRPr="00766B78">
        <w:rPr>
          <w:rFonts w:ascii="Times New Roman" w:hAnsi="Times New Roman" w:cs="Times New Roman"/>
          <w:i/>
          <w:lang w:val="en-US"/>
        </w:rPr>
        <w:t>Variations on Japanese Chil</w:t>
      </w:r>
      <w:r w:rsidR="00A810FD" w:rsidRPr="00766B78">
        <w:rPr>
          <w:rFonts w:ascii="Times New Roman" w:hAnsi="Times New Roman" w:cs="Times New Roman"/>
          <w:i/>
          <w:lang w:val="en-US"/>
        </w:rPr>
        <w:t>dren’s Songs</w:t>
      </w:r>
    </w:p>
    <w:p w14:paraId="5CBA6A71" w14:textId="47D77BF2" w:rsidR="00A810FD" w:rsidRPr="00766B78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66B78">
        <w:rPr>
          <w:rFonts w:ascii="Times New Roman" w:hAnsi="Times New Roman" w:cs="Times New Roman"/>
          <w:lang w:val="en-US"/>
        </w:rPr>
        <w:t xml:space="preserve">Jacob </w:t>
      </w:r>
      <w:proofErr w:type="spellStart"/>
      <w:r w:rsidRPr="00766B78">
        <w:rPr>
          <w:rFonts w:ascii="Times New Roman" w:hAnsi="Times New Roman" w:cs="Times New Roman"/>
          <w:lang w:val="en-US"/>
        </w:rPr>
        <w:t>Druckman</w:t>
      </w:r>
      <w:proofErr w:type="spellEnd"/>
      <w:r w:rsidRPr="00766B78">
        <w:rPr>
          <w:rFonts w:ascii="Times New Roman" w:hAnsi="Times New Roman" w:cs="Times New Roman"/>
          <w:lang w:val="en-US"/>
        </w:rPr>
        <w:t xml:space="preserve"> – </w:t>
      </w:r>
      <w:r w:rsidRPr="00766B78">
        <w:rPr>
          <w:rFonts w:ascii="Times New Roman" w:hAnsi="Times New Roman" w:cs="Times New Roman"/>
          <w:i/>
          <w:lang w:val="en-US"/>
        </w:rPr>
        <w:t>Reflections on the Natu</w:t>
      </w:r>
      <w:r w:rsidR="00A810FD" w:rsidRPr="00766B78">
        <w:rPr>
          <w:rFonts w:ascii="Times New Roman" w:hAnsi="Times New Roman" w:cs="Times New Roman"/>
          <w:i/>
          <w:lang w:val="en-US"/>
        </w:rPr>
        <w:t>re of Water</w:t>
      </w:r>
      <w:r w:rsidR="00A810FD" w:rsidRPr="00766B78">
        <w:rPr>
          <w:rFonts w:ascii="Times New Roman" w:hAnsi="Times New Roman" w:cs="Times New Roman"/>
          <w:lang w:val="en-US"/>
        </w:rPr>
        <w:t xml:space="preserve"> (2</w:t>
      </w:r>
      <w:r w:rsidR="00E26646" w:rsidRPr="00766B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7FED" w:rsidRPr="00766B78">
        <w:rPr>
          <w:rFonts w:ascii="Times New Roman" w:hAnsi="Times New Roman" w:cs="Times New Roman"/>
          <w:lang w:val="en-US"/>
        </w:rPr>
        <w:t>części</w:t>
      </w:r>
      <w:proofErr w:type="spellEnd"/>
      <w:r w:rsidR="00FE7FED" w:rsidRPr="00766B78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="00FE7FED" w:rsidRPr="00766B78">
        <w:rPr>
          <w:rFonts w:ascii="Times New Roman" w:hAnsi="Times New Roman" w:cs="Times New Roman"/>
          <w:lang w:val="en-US"/>
        </w:rPr>
        <w:t>wyboru</w:t>
      </w:r>
      <w:proofErr w:type="spellEnd"/>
      <w:r w:rsidR="00FE7FED" w:rsidRPr="00766B78">
        <w:rPr>
          <w:rFonts w:ascii="Times New Roman" w:hAnsi="Times New Roman" w:cs="Times New Roman"/>
          <w:lang w:val="en-US"/>
        </w:rPr>
        <w:t>)</w:t>
      </w:r>
    </w:p>
    <w:p w14:paraId="7692669D" w14:textId="77777777" w:rsidR="00A810FD" w:rsidRPr="00766B78" w:rsidRDefault="00A810FD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66B78">
        <w:rPr>
          <w:rFonts w:ascii="Times New Roman" w:hAnsi="Times New Roman" w:cs="Times New Roman"/>
          <w:lang w:val="en-US"/>
        </w:rPr>
        <w:t xml:space="preserve">Peter </w:t>
      </w:r>
      <w:proofErr w:type="spellStart"/>
      <w:r w:rsidRPr="00766B78">
        <w:rPr>
          <w:rFonts w:ascii="Times New Roman" w:hAnsi="Times New Roman" w:cs="Times New Roman"/>
          <w:lang w:val="en-US"/>
        </w:rPr>
        <w:t>Klatzow</w:t>
      </w:r>
      <w:proofErr w:type="spellEnd"/>
      <w:r w:rsidRPr="00766B78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766B78">
        <w:rPr>
          <w:rFonts w:ascii="Times New Roman" w:hAnsi="Times New Roman" w:cs="Times New Roman"/>
          <w:i/>
          <w:lang w:val="en-US"/>
        </w:rPr>
        <w:t>Inyanga</w:t>
      </w:r>
      <w:proofErr w:type="spellEnd"/>
    </w:p>
    <w:p w14:paraId="697785A6" w14:textId="77777777" w:rsidR="00A810FD" w:rsidRPr="00766B78" w:rsidRDefault="00A810FD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766B78">
        <w:rPr>
          <w:rFonts w:ascii="Times New Roman" w:hAnsi="Times New Roman" w:cs="Times New Roman"/>
          <w:lang w:val="en-US"/>
        </w:rPr>
        <w:t>Takatsugu</w:t>
      </w:r>
      <w:proofErr w:type="spellEnd"/>
      <w:r w:rsidRPr="00766B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6B78">
        <w:rPr>
          <w:rFonts w:ascii="Times New Roman" w:hAnsi="Times New Roman" w:cs="Times New Roman"/>
          <w:lang w:val="en-US"/>
        </w:rPr>
        <w:t>Muramatsu</w:t>
      </w:r>
      <w:proofErr w:type="spellEnd"/>
      <w:r w:rsidRPr="00766B78">
        <w:rPr>
          <w:rFonts w:ascii="Times New Roman" w:hAnsi="Times New Roman" w:cs="Times New Roman"/>
          <w:lang w:val="en-US"/>
        </w:rPr>
        <w:t xml:space="preserve"> – </w:t>
      </w:r>
      <w:r w:rsidRPr="00766B78">
        <w:rPr>
          <w:rFonts w:ascii="Times New Roman" w:hAnsi="Times New Roman" w:cs="Times New Roman"/>
          <w:i/>
          <w:lang w:val="en-US"/>
        </w:rPr>
        <w:t>Land</w:t>
      </w:r>
    </w:p>
    <w:p w14:paraId="3CE0DDE8" w14:textId="3F6BA33A" w:rsidR="00E8059C" w:rsidRPr="00766B78" w:rsidRDefault="00E8059C" w:rsidP="008C535D">
      <w:pPr>
        <w:jc w:val="both"/>
        <w:rPr>
          <w:lang w:val="en-US"/>
        </w:rPr>
      </w:pPr>
      <w:r w:rsidRPr="00766B78">
        <w:rPr>
          <w:rFonts w:ascii="Cambria" w:hAnsi="Cambria"/>
          <w:bCs/>
          <w:lang w:val="en-US"/>
        </w:rPr>
        <w:t xml:space="preserve">Marcin </w:t>
      </w:r>
      <w:proofErr w:type="spellStart"/>
      <w:r w:rsidRPr="00766B78">
        <w:rPr>
          <w:rFonts w:ascii="Cambria" w:hAnsi="Cambria"/>
          <w:bCs/>
          <w:lang w:val="en-US"/>
        </w:rPr>
        <w:t>Błażewicz</w:t>
      </w:r>
      <w:proofErr w:type="spellEnd"/>
      <w:r w:rsidRPr="00766B78">
        <w:rPr>
          <w:rFonts w:ascii="Cambria" w:hAnsi="Cambria"/>
          <w:bCs/>
          <w:lang w:val="en-US"/>
        </w:rPr>
        <w:t xml:space="preserve"> - Sonata for Marimba</w:t>
      </w:r>
    </w:p>
    <w:p w14:paraId="5E369961" w14:textId="59735D5D" w:rsidR="00A810FD" w:rsidRPr="00766B78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66B78">
        <w:rPr>
          <w:rFonts w:ascii="Times New Roman" w:hAnsi="Times New Roman" w:cs="Times New Roman"/>
          <w:lang w:val="en-US"/>
        </w:rPr>
        <w:t>Em</w:t>
      </w:r>
      <w:r w:rsidR="00A810FD" w:rsidRPr="00766B78">
        <w:rPr>
          <w:rFonts w:ascii="Times New Roman" w:hAnsi="Times New Roman" w:cs="Times New Roman"/>
          <w:lang w:val="en-US"/>
        </w:rPr>
        <w:t xml:space="preserve">manuel </w:t>
      </w:r>
      <w:proofErr w:type="spellStart"/>
      <w:r w:rsidR="00A810FD" w:rsidRPr="00766B78">
        <w:rPr>
          <w:rFonts w:ascii="Times New Roman" w:hAnsi="Times New Roman" w:cs="Times New Roman"/>
          <w:lang w:val="en-US"/>
        </w:rPr>
        <w:t>Séjourné</w:t>
      </w:r>
      <w:proofErr w:type="spellEnd"/>
      <w:r w:rsidR="00A810FD" w:rsidRPr="00766B78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A810FD" w:rsidRPr="00766B78">
        <w:rPr>
          <w:rFonts w:ascii="Times New Roman" w:hAnsi="Times New Roman" w:cs="Times New Roman"/>
          <w:i/>
          <w:lang w:val="en-US"/>
        </w:rPr>
        <w:t>Prélude</w:t>
      </w:r>
      <w:proofErr w:type="spellEnd"/>
      <w:r w:rsidR="00A810FD" w:rsidRPr="00766B78">
        <w:rPr>
          <w:rFonts w:ascii="Times New Roman" w:hAnsi="Times New Roman" w:cs="Times New Roman"/>
          <w:lang w:val="en-US"/>
        </w:rPr>
        <w:t xml:space="preserve"> </w:t>
      </w:r>
      <w:r w:rsidR="0030303F" w:rsidRPr="00766B78">
        <w:rPr>
          <w:rFonts w:ascii="Times New Roman" w:hAnsi="Times New Roman" w:cs="Times New Roman"/>
          <w:lang w:val="en-US"/>
        </w:rPr>
        <w:t>N</w:t>
      </w:r>
      <w:r w:rsidR="00A810FD" w:rsidRPr="00766B78">
        <w:rPr>
          <w:rFonts w:ascii="Times New Roman" w:hAnsi="Times New Roman" w:cs="Times New Roman"/>
          <w:lang w:val="en-US"/>
        </w:rPr>
        <w:t>o. 1</w:t>
      </w:r>
    </w:p>
    <w:p w14:paraId="6FA70D81" w14:textId="77777777" w:rsidR="00A810FD" w:rsidRPr="00766B78" w:rsidRDefault="00A810FD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66B78">
        <w:rPr>
          <w:rFonts w:ascii="Times New Roman" w:hAnsi="Times New Roman" w:cs="Times New Roman"/>
          <w:lang w:val="en-US"/>
        </w:rPr>
        <w:t xml:space="preserve">Nebojsa Jovan </w:t>
      </w:r>
      <w:proofErr w:type="spellStart"/>
      <w:r w:rsidRPr="00766B78">
        <w:rPr>
          <w:rFonts w:ascii="Times New Roman" w:hAnsi="Times New Roman" w:cs="Times New Roman"/>
          <w:lang w:val="en-US"/>
        </w:rPr>
        <w:t>Zivkovic</w:t>
      </w:r>
      <w:proofErr w:type="spellEnd"/>
      <w:r w:rsidRPr="00766B78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766B78">
        <w:rPr>
          <w:rFonts w:ascii="Times New Roman" w:hAnsi="Times New Roman" w:cs="Times New Roman"/>
          <w:i/>
          <w:lang w:val="en-US"/>
        </w:rPr>
        <w:t>Ilijas</w:t>
      </w:r>
      <w:proofErr w:type="spellEnd"/>
    </w:p>
    <w:p w14:paraId="04B4D52F" w14:textId="7B2913A3" w:rsidR="00E8059C" w:rsidRPr="00766B78" w:rsidRDefault="00E8059C" w:rsidP="008C535D">
      <w:pPr>
        <w:jc w:val="both"/>
        <w:rPr>
          <w:lang w:val="en-US"/>
        </w:rPr>
      </w:pPr>
      <w:r w:rsidRPr="00766B78">
        <w:rPr>
          <w:rFonts w:ascii="Cambria" w:hAnsi="Cambria"/>
          <w:bCs/>
          <w:lang w:val="en-US"/>
        </w:rPr>
        <w:t xml:space="preserve">Hanna </w:t>
      </w:r>
      <w:proofErr w:type="spellStart"/>
      <w:r w:rsidRPr="00766B78">
        <w:rPr>
          <w:rFonts w:ascii="Cambria" w:hAnsi="Cambria"/>
          <w:bCs/>
          <w:lang w:val="en-US"/>
        </w:rPr>
        <w:t>Kulenty</w:t>
      </w:r>
      <w:proofErr w:type="spellEnd"/>
      <w:r w:rsidRPr="00766B78">
        <w:rPr>
          <w:rFonts w:ascii="Cambria" w:hAnsi="Cambria"/>
          <w:bCs/>
          <w:lang w:val="en-US"/>
        </w:rPr>
        <w:t xml:space="preserve"> - One by One</w:t>
      </w:r>
    </w:p>
    <w:p w14:paraId="72AA654E" w14:textId="77777777" w:rsidR="00A810FD" w:rsidRPr="00766B78" w:rsidRDefault="00A810FD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66B78">
        <w:rPr>
          <w:rFonts w:ascii="Times New Roman" w:hAnsi="Times New Roman" w:cs="Times New Roman"/>
          <w:lang w:val="en-US"/>
        </w:rPr>
        <w:t xml:space="preserve">Pius Cheung – </w:t>
      </w:r>
      <w:r w:rsidRPr="00766B78">
        <w:rPr>
          <w:rFonts w:ascii="Times New Roman" w:hAnsi="Times New Roman" w:cs="Times New Roman"/>
          <w:i/>
          <w:lang w:val="en-US"/>
        </w:rPr>
        <w:t>Etude in E Minor</w:t>
      </w:r>
    </w:p>
    <w:p w14:paraId="0DFD4E0F" w14:textId="77777777" w:rsidR="00A810FD" w:rsidRPr="00766B78" w:rsidRDefault="00A810FD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66B78">
        <w:rPr>
          <w:rFonts w:ascii="Times New Roman" w:hAnsi="Times New Roman" w:cs="Times New Roman"/>
          <w:lang w:val="en-US"/>
        </w:rPr>
        <w:t xml:space="preserve">Anna </w:t>
      </w:r>
      <w:proofErr w:type="spellStart"/>
      <w:r w:rsidRPr="00766B78">
        <w:rPr>
          <w:rFonts w:ascii="Times New Roman" w:hAnsi="Times New Roman" w:cs="Times New Roman"/>
          <w:lang w:val="en-US"/>
        </w:rPr>
        <w:t>Ignatowicz</w:t>
      </w:r>
      <w:proofErr w:type="spellEnd"/>
      <w:r w:rsidRPr="00766B78">
        <w:rPr>
          <w:rFonts w:ascii="Times New Roman" w:hAnsi="Times New Roman" w:cs="Times New Roman"/>
          <w:lang w:val="en-US"/>
        </w:rPr>
        <w:t xml:space="preserve"> – </w:t>
      </w:r>
      <w:r w:rsidRPr="00766B78">
        <w:rPr>
          <w:rFonts w:ascii="Times New Roman" w:hAnsi="Times New Roman" w:cs="Times New Roman"/>
          <w:i/>
          <w:lang w:val="en-US"/>
        </w:rPr>
        <w:t>Toccata</w:t>
      </w:r>
    </w:p>
    <w:p w14:paraId="3769F2CB" w14:textId="2D8AE3D2" w:rsidR="00E8059C" w:rsidRPr="00766B78" w:rsidRDefault="00E8059C" w:rsidP="008C535D">
      <w:pPr>
        <w:jc w:val="both"/>
        <w:rPr>
          <w:lang w:val="en-US"/>
        </w:rPr>
      </w:pPr>
      <w:r w:rsidRPr="00766B78">
        <w:rPr>
          <w:rFonts w:ascii="Cambria" w:hAnsi="Cambria"/>
          <w:bCs/>
          <w:lang w:val="en-US"/>
        </w:rPr>
        <w:t xml:space="preserve">Marta </w:t>
      </w:r>
      <w:proofErr w:type="spellStart"/>
      <w:r w:rsidRPr="00766B78">
        <w:rPr>
          <w:rFonts w:ascii="Cambria" w:hAnsi="Cambria"/>
          <w:bCs/>
          <w:lang w:val="en-US"/>
        </w:rPr>
        <w:t>Ptaszyńska</w:t>
      </w:r>
      <w:proofErr w:type="spellEnd"/>
      <w:r w:rsidRPr="00766B78">
        <w:rPr>
          <w:rFonts w:ascii="Cambria" w:hAnsi="Cambria"/>
          <w:bCs/>
          <w:lang w:val="en-US"/>
        </w:rPr>
        <w:t xml:space="preserve"> - Blue Line</w:t>
      </w:r>
    </w:p>
    <w:p w14:paraId="4A230CA8" w14:textId="77777777" w:rsidR="00E8059C" w:rsidRPr="00766B78" w:rsidRDefault="00E8059C" w:rsidP="008C535D">
      <w:pPr>
        <w:jc w:val="both"/>
        <w:rPr>
          <w:lang w:val="en-US"/>
        </w:rPr>
      </w:pPr>
      <w:r w:rsidRPr="00766B78">
        <w:rPr>
          <w:rFonts w:ascii="Cambria" w:hAnsi="Cambria"/>
          <w:bCs/>
          <w:lang w:val="en-US"/>
        </w:rPr>
        <w:t xml:space="preserve">Krystian </w:t>
      </w:r>
      <w:proofErr w:type="spellStart"/>
      <w:r w:rsidRPr="00766B78">
        <w:rPr>
          <w:rFonts w:ascii="Cambria" w:hAnsi="Cambria"/>
          <w:bCs/>
          <w:lang w:val="en-US"/>
        </w:rPr>
        <w:t>Skubała</w:t>
      </w:r>
      <w:proofErr w:type="spellEnd"/>
      <w:r w:rsidRPr="00766B78">
        <w:rPr>
          <w:rFonts w:ascii="Cambria" w:hAnsi="Cambria"/>
          <w:bCs/>
          <w:lang w:val="en-US"/>
        </w:rPr>
        <w:t xml:space="preserve"> - </w:t>
      </w:r>
      <w:proofErr w:type="spellStart"/>
      <w:r w:rsidRPr="00766B78">
        <w:rPr>
          <w:rFonts w:ascii="Cambria" w:hAnsi="Cambria"/>
          <w:bCs/>
          <w:lang w:val="en-US"/>
        </w:rPr>
        <w:t>Coctail</w:t>
      </w:r>
      <w:proofErr w:type="spellEnd"/>
    </w:p>
    <w:p w14:paraId="01D6E879" w14:textId="77777777" w:rsidR="00A810FD" w:rsidRPr="00766B78" w:rsidRDefault="00A810FD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66B78">
        <w:rPr>
          <w:rFonts w:ascii="Times New Roman" w:hAnsi="Times New Roman" w:cs="Times New Roman"/>
          <w:lang w:val="en-US"/>
        </w:rPr>
        <w:t xml:space="preserve">Minoru Miki – </w:t>
      </w:r>
      <w:r w:rsidRPr="00766B78">
        <w:rPr>
          <w:rFonts w:ascii="Times New Roman" w:hAnsi="Times New Roman" w:cs="Times New Roman"/>
          <w:i/>
          <w:lang w:val="en-US"/>
        </w:rPr>
        <w:t>Time for Marimba</w:t>
      </w:r>
    </w:p>
    <w:p w14:paraId="2CA10AA1" w14:textId="77777777" w:rsidR="00A810FD" w:rsidRPr="00766B78" w:rsidRDefault="00A810FD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66B78">
        <w:rPr>
          <w:rFonts w:ascii="Times New Roman" w:hAnsi="Times New Roman" w:cs="Times New Roman"/>
          <w:lang w:val="en-US"/>
        </w:rPr>
        <w:t xml:space="preserve">Akira Miyake – </w:t>
      </w:r>
      <w:r w:rsidRPr="00766B78">
        <w:rPr>
          <w:rFonts w:ascii="Times New Roman" w:hAnsi="Times New Roman" w:cs="Times New Roman"/>
          <w:i/>
          <w:lang w:val="en-US"/>
        </w:rPr>
        <w:t>Chain</w:t>
      </w:r>
    </w:p>
    <w:p w14:paraId="54D6E079" w14:textId="64089F77" w:rsidR="00A810FD" w:rsidRPr="00766B78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66B78">
        <w:rPr>
          <w:rFonts w:ascii="Times New Roman" w:hAnsi="Times New Roman" w:cs="Times New Roman"/>
          <w:lang w:val="en-US"/>
        </w:rPr>
        <w:t xml:space="preserve">Gordon Stout – </w:t>
      </w:r>
      <w:r w:rsidRPr="00766B78">
        <w:rPr>
          <w:rFonts w:ascii="Times New Roman" w:hAnsi="Times New Roman" w:cs="Times New Roman"/>
          <w:i/>
          <w:lang w:val="en-US"/>
        </w:rPr>
        <w:t>Two Mexican Dances</w:t>
      </w:r>
      <w:r w:rsidRPr="00766B78">
        <w:rPr>
          <w:rFonts w:ascii="Times New Roman" w:hAnsi="Times New Roman" w:cs="Times New Roman"/>
          <w:lang w:val="en-US"/>
        </w:rPr>
        <w:t xml:space="preserve"> </w:t>
      </w:r>
    </w:p>
    <w:p w14:paraId="526E5C2B" w14:textId="0A86EC8B" w:rsidR="00A810FD" w:rsidRPr="00766B78" w:rsidRDefault="00AB4F34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66B78">
        <w:rPr>
          <w:rFonts w:ascii="Times New Roman" w:hAnsi="Times New Roman" w:cs="Times New Roman"/>
          <w:lang w:val="en-US"/>
        </w:rPr>
        <w:tab/>
      </w:r>
      <w:proofErr w:type="spellStart"/>
      <w:r w:rsidR="00A810FD" w:rsidRPr="00766B78">
        <w:rPr>
          <w:rFonts w:ascii="Times New Roman" w:hAnsi="Times New Roman" w:cs="Times New Roman"/>
          <w:lang w:val="en-US"/>
        </w:rPr>
        <w:t>Wibrafon</w:t>
      </w:r>
      <w:proofErr w:type="spellEnd"/>
      <w:r w:rsidR="00A810FD" w:rsidRPr="00766B78">
        <w:rPr>
          <w:rFonts w:ascii="Times New Roman" w:hAnsi="Times New Roman" w:cs="Times New Roman"/>
          <w:lang w:val="en-US"/>
        </w:rPr>
        <w:t>:</w:t>
      </w:r>
    </w:p>
    <w:p w14:paraId="6ED2D222" w14:textId="77777777" w:rsidR="00A810FD" w:rsidRPr="00766B78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n-US"/>
        </w:rPr>
      </w:pPr>
      <w:r w:rsidRPr="00766B78">
        <w:rPr>
          <w:rFonts w:ascii="Times New Roman" w:hAnsi="Times New Roman" w:cs="Times New Roman"/>
          <w:lang w:val="en-US"/>
        </w:rPr>
        <w:t>Stuart Saun</w:t>
      </w:r>
      <w:r w:rsidR="00A810FD" w:rsidRPr="00766B78">
        <w:rPr>
          <w:rFonts w:ascii="Times New Roman" w:hAnsi="Times New Roman" w:cs="Times New Roman"/>
          <w:lang w:val="en-US"/>
        </w:rPr>
        <w:t xml:space="preserve">ders Smith – </w:t>
      </w:r>
      <w:r w:rsidR="00A810FD" w:rsidRPr="00766B78">
        <w:rPr>
          <w:rFonts w:ascii="Times New Roman" w:hAnsi="Times New Roman" w:cs="Times New Roman"/>
          <w:i/>
          <w:lang w:val="en-US"/>
        </w:rPr>
        <w:t>Links No. 4 (Monk)</w:t>
      </w:r>
    </w:p>
    <w:p w14:paraId="28D44D80" w14:textId="77777777" w:rsidR="00A810FD" w:rsidRPr="00766B78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66B78">
        <w:rPr>
          <w:rFonts w:ascii="Times New Roman" w:hAnsi="Times New Roman" w:cs="Times New Roman"/>
          <w:lang w:val="en-US"/>
        </w:rPr>
        <w:t>Christoph</w:t>
      </w:r>
      <w:r w:rsidR="00A810FD" w:rsidRPr="00766B78">
        <w:rPr>
          <w:rFonts w:ascii="Times New Roman" w:hAnsi="Times New Roman" w:cs="Times New Roman"/>
          <w:lang w:val="en-US"/>
        </w:rPr>
        <w:t xml:space="preserve">er Deane – </w:t>
      </w:r>
      <w:r w:rsidR="00A810FD" w:rsidRPr="00766B78">
        <w:rPr>
          <w:rFonts w:ascii="Times New Roman" w:hAnsi="Times New Roman" w:cs="Times New Roman"/>
          <w:i/>
          <w:lang w:val="en-US"/>
        </w:rPr>
        <w:t>Mourning Dove Sonnet</w:t>
      </w:r>
    </w:p>
    <w:p w14:paraId="73ADF7BF" w14:textId="77777777" w:rsidR="00EB27D7" w:rsidRPr="00766B78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66B78">
        <w:rPr>
          <w:rFonts w:ascii="Times New Roman" w:hAnsi="Times New Roman" w:cs="Times New Roman"/>
          <w:lang w:val="en-US"/>
        </w:rPr>
        <w:t xml:space="preserve">David Friedman – </w:t>
      </w:r>
      <w:r w:rsidRPr="00766B78">
        <w:rPr>
          <w:rFonts w:ascii="Times New Roman" w:hAnsi="Times New Roman" w:cs="Times New Roman"/>
          <w:i/>
          <w:lang w:val="en-US"/>
        </w:rPr>
        <w:t>Bettina Dreams of the Garden of Elves</w:t>
      </w:r>
      <w:r w:rsidRPr="00766B78">
        <w:rPr>
          <w:rFonts w:ascii="Times New Roman" w:hAnsi="Times New Roman" w:cs="Times New Roman"/>
          <w:lang w:val="en-US"/>
        </w:rPr>
        <w:t xml:space="preserve"> </w:t>
      </w:r>
    </w:p>
    <w:p w14:paraId="740648D4" w14:textId="77777777" w:rsidR="00A810FD" w:rsidRPr="00766B78" w:rsidRDefault="00A810FD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66B78">
        <w:rPr>
          <w:rFonts w:ascii="Times New Roman" w:hAnsi="Times New Roman" w:cs="Times New Roman"/>
          <w:lang w:val="en-US"/>
        </w:rPr>
        <w:t xml:space="preserve">David Friedman – </w:t>
      </w:r>
      <w:r w:rsidRPr="00766B78">
        <w:rPr>
          <w:rFonts w:ascii="Times New Roman" w:hAnsi="Times New Roman" w:cs="Times New Roman"/>
          <w:i/>
          <w:lang w:val="en-US"/>
        </w:rPr>
        <w:t>Texas Hoedown</w:t>
      </w:r>
    </w:p>
    <w:p w14:paraId="47A27159" w14:textId="3DE339A6" w:rsidR="0039225F" w:rsidRPr="00766B78" w:rsidRDefault="0039225F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66B78">
        <w:rPr>
          <w:rFonts w:ascii="Cambria" w:hAnsi="Cambria"/>
          <w:bCs/>
          <w:lang w:val="en-US"/>
        </w:rPr>
        <w:t xml:space="preserve">Jan </w:t>
      </w:r>
      <w:proofErr w:type="spellStart"/>
      <w:r w:rsidRPr="00766B78">
        <w:rPr>
          <w:rFonts w:ascii="Cambria" w:hAnsi="Cambria"/>
          <w:bCs/>
          <w:lang w:val="en-US"/>
        </w:rPr>
        <w:t>Freicher</w:t>
      </w:r>
      <w:proofErr w:type="spellEnd"/>
      <w:r w:rsidRPr="00766B78">
        <w:rPr>
          <w:rFonts w:ascii="Cambria" w:hAnsi="Cambria"/>
          <w:bCs/>
          <w:lang w:val="en-US"/>
        </w:rPr>
        <w:t xml:space="preserve"> „Three Solos for Vibraphone”</w:t>
      </w:r>
    </w:p>
    <w:p w14:paraId="1231E02A" w14:textId="77777777" w:rsidR="00B770B7" w:rsidRPr="00766B78" w:rsidRDefault="00B770B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766B78">
        <w:rPr>
          <w:rFonts w:ascii="Times New Roman" w:hAnsi="Times New Roman" w:cs="Times New Roman"/>
          <w:lang w:val="en-US"/>
        </w:rPr>
        <w:t>Saverio</w:t>
      </w:r>
      <w:proofErr w:type="spellEnd"/>
      <w:r w:rsidRPr="00766B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6B78">
        <w:rPr>
          <w:rFonts w:ascii="Times New Roman" w:hAnsi="Times New Roman" w:cs="Times New Roman"/>
          <w:lang w:val="en-US"/>
        </w:rPr>
        <w:t>Tasca</w:t>
      </w:r>
      <w:proofErr w:type="spellEnd"/>
      <w:r w:rsidRPr="00766B78">
        <w:rPr>
          <w:rFonts w:ascii="Times New Roman" w:hAnsi="Times New Roman" w:cs="Times New Roman"/>
          <w:lang w:val="en-US"/>
        </w:rPr>
        <w:t xml:space="preserve"> – </w:t>
      </w:r>
      <w:r w:rsidRPr="00766B78">
        <w:rPr>
          <w:rFonts w:ascii="Times New Roman" w:hAnsi="Times New Roman" w:cs="Times New Roman"/>
          <w:i/>
          <w:lang w:val="en-US"/>
        </w:rPr>
        <w:t>Market Day</w:t>
      </w:r>
    </w:p>
    <w:p w14:paraId="1E716C26" w14:textId="77777777" w:rsidR="00B770B7" w:rsidRPr="00766B78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n-US"/>
        </w:rPr>
      </w:pPr>
      <w:r w:rsidRPr="00766B78">
        <w:rPr>
          <w:rFonts w:ascii="Times New Roman" w:hAnsi="Times New Roman" w:cs="Times New Roman"/>
          <w:lang w:val="en-US"/>
        </w:rPr>
        <w:t xml:space="preserve">Philippe </w:t>
      </w:r>
      <w:proofErr w:type="spellStart"/>
      <w:r w:rsidRPr="00766B78">
        <w:rPr>
          <w:rFonts w:ascii="Times New Roman" w:hAnsi="Times New Roman" w:cs="Times New Roman"/>
          <w:lang w:val="en-US"/>
        </w:rPr>
        <w:t>Hurel</w:t>
      </w:r>
      <w:proofErr w:type="spellEnd"/>
      <w:r w:rsidRPr="00766B78">
        <w:rPr>
          <w:rFonts w:ascii="Times New Roman" w:hAnsi="Times New Roman" w:cs="Times New Roman"/>
          <w:lang w:val="en-US"/>
        </w:rPr>
        <w:t xml:space="preserve"> – </w:t>
      </w:r>
      <w:r w:rsidRPr="00766B78">
        <w:rPr>
          <w:rFonts w:ascii="Times New Roman" w:hAnsi="Times New Roman" w:cs="Times New Roman"/>
          <w:i/>
          <w:lang w:val="en-US"/>
        </w:rPr>
        <w:t>Loops I</w:t>
      </w:r>
      <w:r w:rsidR="00B770B7" w:rsidRPr="00766B78">
        <w:rPr>
          <w:rFonts w:ascii="Times New Roman" w:hAnsi="Times New Roman" w:cs="Times New Roman"/>
          <w:i/>
          <w:lang w:val="en-US"/>
        </w:rPr>
        <w:t>I</w:t>
      </w:r>
    </w:p>
    <w:p w14:paraId="004EACD3" w14:textId="77777777" w:rsidR="00B770B7" w:rsidRPr="00766B78" w:rsidRDefault="00B770B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66B78">
        <w:rPr>
          <w:rFonts w:ascii="Times New Roman" w:hAnsi="Times New Roman" w:cs="Times New Roman"/>
          <w:lang w:val="en-US"/>
        </w:rPr>
        <w:t xml:space="preserve">Bruce Hamilton – </w:t>
      </w:r>
      <w:r w:rsidRPr="00766B78">
        <w:rPr>
          <w:rFonts w:ascii="Times New Roman" w:hAnsi="Times New Roman" w:cs="Times New Roman"/>
          <w:i/>
          <w:lang w:val="en-US"/>
        </w:rPr>
        <w:t>Interzones</w:t>
      </w:r>
    </w:p>
    <w:p w14:paraId="6548C4E9" w14:textId="77777777" w:rsidR="00EB27D7" w:rsidRPr="00766B78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n-US"/>
        </w:rPr>
      </w:pPr>
      <w:r w:rsidRPr="00766B78">
        <w:rPr>
          <w:rFonts w:ascii="Times New Roman" w:hAnsi="Times New Roman" w:cs="Times New Roman"/>
          <w:lang w:val="en-US"/>
        </w:rPr>
        <w:t xml:space="preserve">Ben </w:t>
      </w:r>
      <w:proofErr w:type="spellStart"/>
      <w:r w:rsidRPr="00766B78">
        <w:rPr>
          <w:rFonts w:ascii="Times New Roman" w:hAnsi="Times New Roman" w:cs="Times New Roman"/>
          <w:lang w:val="en-US"/>
        </w:rPr>
        <w:t>Wahlund</w:t>
      </w:r>
      <w:proofErr w:type="spellEnd"/>
      <w:r w:rsidRPr="00766B78">
        <w:rPr>
          <w:rFonts w:ascii="Times New Roman" w:hAnsi="Times New Roman" w:cs="Times New Roman"/>
          <w:lang w:val="en-US"/>
        </w:rPr>
        <w:t xml:space="preserve"> – </w:t>
      </w:r>
      <w:r w:rsidRPr="00766B78">
        <w:rPr>
          <w:rFonts w:ascii="Times New Roman" w:hAnsi="Times New Roman" w:cs="Times New Roman"/>
          <w:i/>
          <w:lang w:val="en-US"/>
        </w:rPr>
        <w:t xml:space="preserve">Hard-Boiled Capitalism and the Day Mr. Friedman realized </w:t>
      </w:r>
    </w:p>
    <w:p w14:paraId="33B70992" w14:textId="77777777" w:rsidR="00B770B7" w:rsidRPr="00766B78" w:rsidRDefault="00B770B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n-US"/>
        </w:rPr>
      </w:pPr>
      <w:r w:rsidRPr="00766B78">
        <w:rPr>
          <w:rFonts w:ascii="Times New Roman" w:hAnsi="Times New Roman" w:cs="Times New Roman"/>
          <w:i/>
          <w:lang w:val="en-US"/>
        </w:rPr>
        <w:t>Google is a Verb</w:t>
      </w:r>
    </w:p>
    <w:p w14:paraId="0FF6EF9F" w14:textId="77777777" w:rsidR="00EB27D7" w:rsidRPr="00766B78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66B78">
        <w:rPr>
          <w:rFonts w:ascii="Times New Roman" w:hAnsi="Times New Roman" w:cs="Times New Roman"/>
          <w:lang w:val="en-US"/>
        </w:rPr>
        <w:t xml:space="preserve">Ney </w:t>
      </w:r>
      <w:proofErr w:type="spellStart"/>
      <w:r w:rsidRPr="00766B78">
        <w:rPr>
          <w:rFonts w:ascii="Times New Roman" w:hAnsi="Times New Roman" w:cs="Times New Roman"/>
          <w:lang w:val="en-US"/>
        </w:rPr>
        <w:t>Rosauro</w:t>
      </w:r>
      <w:proofErr w:type="spellEnd"/>
      <w:r w:rsidRPr="00766B78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766B78">
        <w:rPr>
          <w:rFonts w:ascii="Times New Roman" w:hAnsi="Times New Roman" w:cs="Times New Roman"/>
          <w:i/>
          <w:lang w:val="en-US"/>
        </w:rPr>
        <w:t>Bem</w:t>
      </w:r>
      <w:proofErr w:type="spellEnd"/>
      <w:r w:rsidRPr="00766B7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766B78">
        <w:rPr>
          <w:rFonts w:ascii="Times New Roman" w:hAnsi="Times New Roman" w:cs="Times New Roman"/>
          <w:i/>
          <w:lang w:val="en-US"/>
        </w:rPr>
        <w:t>Vindo</w:t>
      </w:r>
      <w:proofErr w:type="spellEnd"/>
      <w:r w:rsidRPr="00766B78">
        <w:rPr>
          <w:rFonts w:ascii="Times New Roman" w:hAnsi="Times New Roman" w:cs="Times New Roman"/>
          <w:lang w:val="en-US"/>
        </w:rPr>
        <w:t xml:space="preserve"> </w:t>
      </w:r>
    </w:p>
    <w:p w14:paraId="0F53687A" w14:textId="77777777" w:rsidR="00B770B7" w:rsidRPr="00766B78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66B78">
        <w:rPr>
          <w:rFonts w:ascii="Times New Roman" w:hAnsi="Times New Roman" w:cs="Times New Roman"/>
          <w:lang w:val="en-US"/>
        </w:rPr>
        <w:t xml:space="preserve">Joseph Pastor – </w:t>
      </w:r>
      <w:r w:rsidRPr="00766B78">
        <w:rPr>
          <w:rFonts w:ascii="Times New Roman" w:hAnsi="Times New Roman" w:cs="Times New Roman"/>
          <w:i/>
          <w:lang w:val="en-US"/>
        </w:rPr>
        <w:t>Two</w:t>
      </w:r>
      <w:r w:rsidR="00B770B7" w:rsidRPr="00766B78">
        <w:rPr>
          <w:rFonts w:ascii="Times New Roman" w:hAnsi="Times New Roman" w:cs="Times New Roman"/>
          <w:i/>
          <w:lang w:val="en-US"/>
        </w:rPr>
        <w:t xml:space="preserve"> Bagatelles for Solo Vibraphone</w:t>
      </w:r>
    </w:p>
    <w:p w14:paraId="0DDBCF43" w14:textId="77777777" w:rsidR="00B770B7" w:rsidRPr="00766B78" w:rsidRDefault="00B770B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66B78">
        <w:rPr>
          <w:rFonts w:ascii="Times New Roman" w:hAnsi="Times New Roman" w:cs="Times New Roman"/>
          <w:lang w:val="en-US"/>
        </w:rPr>
        <w:t xml:space="preserve">Yoshihisa Taira – </w:t>
      </w:r>
      <w:r w:rsidRPr="00766B78">
        <w:rPr>
          <w:rFonts w:ascii="Times New Roman" w:hAnsi="Times New Roman" w:cs="Times New Roman"/>
          <w:i/>
          <w:lang w:val="en-US"/>
        </w:rPr>
        <w:t>Monodrama IV</w:t>
      </w:r>
    </w:p>
    <w:p w14:paraId="44AB06FF" w14:textId="77777777" w:rsidR="00B770B7" w:rsidRPr="00766B78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66B78">
        <w:rPr>
          <w:rFonts w:ascii="Times New Roman" w:hAnsi="Times New Roman" w:cs="Times New Roman"/>
          <w:lang w:val="en-US"/>
        </w:rPr>
        <w:t xml:space="preserve">Christopher Deane – </w:t>
      </w:r>
      <w:r w:rsidRPr="00766B78">
        <w:rPr>
          <w:rFonts w:ascii="Times New Roman" w:hAnsi="Times New Roman" w:cs="Times New Roman"/>
          <w:i/>
          <w:lang w:val="en-US"/>
        </w:rPr>
        <w:t>The Apocry</w:t>
      </w:r>
      <w:r w:rsidR="00B770B7" w:rsidRPr="00766B78">
        <w:rPr>
          <w:rFonts w:ascii="Times New Roman" w:hAnsi="Times New Roman" w:cs="Times New Roman"/>
          <w:i/>
          <w:lang w:val="en-US"/>
        </w:rPr>
        <w:t>phal Still Life</w:t>
      </w:r>
    </w:p>
    <w:p w14:paraId="70382D51" w14:textId="4020AAA5" w:rsidR="00B770B7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Bernard Maseli – </w:t>
      </w:r>
      <w:proofErr w:type="spellStart"/>
      <w:r w:rsidR="00B770B7" w:rsidRPr="00E8059C">
        <w:rPr>
          <w:rFonts w:ascii="Times New Roman" w:hAnsi="Times New Roman" w:cs="Times New Roman"/>
          <w:i/>
        </w:rPr>
        <w:t>Going</w:t>
      </w:r>
      <w:proofErr w:type="spellEnd"/>
      <w:r w:rsidR="00B770B7" w:rsidRPr="00E8059C">
        <w:rPr>
          <w:rFonts w:ascii="Times New Roman" w:hAnsi="Times New Roman" w:cs="Times New Roman"/>
          <w:i/>
        </w:rPr>
        <w:t xml:space="preserve"> Home</w:t>
      </w:r>
      <w:r w:rsidR="00B770B7" w:rsidRPr="00E8059C">
        <w:rPr>
          <w:rFonts w:ascii="Times New Roman" w:hAnsi="Times New Roman" w:cs="Times New Roman"/>
        </w:rPr>
        <w:t xml:space="preserve"> (3 </w:t>
      </w:r>
      <w:r w:rsidR="00FE7FED" w:rsidRPr="00E8059C">
        <w:rPr>
          <w:rFonts w:ascii="Times New Roman" w:hAnsi="Times New Roman" w:cs="Times New Roman"/>
        </w:rPr>
        <w:t>części do wyboru)</w:t>
      </w:r>
    </w:p>
    <w:p w14:paraId="362F5D9C" w14:textId="77777777" w:rsidR="00FD44AA" w:rsidRPr="00766B78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66B78">
        <w:rPr>
          <w:rFonts w:ascii="Times New Roman" w:hAnsi="Times New Roman" w:cs="Times New Roman"/>
          <w:lang w:val="en-US"/>
        </w:rPr>
        <w:t xml:space="preserve">Gary Burton – </w:t>
      </w:r>
      <w:proofErr w:type="spellStart"/>
      <w:r w:rsidRPr="00766B78">
        <w:rPr>
          <w:rFonts w:ascii="Times New Roman" w:hAnsi="Times New Roman" w:cs="Times New Roman"/>
          <w:i/>
          <w:lang w:val="en-US"/>
        </w:rPr>
        <w:t>Chega</w:t>
      </w:r>
      <w:proofErr w:type="spellEnd"/>
      <w:r w:rsidRPr="00766B78">
        <w:rPr>
          <w:rFonts w:ascii="Times New Roman" w:hAnsi="Times New Roman" w:cs="Times New Roman"/>
          <w:i/>
          <w:lang w:val="en-US"/>
        </w:rPr>
        <w:t xml:space="preserve"> de Saudade</w:t>
      </w:r>
      <w:r w:rsidRPr="00766B78">
        <w:rPr>
          <w:rFonts w:ascii="Times New Roman" w:hAnsi="Times New Roman" w:cs="Times New Roman"/>
          <w:lang w:val="en-US"/>
        </w:rPr>
        <w:t xml:space="preserve"> (No More Blues)</w:t>
      </w:r>
    </w:p>
    <w:p w14:paraId="3B62E56C" w14:textId="77777777" w:rsidR="00B770B7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4F34">
        <w:rPr>
          <w:rFonts w:ascii="Times New Roman" w:hAnsi="Times New Roman" w:cs="Times New Roman"/>
          <w:b/>
        </w:rPr>
        <w:t>3.</w:t>
      </w:r>
      <w:r w:rsidRPr="00E8059C">
        <w:rPr>
          <w:rFonts w:ascii="Times New Roman" w:hAnsi="Times New Roman" w:cs="Times New Roman"/>
        </w:rPr>
        <w:t xml:space="preserve"> </w:t>
      </w:r>
      <w:r w:rsidRPr="00E8059C">
        <w:rPr>
          <w:rFonts w:ascii="Times New Roman" w:hAnsi="Times New Roman" w:cs="Times New Roman"/>
          <w:u w:val="single"/>
        </w:rPr>
        <w:t>Werbel</w:t>
      </w:r>
      <w:r w:rsidRPr="00E8059C">
        <w:rPr>
          <w:rFonts w:ascii="Times New Roman" w:hAnsi="Times New Roman" w:cs="Times New Roman"/>
        </w:rPr>
        <w:t>: utwór dowolny</w:t>
      </w:r>
    </w:p>
    <w:p w14:paraId="5C0828B0" w14:textId="77777777" w:rsidR="00EB27D7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 </w:t>
      </w:r>
    </w:p>
    <w:p w14:paraId="400DDA94" w14:textId="487F0AE6" w:rsidR="00EB27D7" w:rsidRPr="00E8059C" w:rsidRDefault="00CB7EB1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8059C">
        <w:rPr>
          <w:rFonts w:ascii="Times New Roman" w:hAnsi="Times New Roman" w:cs="Times New Roman"/>
          <w:b/>
        </w:rPr>
        <w:t>III ETAP</w:t>
      </w:r>
    </w:p>
    <w:p w14:paraId="6E873628" w14:textId="7E33EA49" w:rsidR="00EB27D7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Całkowity czas prezentacji utworów w III etapie nie </w:t>
      </w:r>
      <w:r w:rsidR="00E8059C" w:rsidRPr="00E8059C">
        <w:rPr>
          <w:rFonts w:ascii="Times New Roman" w:hAnsi="Times New Roman" w:cs="Times New Roman"/>
        </w:rPr>
        <w:t>może</w:t>
      </w:r>
      <w:r w:rsidRPr="00E8059C">
        <w:rPr>
          <w:rFonts w:ascii="Times New Roman" w:hAnsi="Times New Roman" w:cs="Times New Roman"/>
        </w:rPr>
        <w:t xml:space="preserve"> </w:t>
      </w:r>
      <w:r w:rsidR="00E8059C" w:rsidRPr="00E8059C">
        <w:rPr>
          <w:rFonts w:ascii="Times New Roman" w:hAnsi="Times New Roman" w:cs="Times New Roman"/>
        </w:rPr>
        <w:t>przekroczyć</w:t>
      </w:r>
      <w:r w:rsidRPr="00E8059C">
        <w:rPr>
          <w:rFonts w:ascii="Times New Roman" w:hAnsi="Times New Roman" w:cs="Times New Roman"/>
        </w:rPr>
        <w:t xml:space="preserve">́ 35 minut. </w:t>
      </w:r>
    </w:p>
    <w:p w14:paraId="543586EE" w14:textId="010AA8EF" w:rsidR="00B770B7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1. </w:t>
      </w:r>
      <w:r w:rsidR="00E8059C" w:rsidRPr="00E8059C">
        <w:rPr>
          <w:rFonts w:ascii="Times New Roman" w:hAnsi="Times New Roman" w:cs="Times New Roman"/>
          <w:u w:val="single"/>
        </w:rPr>
        <w:t>J. Stalmierski</w:t>
      </w:r>
      <w:r w:rsidR="009B29E8" w:rsidRPr="00E8059C">
        <w:rPr>
          <w:rFonts w:ascii="Times New Roman" w:hAnsi="Times New Roman" w:cs="Times New Roman"/>
          <w:u w:val="single"/>
        </w:rPr>
        <w:t xml:space="preserve"> </w:t>
      </w:r>
      <w:r w:rsidR="00E8059C" w:rsidRPr="00E8059C">
        <w:rPr>
          <w:rFonts w:ascii="Times New Roman" w:hAnsi="Times New Roman" w:cs="Times New Roman"/>
          <w:i/>
          <w:u w:val="single"/>
        </w:rPr>
        <w:t>Dzwony pamięci</w:t>
      </w:r>
      <w:r w:rsidR="009B29E8" w:rsidRPr="00E8059C">
        <w:rPr>
          <w:rFonts w:ascii="Times New Roman" w:hAnsi="Times New Roman" w:cs="Times New Roman"/>
        </w:rPr>
        <w:t xml:space="preserve"> </w:t>
      </w:r>
      <w:r w:rsidRPr="00E8059C">
        <w:rPr>
          <w:rFonts w:ascii="Times New Roman" w:hAnsi="Times New Roman" w:cs="Times New Roman"/>
        </w:rPr>
        <w:t xml:space="preserve">na </w:t>
      </w:r>
      <w:r w:rsidR="00E8059C" w:rsidRPr="00E8059C">
        <w:rPr>
          <w:rFonts w:ascii="Times New Roman" w:hAnsi="Times New Roman" w:cs="Times New Roman"/>
        </w:rPr>
        <w:t>perkusję solo i</w:t>
      </w:r>
      <w:r w:rsidRPr="00E8059C">
        <w:rPr>
          <w:rFonts w:ascii="Times New Roman" w:hAnsi="Times New Roman" w:cs="Times New Roman"/>
        </w:rPr>
        <w:t xml:space="preserve"> </w:t>
      </w:r>
      <w:r w:rsidR="00E8059C" w:rsidRPr="00E8059C">
        <w:rPr>
          <w:rFonts w:ascii="Times New Roman" w:hAnsi="Times New Roman" w:cs="Times New Roman"/>
        </w:rPr>
        <w:t>smyczki</w:t>
      </w:r>
      <w:r w:rsidRPr="00E8059C">
        <w:rPr>
          <w:rFonts w:ascii="Times New Roman" w:hAnsi="Times New Roman" w:cs="Times New Roman"/>
        </w:rPr>
        <w:t xml:space="preserve"> </w:t>
      </w:r>
    </w:p>
    <w:p w14:paraId="24862F9B" w14:textId="335862B3" w:rsidR="00EB27D7" w:rsidRPr="00E8059C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2. </w:t>
      </w:r>
      <w:r w:rsidRPr="00E8059C">
        <w:rPr>
          <w:rFonts w:ascii="Times New Roman" w:hAnsi="Times New Roman" w:cs="Times New Roman"/>
          <w:u w:val="single"/>
        </w:rPr>
        <w:t>Marimba</w:t>
      </w:r>
      <w:r w:rsidRPr="00E8059C">
        <w:rPr>
          <w:rFonts w:ascii="Times New Roman" w:hAnsi="Times New Roman" w:cs="Times New Roman"/>
        </w:rPr>
        <w:t xml:space="preserve"> – jeden utwór lub dwie </w:t>
      </w:r>
      <w:r w:rsidR="00E8059C" w:rsidRPr="00E8059C">
        <w:rPr>
          <w:rFonts w:ascii="Times New Roman" w:hAnsi="Times New Roman" w:cs="Times New Roman"/>
        </w:rPr>
        <w:t>części</w:t>
      </w:r>
      <w:r w:rsidRPr="00E8059C">
        <w:rPr>
          <w:rFonts w:ascii="Times New Roman" w:hAnsi="Times New Roman" w:cs="Times New Roman"/>
        </w:rPr>
        <w:t xml:space="preserve"> </w:t>
      </w:r>
      <w:r w:rsidR="00FD44AA" w:rsidRPr="00E8059C">
        <w:rPr>
          <w:rFonts w:ascii="Times New Roman" w:hAnsi="Times New Roman" w:cs="Times New Roman"/>
        </w:rPr>
        <w:t xml:space="preserve">dowolnej kompozycji J. S. Bacha </w:t>
      </w:r>
      <w:r w:rsidRPr="00E8059C">
        <w:rPr>
          <w:rFonts w:ascii="Times New Roman" w:hAnsi="Times New Roman" w:cs="Times New Roman"/>
        </w:rPr>
        <w:t xml:space="preserve">w transkrypcji na </w:t>
      </w:r>
      <w:r w:rsidR="00382FF1" w:rsidRPr="00E8059C">
        <w:rPr>
          <w:rFonts w:ascii="Times New Roman" w:hAnsi="Times New Roman" w:cs="Times New Roman"/>
        </w:rPr>
        <w:t>marimbę</w:t>
      </w:r>
      <w:r w:rsidRPr="00E8059C">
        <w:rPr>
          <w:rFonts w:ascii="Times New Roman" w:hAnsi="Times New Roman" w:cs="Times New Roman"/>
        </w:rPr>
        <w:t>̨</w:t>
      </w:r>
      <w:r w:rsidR="00FD44AA" w:rsidRPr="00E8059C">
        <w:rPr>
          <w:rFonts w:ascii="Times New Roman" w:hAnsi="Times New Roman" w:cs="Times New Roman"/>
        </w:rPr>
        <w:t>.</w:t>
      </w:r>
      <w:r w:rsidRPr="00E8059C">
        <w:rPr>
          <w:rFonts w:ascii="Times New Roman" w:hAnsi="Times New Roman" w:cs="Times New Roman"/>
        </w:rPr>
        <w:t xml:space="preserve"> </w:t>
      </w:r>
    </w:p>
    <w:p w14:paraId="7ED417CD" w14:textId="39DA7BD0" w:rsidR="00DD5947" w:rsidRDefault="00EB27D7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3. </w:t>
      </w:r>
      <w:r w:rsidRPr="00E8059C">
        <w:rPr>
          <w:rFonts w:ascii="Times New Roman" w:hAnsi="Times New Roman" w:cs="Times New Roman"/>
          <w:u w:val="single"/>
        </w:rPr>
        <w:t>Utwór dowolny</w:t>
      </w:r>
      <w:r w:rsidRPr="00E8059C">
        <w:rPr>
          <w:rFonts w:ascii="Times New Roman" w:hAnsi="Times New Roman" w:cs="Times New Roman"/>
        </w:rPr>
        <w:t xml:space="preserve"> trwający nie dłużej </w:t>
      </w:r>
      <w:r w:rsidR="00E8059C" w:rsidRPr="00E8059C">
        <w:rPr>
          <w:rFonts w:ascii="Times New Roman" w:hAnsi="Times New Roman" w:cs="Times New Roman"/>
        </w:rPr>
        <w:t>niż</w:t>
      </w:r>
      <w:r w:rsidRPr="00E8059C">
        <w:rPr>
          <w:rFonts w:ascii="Times New Roman" w:hAnsi="Times New Roman" w:cs="Times New Roman"/>
        </w:rPr>
        <w:t>̇ 10 minut</w:t>
      </w:r>
      <w:r w:rsidR="00FD44AA" w:rsidRPr="00E8059C">
        <w:rPr>
          <w:rFonts w:ascii="Times New Roman" w:hAnsi="Times New Roman" w:cs="Times New Roman"/>
        </w:rPr>
        <w:t>.</w:t>
      </w:r>
      <w:r w:rsidRPr="00E8059C">
        <w:rPr>
          <w:rFonts w:ascii="Times New Roman" w:hAnsi="Times New Roman" w:cs="Times New Roman"/>
        </w:rPr>
        <w:t xml:space="preserve"> </w:t>
      </w:r>
    </w:p>
    <w:p w14:paraId="56614B2B" w14:textId="77777777" w:rsidR="00626125" w:rsidRDefault="00626125" w:rsidP="006261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 w:rsidRPr="003408EB">
        <w:rPr>
          <w:rFonts w:ascii="Times New Roman" w:hAnsi="Times New Roman" w:cs="Times New Roman"/>
          <w:b/>
        </w:rPr>
        <w:t>DANE KONTAKTOWE</w:t>
      </w:r>
    </w:p>
    <w:p w14:paraId="6D8D8D4E" w14:textId="77777777" w:rsidR="00626125" w:rsidRDefault="00626125" w:rsidP="006261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6A72DD9F" w14:textId="77777777" w:rsidR="00626125" w:rsidRPr="00024907" w:rsidRDefault="00626125" w:rsidP="00626125">
      <w:pPr>
        <w:spacing w:line="240" w:lineRule="exact"/>
      </w:pPr>
      <w:r w:rsidRPr="00024907">
        <w:rPr>
          <w:rFonts w:ascii="Times New Roman" w:eastAsia="Times New Roman" w:hAnsi="Times New Roman" w:cs="Times New Roman"/>
          <w:color w:val="00000A"/>
          <w:shd w:val="clear" w:color="auto" w:fill="FFFFFF"/>
        </w:rPr>
        <w:t>Akademia Muzyczna im. I. J. Paderewskiego w Poznaniu</w:t>
      </w:r>
    </w:p>
    <w:p w14:paraId="53AD195E" w14:textId="77777777" w:rsidR="00626125" w:rsidRPr="00024907" w:rsidRDefault="00626125" w:rsidP="00626125">
      <w:pPr>
        <w:spacing w:line="240" w:lineRule="exact"/>
      </w:pPr>
      <w:r w:rsidRPr="00024907">
        <w:rPr>
          <w:rFonts w:ascii="Times New Roman" w:eastAsia="Times New Roman" w:hAnsi="Times New Roman" w:cs="Times New Roman"/>
          <w:color w:val="00000A"/>
          <w:shd w:val="clear" w:color="auto" w:fill="FFFFFF"/>
        </w:rPr>
        <w:t>ul. Święty Marcin 87, 61-808 Poznań́</w:t>
      </w:r>
    </w:p>
    <w:p w14:paraId="32B3079C" w14:textId="77777777" w:rsidR="00626125" w:rsidRPr="00024907" w:rsidRDefault="00626125" w:rsidP="00626125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024907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e-mail: </w:t>
      </w:r>
      <w:hyperlink r:id="rId10" w:history="1">
        <w:r w:rsidRPr="00024907">
          <w:rPr>
            <w:rStyle w:val="Hipercze"/>
            <w:rFonts w:ascii="Times New Roman" w:eastAsia="Times New Roman" w:hAnsi="Times New Roman" w:cs="Times New Roman"/>
            <w:color w:val="0000FF"/>
            <w:shd w:val="clear" w:color="auto" w:fill="FFFFFF"/>
          </w:rPr>
          <w:t>konkursperkusyjny@amuz.edu.pl</w:t>
        </w:r>
      </w:hyperlink>
    </w:p>
    <w:p w14:paraId="1937CB0F" w14:textId="77777777" w:rsidR="00626125" w:rsidRPr="00D90991" w:rsidRDefault="00626125" w:rsidP="00626125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proofErr w:type="spellStart"/>
      <w:r w:rsidRPr="00024907">
        <w:rPr>
          <w:rFonts w:ascii="Times New Roman" w:eastAsia="Times New Roman" w:hAnsi="Times New Roman" w:cs="Times New Roman"/>
          <w:color w:val="00000A"/>
          <w:shd w:val="clear" w:color="auto" w:fill="FFFFFF"/>
        </w:rPr>
        <w:t>website</w:t>
      </w:r>
      <w:proofErr w:type="spellEnd"/>
      <w:r w:rsidRPr="00024907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: </w:t>
      </w:r>
      <w:hyperlink r:id="rId11" w:history="1">
        <w:r w:rsidRPr="0071635B">
          <w:rPr>
            <w:rStyle w:val="Hipercze"/>
            <w:rFonts w:ascii="Times New Roman" w:eastAsia="Times New Roman" w:hAnsi="Times New Roman" w:cs="Times New Roman"/>
            <w:shd w:val="clear" w:color="auto" w:fill="FFFFFF"/>
            <w:lang w:eastAsia="zh-CN" w:bidi="hi-IN"/>
          </w:rPr>
          <w:t>https://amuz.edu.pl</w:t>
        </w:r>
      </w:hyperlink>
    </w:p>
    <w:p w14:paraId="0C75BAB2" w14:textId="77777777" w:rsidR="00626125" w:rsidRPr="00024907" w:rsidRDefault="00626125" w:rsidP="00626125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024907">
        <w:rPr>
          <w:rFonts w:ascii="Times New Roman" w:eastAsia="Times New Roman" w:hAnsi="Times New Roman" w:cs="Times New Roman"/>
          <w:color w:val="00000A"/>
          <w:shd w:val="clear" w:color="auto" w:fill="FFFFFF"/>
        </w:rPr>
        <w:t>Kontakt:</w:t>
      </w:r>
      <w:r w:rsidRPr="00024907"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  <w:t xml:space="preserve">Krzysztof Przybyłowicz – tel. 784 657 615, e-mail: </w:t>
      </w:r>
      <w:hyperlink r:id="rId12" w:history="1">
        <w:r w:rsidRPr="00024907">
          <w:rPr>
            <w:rStyle w:val="Hipercze"/>
            <w:rFonts w:ascii="Times New Roman" w:eastAsia="Times New Roman" w:hAnsi="Times New Roman" w:cs="Times New Roman"/>
            <w:color w:val="0000FF"/>
            <w:shd w:val="clear" w:color="auto" w:fill="FFFFFF"/>
          </w:rPr>
          <w:t>kprzybylowicz@amuz.edu.pl</w:t>
        </w:r>
      </w:hyperlink>
    </w:p>
    <w:p w14:paraId="1B87F3A4" w14:textId="77777777" w:rsidR="00626125" w:rsidRPr="00024907" w:rsidRDefault="00626125" w:rsidP="00626125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024907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Piotr </w:t>
      </w:r>
      <w:proofErr w:type="spellStart"/>
      <w:r w:rsidRPr="00024907">
        <w:rPr>
          <w:rFonts w:ascii="Times New Roman" w:eastAsia="Times New Roman" w:hAnsi="Times New Roman" w:cs="Times New Roman"/>
          <w:color w:val="00000A"/>
          <w:shd w:val="clear" w:color="auto" w:fill="FFFFFF"/>
        </w:rPr>
        <w:t>Sołkowicz</w:t>
      </w:r>
      <w:proofErr w:type="spellEnd"/>
      <w:r w:rsidRPr="00024907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– tel. 504 463 303, e-mail: </w:t>
      </w:r>
      <w:hyperlink r:id="rId13" w:history="1">
        <w:r w:rsidRPr="00024907">
          <w:rPr>
            <w:rStyle w:val="Hipercze"/>
            <w:rFonts w:ascii="Times New Roman" w:eastAsia="Times New Roman" w:hAnsi="Times New Roman" w:cs="Times New Roman"/>
            <w:color w:val="0000FF"/>
            <w:shd w:val="clear" w:color="auto" w:fill="FFFFFF"/>
          </w:rPr>
          <w:t>psolkowicz@amuz.edu.pl</w:t>
        </w:r>
      </w:hyperlink>
    </w:p>
    <w:p w14:paraId="499A9E2A" w14:textId="77777777" w:rsidR="00626125" w:rsidRDefault="00626125" w:rsidP="00626125">
      <w:pPr>
        <w:spacing w:line="240" w:lineRule="exact"/>
      </w:pPr>
      <w:r w:rsidRPr="00024907">
        <w:rPr>
          <w:rFonts w:ascii="Times New Roman" w:eastAsia="Times New Roman" w:hAnsi="Times New Roman" w:cs="Times New Roman"/>
          <w:color w:val="00000A"/>
          <w:shd w:val="clear" w:color="auto" w:fill="FFFFFF"/>
        </w:rPr>
        <w:t>Piotr Szulc – tel. 507 087 455, e-m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ail:</w:t>
      </w:r>
      <w:r w:rsidRPr="00024907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hyperlink r:id="rId14" w:history="1">
        <w:r w:rsidRPr="00024907">
          <w:rPr>
            <w:rStyle w:val="Hipercze"/>
            <w:rFonts w:ascii="Times New Roman" w:eastAsia="Times New Roman" w:hAnsi="Times New Roman" w:cs="Times New Roman"/>
            <w:color w:val="0000FF"/>
            <w:shd w:val="clear" w:color="auto" w:fill="FFFFFF"/>
          </w:rPr>
          <w:t>pszulc@amuz.edu.pl</w:t>
        </w:r>
      </w:hyperlink>
    </w:p>
    <w:p w14:paraId="4BB284F4" w14:textId="77777777" w:rsidR="00626125" w:rsidRDefault="00626125" w:rsidP="00626125">
      <w:pPr>
        <w:spacing w:line="240" w:lineRule="exact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>Bartek Miler</w:t>
      </w:r>
      <w:r>
        <w:rPr>
          <w:rFonts w:ascii="Times New Roman" w:hAnsi="Times New Roman" w:cs="Times New Roman"/>
        </w:rPr>
        <w:t xml:space="preserve"> – tel. 792 921 927, e-mail: </w:t>
      </w:r>
      <w:hyperlink r:id="rId15" w:history="1">
        <w:r w:rsidRPr="0071635B">
          <w:rPr>
            <w:rStyle w:val="Hipercze"/>
            <w:rFonts w:ascii="Times New Roman" w:hAnsi="Times New Roman" w:cs="Times New Roman"/>
            <w:lang w:eastAsia="zh-CN" w:bidi="hi-IN"/>
          </w:rPr>
          <w:t>bmiler@amuz.edu.pl</w:t>
        </w:r>
      </w:hyperlink>
    </w:p>
    <w:p w14:paraId="358F529E" w14:textId="77777777" w:rsidR="00626125" w:rsidRPr="00E8059C" w:rsidRDefault="00626125" w:rsidP="008C5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626125" w:rsidRPr="00E8059C" w:rsidSect="00B770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2F2AF" w14:textId="77777777" w:rsidR="00803291" w:rsidRDefault="00803291" w:rsidP="008C535D">
      <w:r>
        <w:separator/>
      </w:r>
    </w:p>
  </w:endnote>
  <w:endnote w:type="continuationSeparator" w:id="0">
    <w:p w14:paraId="117007CE" w14:textId="77777777" w:rsidR="00803291" w:rsidRDefault="00803291" w:rsidP="008C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D9513" w14:textId="77777777" w:rsidR="00803291" w:rsidRDefault="00803291" w:rsidP="008C535D">
      <w:r>
        <w:separator/>
      </w:r>
    </w:p>
  </w:footnote>
  <w:footnote w:type="continuationSeparator" w:id="0">
    <w:p w14:paraId="3E83C1EF" w14:textId="77777777" w:rsidR="00803291" w:rsidRDefault="00803291" w:rsidP="008C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lowerLetter"/>
      <w:pStyle w:val="Nagwek1"/>
      <w:lvlText w:val="%1."/>
      <w:lvlJc w:val="left"/>
      <w:pPr>
        <w:ind w:left="720" w:hanging="360"/>
      </w:pPr>
    </w:lvl>
    <w:lvl w:ilvl="1" w:tplc="FFFFFFFF">
      <w:numFmt w:val="decimal"/>
      <w:pStyle w:val="Nagwek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56252"/>
    <w:multiLevelType w:val="hybridMultilevel"/>
    <w:tmpl w:val="D87218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1108F"/>
    <w:multiLevelType w:val="hybridMultilevel"/>
    <w:tmpl w:val="F11ED1A2"/>
    <w:lvl w:ilvl="0" w:tplc="088C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21D2E"/>
    <w:multiLevelType w:val="hybridMultilevel"/>
    <w:tmpl w:val="346C9DE6"/>
    <w:lvl w:ilvl="0" w:tplc="28F23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85FD8"/>
    <w:multiLevelType w:val="hybridMultilevel"/>
    <w:tmpl w:val="C14E4E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FC692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D25C3"/>
    <w:multiLevelType w:val="hybridMultilevel"/>
    <w:tmpl w:val="3610803E"/>
    <w:lvl w:ilvl="0" w:tplc="0DDE5D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D7"/>
    <w:rsid w:val="000063D7"/>
    <w:rsid w:val="00075B84"/>
    <w:rsid w:val="000A0B29"/>
    <w:rsid w:val="00116F06"/>
    <w:rsid w:val="0015416F"/>
    <w:rsid w:val="002358B2"/>
    <w:rsid w:val="0030303F"/>
    <w:rsid w:val="00321847"/>
    <w:rsid w:val="00353D96"/>
    <w:rsid w:val="00361222"/>
    <w:rsid w:val="00382FF1"/>
    <w:rsid w:val="0039225F"/>
    <w:rsid w:val="00406DE8"/>
    <w:rsid w:val="00463730"/>
    <w:rsid w:val="00626125"/>
    <w:rsid w:val="00676658"/>
    <w:rsid w:val="00766B78"/>
    <w:rsid w:val="007730AF"/>
    <w:rsid w:val="007A652B"/>
    <w:rsid w:val="00803291"/>
    <w:rsid w:val="008372F6"/>
    <w:rsid w:val="00854F8E"/>
    <w:rsid w:val="00866CE5"/>
    <w:rsid w:val="008C535D"/>
    <w:rsid w:val="008E2BF5"/>
    <w:rsid w:val="009549E3"/>
    <w:rsid w:val="009B29E8"/>
    <w:rsid w:val="009B644F"/>
    <w:rsid w:val="00A012F5"/>
    <w:rsid w:val="00A17603"/>
    <w:rsid w:val="00A25CFA"/>
    <w:rsid w:val="00A810FD"/>
    <w:rsid w:val="00A87617"/>
    <w:rsid w:val="00AB2836"/>
    <w:rsid w:val="00AB4F34"/>
    <w:rsid w:val="00AE32E6"/>
    <w:rsid w:val="00B770B7"/>
    <w:rsid w:val="00BE5C11"/>
    <w:rsid w:val="00CB7EB1"/>
    <w:rsid w:val="00CC7DBE"/>
    <w:rsid w:val="00DD50E5"/>
    <w:rsid w:val="00DD5947"/>
    <w:rsid w:val="00E26646"/>
    <w:rsid w:val="00E8059C"/>
    <w:rsid w:val="00E918F9"/>
    <w:rsid w:val="00EB27D7"/>
    <w:rsid w:val="00EE5DEC"/>
    <w:rsid w:val="00F173D3"/>
    <w:rsid w:val="00F37386"/>
    <w:rsid w:val="00F46A32"/>
    <w:rsid w:val="00F953A3"/>
    <w:rsid w:val="00FD44AA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6AC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agwek"/>
    <w:next w:val="Tekstpodstawowy"/>
    <w:link w:val="Nagwek1Znak"/>
    <w:qFormat/>
    <w:rsid w:val="00A25CFA"/>
    <w:pPr>
      <w:keepNext/>
      <w:widowControl w:val="0"/>
      <w:numPr>
        <w:numId w:val="1"/>
      </w:numPr>
      <w:tabs>
        <w:tab w:val="clear" w:pos="4536"/>
        <w:tab w:val="clear" w:pos="9072"/>
      </w:tabs>
      <w:suppressAutoHyphens/>
      <w:spacing w:before="240" w:after="283"/>
      <w:outlineLvl w:val="0"/>
    </w:pPr>
    <w:rPr>
      <w:rFonts w:ascii="Times New Roman" w:eastAsia="Arial Unicode MS" w:hAnsi="Times New Roman" w:cs="Tahoma"/>
      <w:b/>
      <w:bCs/>
      <w:noProof/>
      <w:color w:val="000000"/>
      <w:sz w:val="48"/>
      <w:szCs w:val="48"/>
      <w:lang w:bidi="en-US"/>
    </w:rPr>
  </w:style>
  <w:style w:type="paragraph" w:styleId="Nagwek2">
    <w:name w:val="heading 2"/>
    <w:basedOn w:val="Nagwek"/>
    <w:next w:val="Tekstpodstawowy"/>
    <w:link w:val="Nagwek2Znak"/>
    <w:qFormat/>
    <w:rsid w:val="00A25CFA"/>
    <w:pPr>
      <w:keepNext/>
      <w:widowControl w:val="0"/>
      <w:numPr>
        <w:ilvl w:val="1"/>
        <w:numId w:val="1"/>
      </w:numPr>
      <w:tabs>
        <w:tab w:val="clear" w:pos="4536"/>
        <w:tab w:val="clear" w:pos="9072"/>
      </w:tabs>
      <w:suppressAutoHyphens/>
      <w:spacing w:before="240" w:after="283"/>
      <w:outlineLvl w:val="1"/>
    </w:pPr>
    <w:rPr>
      <w:rFonts w:ascii="Times New Roman" w:eastAsia="Arial Unicode MS" w:hAnsi="Times New Roman" w:cs="Tahoma"/>
      <w:b/>
      <w:bCs/>
      <w:noProof/>
      <w:color w:val="000000"/>
      <w:sz w:val="36"/>
      <w:szCs w:val="36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7D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7D7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612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52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25CFA"/>
    <w:rPr>
      <w:rFonts w:ascii="Times New Roman" w:eastAsia="Arial Unicode MS" w:hAnsi="Times New Roman" w:cs="Tahoma"/>
      <w:b/>
      <w:bCs/>
      <w:noProof/>
      <w:color w:val="000000"/>
      <w:sz w:val="48"/>
      <w:szCs w:val="48"/>
      <w:lang w:val="pl-PL" w:bidi="en-US"/>
    </w:rPr>
  </w:style>
  <w:style w:type="character" w:customStyle="1" w:styleId="Nagwek2Znak">
    <w:name w:val="Nagłówek 2 Znak"/>
    <w:basedOn w:val="Domylnaczcionkaakapitu"/>
    <w:link w:val="Nagwek2"/>
    <w:rsid w:val="00A25CFA"/>
    <w:rPr>
      <w:rFonts w:ascii="Times New Roman" w:eastAsia="Arial Unicode MS" w:hAnsi="Times New Roman" w:cs="Tahoma"/>
      <w:b/>
      <w:bCs/>
      <w:noProof/>
      <w:color w:val="000000"/>
      <w:sz w:val="36"/>
      <w:szCs w:val="36"/>
      <w:lang w:val="pl-PL" w:bidi="en-US"/>
    </w:rPr>
  </w:style>
  <w:style w:type="paragraph" w:styleId="Tekstpodstawowy">
    <w:name w:val="Body Text"/>
    <w:basedOn w:val="Normalny"/>
    <w:link w:val="TekstpodstawowyZnak"/>
    <w:semiHidden/>
    <w:rsid w:val="00A25CFA"/>
    <w:pPr>
      <w:widowControl w:val="0"/>
      <w:suppressAutoHyphens/>
      <w:spacing w:after="283"/>
    </w:pPr>
    <w:rPr>
      <w:rFonts w:ascii="Times New Roman" w:eastAsia="Arial Unicode MS" w:hAnsi="Times New Roman" w:cs="Tahoma"/>
      <w:noProof/>
      <w:color w:val="00000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5CFA"/>
    <w:rPr>
      <w:rFonts w:ascii="Times New Roman" w:eastAsia="Arial Unicode MS" w:hAnsi="Times New Roman" w:cs="Tahoma"/>
      <w:noProof/>
      <w:color w:val="000000"/>
      <w:lang w:val="pl-PL" w:bidi="en-US"/>
    </w:rPr>
  </w:style>
  <w:style w:type="paragraph" w:styleId="Nagwek">
    <w:name w:val="header"/>
    <w:basedOn w:val="Normalny"/>
    <w:link w:val="NagwekZnak"/>
    <w:uiPriority w:val="99"/>
    <w:unhideWhenUsed/>
    <w:rsid w:val="00A25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CFA"/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8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836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836"/>
    <w:rPr>
      <w:b/>
      <w:bCs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C5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35D"/>
    <w:rPr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agwek"/>
    <w:next w:val="Tekstpodstawowy"/>
    <w:link w:val="Nagwek1Znak"/>
    <w:qFormat/>
    <w:rsid w:val="00A25CFA"/>
    <w:pPr>
      <w:keepNext/>
      <w:widowControl w:val="0"/>
      <w:numPr>
        <w:numId w:val="1"/>
      </w:numPr>
      <w:tabs>
        <w:tab w:val="clear" w:pos="4536"/>
        <w:tab w:val="clear" w:pos="9072"/>
      </w:tabs>
      <w:suppressAutoHyphens/>
      <w:spacing w:before="240" w:after="283"/>
      <w:outlineLvl w:val="0"/>
    </w:pPr>
    <w:rPr>
      <w:rFonts w:ascii="Times New Roman" w:eastAsia="Arial Unicode MS" w:hAnsi="Times New Roman" w:cs="Tahoma"/>
      <w:b/>
      <w:bCs/>
      <w:noProof/>
      <w:color w:val="000000"/>
      <w:sz w:val="48"/>
      <w:szCs w:val="48"/>
      <w:lang w:bidi="en-US"/>
    </w:rPr>
  </w:style>
  <w:style w:type="paragraph" w:styleId="Nagwek2">
    <w:name w:val="heading 2"/>
    <w:basedOn w:val="Nagwek"/>
    <w:next w:val="Tekstpodstawowy"/>
    <w:link w:val="Nagwek2Znak"/>
    <w:qFormat/>
    <w:rsid w:val="00A25CFA"/>
    <w:pPr>
      <w:keepNext/>
      <w:widowControl w:val="0"/>
      <w:numPr>
        <w:ilvl w:val="1"/>
        <w:numId w:val="1"/>
      </w:numPr>
      <w:tabs>
        <w:tab w:val="clear" w:pos="4536"/>
        <w:tab w:val="clear" w:pos="9072"/>
      </w:tabs>
      <w:suppressAutoHyphens/>
      <w:spacing w:before="240" w:after="283"/>
      <w:outlineLvl w:val="1"/>
    </w:pPr>
    <w:rPr>
      <w:rFonts w:ascii="Times New Roman" w:eastAsia="Arial Unicode MS" w:hAnsi="Times New Roman" w:cs="Tahoma"/>
      <w:b/>
      <w:bCs/>
      <w:noProof/>
      <w:color w:val="000000"/>
      <w:sz w:val="36"/>
      <w:szCs w:val="36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7D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7D7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612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52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25CFA"/>
    <w:rPr>
      <w:rFonts w:ascii="Times New Roman" w:eastAsia="Arial Unicode MS" w:hAnsi="Times New Roman" w:cs="Tahoma"/>
      <w:b/>
      <w:bCs/>
      <w:noProof/>
      <w:color w:val="000000"/>
      <w:sz w:val="48"/>
      <w:szCs w:val="48"/>
      <w:lang w:val="pl-PL" w:bidi="en-US"/>
    </w:rPr>
  </w:style>
  <w:style w:type="character" w:customStyle="1" w:styleId="Nagwek2Znak">
    <w:name w:val="Nagłówek 2 Znak"/>
    <w:basedOn w:val="Domylnaczcionkaakapitu"/>
    <w:link w:val="Nagwek2"/>
    <w:rsid w:val="00A25CFA"/>
    <w:rPr>
      <w:rFonts w:ascii="Times New Roman" w:eastAsia="Arial Unicode MS" w:hAnsi="Times New Roman" w:cs="Tahoma"/>
      <w:b/>
      <w:bCs/>
      <w:noProof/>
      <w:color w:val="000000"/>
      <w:sz w:val="36"/>
      <w:szCs w:val="36"/>
      <w:lang w:val="pl-PL" w:bidi="en-US"/>
    </w:rPr>
  </w:style>
  <w:style w:type="paragraph" w:styleId="Tekstpodstawowy">
    <w:name w:val="Body Text"/>
    <w:basedOn w:val="Normalny"/>
    <w:link w:val="TekstpodstawowyZnak"/>
    <w:semiHidden/>
    <w:rsid w:val="00A25CFA"/>
    <w:pPr>
      <w:widowControl w:val="0"/>
      <w:suppressAutoHyphens/>
      <w:spacing w:after="283"/>
    </w:pPr>
    <w:rPr>
      <w:rFonts w:ascii="Times New Roman" w:eastAsia="Arial Unicode MS" w:hAnsi="Times New Roman" w:cs="Tahoma"/>
      <w:noProof/>
      <w:color w:val="00000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5CFA"/>
    <w:rPr>
      <w:rFonts w:ascii="Times New Roman" w:eastAsia="Arial Unicode MS" w:hAnsi="Times New Roman" w:cs="Tahoma"/>
      <w:noProof/>
      <w:color w:val="000000"/>
      <w:lang w:val="pl-PL" w:bidi="en-US"/>
    </w:rPr>
  </w:style>
  <w:style w:type="paragraph" w:styleId="Nagwek">
    <w:name w:val="header"/>
    <w:basedOn w:val="Normalny"/>
    <w:link w:val="NagwekZnak"/>
    <w:uiPriority w:val="99"/>
    <w:unhideWhenUsed/>
    <w:rsid w:val="00A25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CFA"/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8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836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836"/>
    <w:rPr>
      <w:b/>
      <w:bCs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C5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35D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muz.edu.pl" TargetMode="External"/><Relationship Id="rId12" Type="http://schemas.openxmlformats.org/officeDocument/2006/relationships/hyperlink" Target="mailto:kprzybylowicz@amuz.edu.pl" TargetMode="External"/><Relationship Id="rId13" Type="http://schemas.openxmlformats.org/officeDocument/2006/relationships/hyperlink" Target="mailto:psolkowicz@amuz.edu.pl" TargetMode="External"/><Relationship Id="rId14" Type="http://schemas.openxmlformats.org/officeDocument/2006/relationships/hyperlink" Target="mailto:pszulc@amuz.edu.pl" TargetMode="External"/><Relationship Id="rId15" Type="http://schemas.openxmlformats.org/officeDocument/2006/relationships/hyperlink" Target="mailto:bmiler@amuz.edu.p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onkursperkusyjny@amuz.edu.pl" TargetMode="External"/><Relationship Id="rId10" Type="http://schemas.openxmlformats.org/officeDocument/2006/relationships/hyperlink" Target="mailto:konkursperkusyjny@amuz.edu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3EEF-55C1-604D-AA39-4B7DEE1E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1970</Words>
  <Characters>10522</Characters>
  <Application>Microsoft Macintosh Word</Application>
  <DocSecurity>0</DocSecurity>
  <Lines>1169</Lines>
  <Paragraphs>780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przybylowicz.k@poczta.fm</Company>
  <LinksUpToDate>false</LinksUpToDate>
  <CharactersWithSpaces>11712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Przybylowicz</dc:creator>
  <cp:keywords/>
  <dc:description/>
  <cp:lastModifiedBy>Krzysztof Przybylowicz</cp:lastModifiedBy>
  <cp:revision>3</cp:revision>
  <dcterms:created xsi:type="dcterms:W3CDTF">2021-06-17T20:04:00Z</dcterms:created>
  <dcterms:modified xsi:type="dcterms:W3CDTF">2021-06-21T10:38:00Z</dcterms:modified>
  <cp:category/>
</cp:coreProperties>
</file>